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00" w:rsidRDefault="00E56300" w:rsidP="00656C1A">
      <w:pPr>
        <w:spacing w:line="120" w:lineRule="atLeast"/>
        <w:jc w:val="center"/>
        <w:rPr>
          <w:sz w:val="24"/>
          <w:szCs w:val="24"/>
        </w:rPr>
      </w:pPr>
    </w:p>
    <w:p w:rsidR="00E56300" w:rsidRDefault="00E56300" w:rsidP="00656C1A">
      <w:pPr>
        <w:spacing w:line="120" w:lineRule="atLeast"/>
        <w:jc w:val="center"/>
        <w:rPr>
          <w:sz w:val="24"/>
          <w:szCs w:val="24"/>
        </w:rPr>
      </w:pPr>
    </w:p>
    <w:p w:rsidR="00E56300" w:rsidRPr="00852378" w:rsidRDefault="00E56300" w:rsidP="00656C1A">
      <w:pPr>
        <w:spacing w:line="120" w:lineRule="atLeast"/>
        <w:jc w:val="center"/>
        <w:rPr>
          <w:sz w:val="10"/>
          <w:szCs w:val="10"/>
        </w:rPr>
      </w:pPr>
    </w:p>
    <w:p w:rsidR="00E56300" w:rsidRDefault="00E56300" w:rsidP="00656C1A">
      <w:pPr>
        <w:spacing w:line="120" w:lineRule="atLeast"/>
        <w:jc w:val="center"/>
        <w:rPr>
          <w:sz w:val="10"/>
          <w:szCs w:val="24"/>
        </w:rPr>
      </w:pPr>
    </w:p>
    <w:p w:rsidR="00E56300" w:rsidRPr="005541F0" w:rsidRDefault="00E563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6300" w:rsidRDefault="00E563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56300" w:rsidRPr="005541F0" w:rsidRDefault="00E563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56300" w:rsidRPr="005649E4" w:rsidRDefault="00E56300" w:rsidP="00656C1A">
      <w:pPr>
        <w:spacing w:line="120" w:lineRule="atLeast"/>
        <w:jc w:val="center"/>
        <w:rPr>
          <w:sz w:val="18"/>
          <w:szCs w:val="24"/>
        </w:rPr>
      </w:pPr>
    </w:p>
    <w:p w:rsidR="00E56300" w:rsidRPr="00656C1A" w:rsidRDefault="00E563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6300" w:rsidRPr="005541F0" w:rsidRDefault="00E56300" w:rsidP="00656C1A">
      <w:pPr>
        <w:spacing w:line="120" w:lineRule="atLeast"/>
        <w:jc w:val="center"/>
        <w:rPr>
          <w:sz w:val="18"/>
          <w:szCs w:val="24"/>
        </w:rPr>
      </w:pPr>
    </w:p>
    <w:p w:rsidR="00E56300" w:rsidRPr="005541F0" w:rsidRDefault="00E56300" w:rsidP="00656C1A">
      <w:pPr>
        <w:spacing w:line="120" w:lineRule="atLeast"/>
        <w:jc w:val="center"/>
        <w:rPr>
          <w:sz w:val="20"/>
          <w:szCs w:val="24"/>
        </w:rPr>
      </w:pPr>
    </w:p>
    <w:p w:rsidR="00E56300" w:rsidRPr="00656C1A" w:rsidRDefault="00E563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6300" w:rsidRDefault="00E56300" w:rsidP="00656C1A">
      <w:pPr>
        <w:spacing w:line="120" w:lineRule="atLeast"/>
        <w:jc w:val="center"/>
        <w:rPr>
          <w:sz w:val="30"/>
          <w:szCs w:val="24"/>
        </w:rPr>
      </w:pPr>
    </w:p>
    <w:p w:rsidR="00E56300" w:rsidRPr="00656C1A" w:rsidRDefault="00E5630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630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6300" w:rsidRPr="00F8214F" w:rsidRDefault="00E563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6300" w:rsidRPr="00F8214F" w:rsidRDefault="00F93A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6300" w:rsidRPr="00F8214F" w:rsidRDefault="00E563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6300" w:rsidRPr="00F8214F" w:rsidRDefault="00F93A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56300" w:rsidRPr="00A63FB0" w:rsidRDefault="00E563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6300" w:rsidRPr="00A3761A" w:rsidRDefault="00F93A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56300" w:rsidRPr="00F8214F" w:rsidRDefault="00E5630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56300" w:rsidRPr="00F8214F" w:rsidRDefault="00E5630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6300" w:rsidRPr="00AB4194" w:rsidRDefault="00E563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6300" w:rsidRPr="00F8214F" w:rsidRDefault="00F93A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3746</w:t>
            </w:r>
          </w:p>
        </w:tc>
      </w:tr>
    </w:tbl>
    <w:p w:rsidR="00E56300" w:rsidRPr="00C725A6" w:rsidRDefault="00E56300" w:rsidP="00C725A6">
      <w:pPr>
        <w:rPr>
          <w:rFonts w:cs="Times New Roman"/>
          <w:szCs w:val="28"/>
        </w:rPr>
      </w:pPr>
    </w:p>
    <w:p w:rsidR="00E56300" w:rsidRDefault="00E56300" w:rsidP="00E56300">
      <w:pPr>
        <w:jc w:val="both"/>
        <w:rPr>
          <w:szCs w:val="28"/>
        </w:rPr>
      </w:pPr>
      <w:r w:rsidRPr="00A47C60">
        <w:rPr>
          <w:szCs w:val="28"/>
        </w:rPr>
        <w:t>О</w:t>
      </w:r>
      <w:r>
        <w:rPr>
          <w:szCs w:val="28"/>
        </w:rPr>
        <w:t>б</w:t>
      </w:r>
      <w:r w:rsidRPr="00A47C60">
        <w:rPr>
          <w:szCs w:val="28"/>
        </w:rPr>
        <w:t xml:space="preserve"> установлении </w:t>
      </w:r>
    </w:p>
    <w:p w:rsidR="00E56300" w:rsidRDefault="00E56300" w:rsidP="00E56300">
      <w:pPr>
        <w:jc w:val="both"/>
        <w:rPr>
          <w:szCs w:val="28"/>
        </w:rPr>
      </w:pPr>
      <w:r>
        <w:rPr>
          <w:szCs w:val="28"/>
        </w:rPr>
        <w:t xml:space="preserve">фиксированных тарифов </w:t>
      </w:r>
    </w:p>
    <w:p w:rsidR="00E56300" w:rsidRDefault="00E56300" w:rsidP="00E56300">
      <w:pPr>
        <w:jc w:val="both"/>
        <w:rPr>
          <w:szCs w:val="28"/>
        </w:rPr>
      </w:pPr>
      <w:r>
        <w:rPr>
          <w:szCs w:val="28"/>
        </w:rPr>
        <w:t>на</w:t>
      </w:r>
      <w:r w:rsidRPr="00383AF8">
        <w:rPr>
          <w:szCs w:val="28"/>
        </w:rPr>
        <w:t xml:space="preserve"> </w:t>
      </w:r>
      <w:r>
        <w:rPr>
          <w:szCs w:val="28"/>
        </w:rPr>
        <w:t xml:space="preserve">платные услуги, оказываемые </w:t>
      </w:r>
    </w:p>
    <w:p w:rsidR="00E56300" w:rsidRDefault="00E56300" w:rsidP="00E56300">
      <w:pPr>
        <w:jc w:val="both"/>
        <w:rPr>
          <w:szCs w:val="28"/>
        </w:rPr>
      </w:pPr>
      <w:r>
        <w:rPr>
          <w:szCs w:val="28"/>
        </w:rPr>
        <w:t xml:space="preserve">муниципальным казенным </w:t>
      </w:r>
    </w:p>
    <w:p w:rsidR="00E56300" w:rsidRDefault="00E56300" w:rsidP="00E56300">
      <w:pPr>
        <w:jc w:val="both"/>
        <w:rPr>
          <w:szCs w:val="28"/>
        </w:rPr>
      </w:pPr>
      <w:r>
        <w:rPr>
          <w:szCs w:val="28"/>
        </w:rPr>
        <w:t>учреждением «Хозяйственно-</w:t>
      </w:r>
    </w:p>
    <w:p w:rsidR="00E56300" w:rsidRDefault="00E56300" w:rsidP="00E56300">
      <w:pPr>
        <w:jc w:val="both"/>
        <w:rPr>
          <w:szCs w:val="28"/>
        </w:rPr>
      </w:pPr>
      <w:r>
        <w:rPr>
          <w:szCs w:val="28"/>
        </w:rPr>
        <w:t>эксплуатационное управление»</w:t>
      </w:r>
    </w:p>
    <w:p w:rsidR="00E56300" w:rsidRPr="009E5742" w:rsidRDefault="00E56300" w:rsidP="00E56300">
      <w:pPr>
        <w:jc w:val="both"/>
        <w:rPr>
          <w:szCs w:val="28"/>
          <w:highlight w:val="yellow"/>
        </w:rPr>
      </w:pPr>
    </w:p>
    <w:p w:rsidR="00E56300" w:rsidRPr="009E5742" w:rsidRDefault="00E56300" w:rsidP="00E56300">
      <w:pPr>
        <w:ind w:firstLine="540"/>
        <w:jc w:val="both"/>
        <w:rPr>
          <w:szCs w:val="28"/>
          <w:highlight w:val="yellow"/>
        </w:rPr>
      </w:pPr>
    </w:p>
    <w:p w:rsidR="00E56300" w:rsidRPr="00A47C60" w:rsidRDefault="00E56300" w:rsidP="00E56300">
      <w:pPr>
        <w:ind w:firstLine="709"/>
        <w:jc w:val="both"/>
        <w:rPr>
          <w:szCs w:val="28"/>
        </w:rPr>
      </w:pPr>
      <w:r w:rsidRPr="00A47C60">
        <w:rPr>
          <w:szCs w:val="28"/>
        </w:rPr>
        <w:t>В соответствии с п</w:t>
      </w:r>
      <w:r>
        <w:rPr>
          <w:szCs w:val="28"/>
        </w:rPr>
        <w:t xml:space="preserve">унктом </w:t>
      </w:r>
      <w:r w:rsidRPr="00A47C60">
        <w:rPr>
          <w:szCs w:val="28"/>
        </w:rPr>
        <w:t>4 ч</w:t>
      </w:r>
      <w:r>
        <w:rPr>
          <w:szCs w:val="28"/>
        </w:rPr>
        <w:t xml:space="preserve">асти </w:t>
      </w:r>
      <w:r w:rsidRPr="00A47C60">
        <w:rPr>
          <w:szCs w:val="28"/>
        </w:rPr>
        <w:t>1 ст</w:t>
      </w:r>
      <w:r>
        <w:rPr>
          <w:szCs w:val="28"/>
        </w:rPr>
        <w:t xml:space="preserve">атьи </w:t>
      </w:r>
      <w:r w:rsidRPr="00A47C60">
        <w:rPr>
          <w:szCs w:val="28"/>
        </w:rPr>
        <w:t xml:space="preserve">17 Федерального закона </w:t>
      </w:r>
      <w:r>
        <w:rPr>
          <w:szCs w:val="28"/>
        </w:rPr>
        <w:t xml:space="preserve">                            </w:t>
      </w:r>
      <w:r w:rsidRPr="00A47C60">
        <w:rPr>
          <w:szCs w:val="28"/>
        </w:rPr>
        <w:t>от 06.10.2003</w:t>
      </w:r>
      <w:r>
        <w:rPr>
          <w:szCs w:val="28"/>
        </w:rPr>
        <w:t xml:space="preserve"> </w:t>
      </w:r>
      <w:r w:rsidRPr="00A47C60">
        <w:rPr>
          <w:szCs w:val="28"/>
        </w:rPr>
        <w:t>№</w:t>
      </w:r>
      <w:r>
        <w:rPr>
          <w:szCs w:val="28"/>
        </w:rPr>
        <w:t xml:space="preserve"> </w:t>
      </w:r>
      <w:r w:rsidRPr="00A47C60">
        <w:rPr>
          <w:szCs w:val="28"/>
        </w:rPr>
        <w:t>131-ФЗ «Об общих принципах организации местного самоуправления в Российской Федерации», п</w:t>
      </w:r>
      <w:r>
        <w:rPr>
          <w:szCs w:val="28"/>
        </w:rPr>
        <w:t xml:space="preserve">одпунктом </w:t>
      </w:r>
      <w:r w:rsidRPr="00A47C60">
        <w:rPr>
          <w:szCs w:val="28"/>
        </w:rPr>
        <w:t>22 п</w:t>
      </w:r>
      <w:r>
        <w:rPr>
          <w:szCs w:val="28"/>
        </w:rPr>
        <w:t xml:space="preserve">ункта </w:t>
      </w:r>
      <w:r w:rsidRPr="00A47C60">
        <w:rPr>
          <w:szCs w:val="28"/>
        </w:rPr>
        <w:t>1 ст</w:t>
      </w:r>
      <w:r>
        <w:rPr>
          <w:szCs w:val="28"/>
        </w:rPr>
        <w:t xml:space="preserve">атьи </w:t>
      </w:r>
      <w:r w:rsidRPr="00A47C60">
        <w:rPr>
          <w:szCs w:val="28"/>
        </w:rPr>
        <w:t xml:space="preserve">38 Устава муниципального образования городской </w:t>
      </w:r>
      <w:r w:rsidRPr="00E56300">
        <w:rPr>
          <w:szCs w:val="28"/>
        </w:rPr>
        <w:t>округ Сургут</w:t>
      </w:r>
      <w:r w:rsidRPr="00AB51FD">
        <w:rPr>
          <w:szCs w:val="28"/>
        </w:rPr>
        <w:t xml:space="preserve"> Ханты-Мансийского </w:t>
      </w:r>
      <w:r>
        <w:rPr>
          <w:szCs w:val="28"/>
        </w:rPr>
        <w:t xml:space="preserve">                    </w:t>
      </w:r>
      <w:r w:rsidRPr="00AB51FD">
        <w:rPr>
          <w:szCs w:val="28"/>
        </w:rPr>
        <w:t xml:space="preserve">автономного округа – Югры, решением городской Думы от 28.02.2006 </w:t>
      </w:r>
      <w:r>
        <w:rPr>
          <w:szCs w:val="28"/>
        </w:rPr>
        <w:t xml:space="preserve">                               </w:t>
      </w:r>
      <w:r w:rsidRPr="00AB51FD">
        <w:rPr>
          <w:szCs w:val="28"/>
        </w:rPr>
        <w:t>№ 575-</w:t>
      </w:r>
      <w:r w:rsidRPr="00AB51FD">
        <w:rPr>
          <w:szCs w:val="28"/>
          <w:lang w:val="en-US"/>
        </w:rPr>
        <w:t>III</w:t>
      </w:r>
      <w:r w:rsidRPr="00AB51FD">
        <w:rPr>
          <w:szCs w:val="28"/>
        </w:rPr>
        <w:t xml:space="preserve"> ГД «Об утверждении Положения о порядке установления тарифов </w:t>
      </w:r>
      <w:r>
        <w:rPr>
          <w:szCs w:val="28"/>
        </w:rPr>
        <w:t xml:space="preserve">                   </w:t>
      </w:r>
      <w:r w:rsidRPr="00AB51FD">
        <w:rPr>
          <w:szCs w:val="28"/>
        </w:rPr>
        <w:t>на услуги (работы), предоставляемые (выполняемые</w:t>
      </w:r>
      <w:r w:rsidRPr="00A47C60">
        <w:rPr>
          <w:szCs w:val="28"/>
        </w:rPr>
        <w:t xml:space="preserve">) муниципальными </w:t>
      </w:r>
      <w:r w:rsidRPr="00E56300">
        <w:rPr>
          <w:spacing w:val="-4"/>
          <w:szCs w:val="28"/>
        </w:rPr>
        <w:t>предприятиями и учреждениями на территории города», постановлениями Администрации</w:t>
      </w:r>
      <w:r>
        <w:rPr>
          <w:szCs w:val="28"/>
        </w:rPr>
        <w:t xml:space="preserve"> города</w:t>
      </w:r>
      <w:r w:rsidRPr="00C16D70">
        <w:rPr>
          <w:szCs w:val="28"/>
        </w:rPr>
        <w:t xml:space="preserve"> </w:t>
      </w:r>
      <w:r>
        <w:rPr>
          <w:szCs w:val="28"/>
        </w:rPr>
        <w:t xml:space="preserve">от 09.02.2015 № 792 «Об утверждении порядка формирования тарифов                 на платные услуги (работы) муниципальных организаций», от 12.02.2015 № 912 «Об утверждении Положения о платных услугах (работах) муниципальных                  организаций», распоряжением Администрации города от 30.12.2005 № 3686 </w:t>
      </w:r>
      <w:r>
        <w:rPr>
          <w:szCs w:val="28"/>
        </w:rPr>
        <w:br/>
        <w:t>«Об утверждении Регламента Администрации города»</w:t>
      </w:r>
      <w:r w:rsidRPr="00A47C60">
        <w:rPr>
          <w:szCs w:val="28"/>
        </w:rPr>
        <w:t>:</w:t>
      </w:r>
      <w:r>
        <w:rPr>
          <w:szCs w:val="28"/>
        </w:rPr>
        <w:t xml:space="preserve"> </w:t>
      </w:r>
    </w:p>
    <w:p w:rsidR="00E56300" w:rsidRDefault="00E56300" w:rsidP="00E56300">
      <w:pPr>
        <w:ind w:firstLine="709"/>
        <w:jc w:val="both"/>
        <w:rPr>
          <w:szCs w:val="28"/>
        </w:rPr>
      </w:pPr>
      <w:r>
        <w:rPr>
          <w:szCs w:val="28"/>
        </w:rPr>
        <w:t>1. Установить</w:t>
      </w:r>
      <w:r w:rsidRPr="009B714A">
        <w:rPr>
          <w:szCs w:val="28"/>
        </w:rPr>
        <w:t xml:space="preserve"> </w:t>
      </w:r>
      <w:r>
        <w:rPr>
          <w:szCs w:val="28"/>
        </w:rPr>
        <w:t xml:space="preserve">фиксированные тарифы </w:t>
      </w:r>
      <w:r w:rsidRPr="009B714A">
        <w:rPr>
          <w:szCs w:val="28"/>
        </w:rPr>
        <w:t>на</w:t>
      </w:r>
      <w:r w:rsidRPr="007F4F7C">
        <w:rPr>
          <w:szCs w:val="28"/>
        </w:rPr>
        <w:t xml:space="preserve"> </w:t>
      </w:r>
      <w:r>
        <w:rPr>
          <w:szCs w:val="28"/>
        </w:rPr>
        <w:t xml:space="preserve">транспортные услуги                                 по перевозке пассажиров, оказываемые муниципальным казенным учреждением «Хозяйственно-эксплуатационное управление», </w:t>
      </w:r>
      <w:r w:rsidRPr="00F30B1B">
        <w:rPr>
          <w:szCs w:val="28"/>
        </w:rPr>
        <w:t>зафиксированн</w:t>
      </w:r>
      <w:r>
        <w:rPr>
          <w:szCs w:val="28"/>
        </w:rPr>
        <w:t xml:space="preserve">ые в </w:t>
      </w:r>
      <w:r w:rsidRPr="00F30B1B">
        <w:rPr>
          <w:szCs w:val="28"/>
        </w:rPr>
        <w:t>прейскурант</w:t>
      </w:r>
      <w:r>
        <w:rPr>
          <w:szCs w:val="28"/>
        </w:rPr>
        <w:t xml:space="preserve">е № </w:t>
      </w:r>
      <w:r w:rsidRPr="00894E65">
        <w:rPr>
          <w:szCs w:val="28"/>
        </w:rPr>
        <w:t>17-03-0</w:t>
      </w:r>
      <w:r>
        <w:rPr>
          <w:szCs w:val="28"/>
        </w:rPr>
        <w:t xml:space="preserve">1/5, </w:t>
      </w:r>
      <w:r w:rsidRPr="00F30B1B">
        <w:rPr>
          <w:szCs w:val="28"/>
        </w:rPr>
        <w:t>согласно приложению</w:t>
      </w:r>
      <w:r>
        <w:rPr>
          <w:szCs w:val="28"/>
        </w:rPr>
        <w:t xml:space="preserve">. </w:t>
      </w:r>
    </w:p>
    <w:p w:rsidR="00E56300" w:rsidRDefault="00E56300" w:rsidP="00E56300">
      <w:pPr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города</w:t>
      </w:r>
      <w:r w:rsidRPr="00DA29DD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DA29DD">
        <w:rPr>
          <w:szCs w:val="28"/>
        </w:rPr>
        <w:t xml:space="preserve">от </w:t>
      </w:r>
      <w:r>
        <w:rPr>
          <w:szCs w:val="28"/>
        </w:rPr>
        <w:t>20.01.2021</w:t>
      </w:r>
      <w:r w:rsidRPr="00DA29DD">
        <w:rPr>
          <w:szCs w:val="28"/>
        </w:rPr>
        <w:t xml:space="preserve"> № </w:t>
      </w:r>
      <w:r>
        <w:rPr>
          <w:szCs w:val="28"/>
        </w:rPr>
        <w:t>440</w:t>
      </w:r>
      <w:r w:rsidRPr="00DA29DD">
        <w:rPr>
          <w:szCs w:val="28"/>
        </w:rPr>
        <w:t xml:space="preserve"> «Об установлении фиксированных тарифов на платные услуги, оказываемые муниципальным каз</w:t>
      </w:r>
      <w:r>
        <w:rPr>
          <w:szCs w:val="28"/>
        </w:rPr>
        <w:t>е</w:t>
      </w:r>
      <w:r w:rsidRPr="00DA29DD">
        <w:rPr>
          <w:szCs w:val="28"/>
        </w:rPr>
        <w:t>нным учреждением «Хозяйственно-эксплуатационное управление»</w:t>
      </w:r>
      <w:r>
        <w:rPr>
          <w:szCs w:val="28"/>
        </w:rPr>
        <w:t>.</w:t>
      </w:r>
    </w:p>
    <w:p w:rsidR="00E56300" w:rsidRDefault="00E56300" w:rsidP="00E56300">
      <w:pPr>
        <w:ind w:firstLine="709"/>
        <w:jc w:val="both"/>
        <w:rPr>
          <w:szCs w:val="28"/>
        </w:rPr>
      </w:pPr>
      <w:r>
        <w:rPr>
          <w:szCs w:val="28"/>
        </w:rPr>
        <w:t xml:space="preserve">3. Департаменту массовых коммуникаций и аналитики разместить                        настоящее постановление на официальном портале Администрации города: </w:t>
      </w:r>
      <w:r w:rsidRPr="00E56300">
        <w:rPr>
          <w:szCs w:val="28"/>
          <w:lang w:val="en-US"/>
        </w:rPr>
        <w:t>www</w:t>
      </w:r>
      <w:r w:rsidRPr="00E56300">
        <w:rPr>
          <w:szCs w:val="28"/>
        </w:rPr>
        <w:t>.</w:t>
      </w:r>
      <w:r w:rsidRPr="00E56300">
        <w:rPr>
          <w:szCs w:val="28"/>
          <w:lang w:val="en-US"/>
        </w:rPr>
        <w:t>admsurgut</w:t>
      </w:r>
      <w:r w:rsidRPr="00E56300">
        <w:rPr>
          <w:szCs w:val="28"/>
        </w:rPr>
        <w:t>.</w:t>
      </w:r>
      <w:r w:rsidRPr="00E56300">
        <w:rPr>
          <w:szCs w:val="28"/>
          <w:lang w:val="en-US"/>
        </w:rPr>
        <w:t>ru</w:t>
      </w:r>
      <w:r>
        <w:rPr>
          <w:szCs w:val="28"/>
        </w:rPr>
        <w:t xml:space="preserve">. </w:t>
      </w:r>
    </w:p>
    <w:p w:rsidR="00E56300" w:rsidRDefault="00E56300" w:rsidP="00E5630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Муниципальному казенному учреждению «Наш город»:</w:t>
      </w:r>
    </w:p>
    <w:p w:rsidR="00E56300" w:rsidRPr="00FB4169" w:rsidRDefault="00E56300" w:rsidP="00E56300">
      <w:pPr>
        <w:ind w:firstLine="709"/>
        <w:jc w:val="both"/>
        <w:rPr>
          <w:szCs w:val="28"/>
        </w:rPr>
      </w:pPr>
      <w:r w:rsidRPr="00E56300">
        <w:rPr>
          <w:spacing w:val="-4"/>
          <w:szCs w:val="28"/>
        </w:rPr>
        <w:t>4.1. Опубликовать (разместить) настоящее постановление в сетевом издании</w:t>
      </w:r>
      <w:r>
        <w:rPr>
          <w:szCs w:val="28"/>
        </w:rPr>
        <w:t xml:space="preserve"> «Официальные документы города Сургута»: </w:t>
      </w:r>
      <w:r>
        <w:rPr>
          <w:szCs w:val="28"/>
          <w:lang w:val="en-US"/>
        </w:rPr>
        <w:t>docsurgut</w:t>
      </w:r>
      <w:r w:rsidRPr="008C1FEC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E56300" w:rsidRPr="00E56300" w:rsidRDefault="00E56300" w:rsidP="00E56300">
      <w:pPr>
        <w:ind w:firstLine="709"/>
        <w:jc w:val="both"/>
        <w:rPr>
          <w:spacing w:val="-6"/>
          <w:szCs w:val="28"/>
        </w:rPr>
      </w:pPr>
      <w:r w:rsidRPr="00E56300">
        <w:rPr>
          <w:spacing w:val="-6"/>
          <w:szCs w:val="28"/>
        </w:rPr>
        <w:t>4.2. Опубликовать настоящее постановление в газете «Сургутские ведомости».</w:t>
      </w:r>
    </w:p>
    <w:p w:rsidR="00E56300" w:rsidRPr="000021A4" w:rsidRDefault="00E56300" w:rsidP="00E56300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0021A4">
        <w:rPr>
          <w:bCs/>
          <w:szCs w:val="28"/>
        </w:rPr>
        <w:t xml:space="preserve">Настоящее постановление вступает в силу </w:t>
      </w:r>
      <w:r>
        <w:rPr>
          <w:bCs/>
          <w:szCs w:val="28"/>
        </w:rPr>
        <w:t>после</w:t>
      </w:r>
      <w:r w:rsidRPr="000021A4">
        <w:rPr>
          <w:bCs/>
          <w:szCs w:val="28"/>
        </w:rPr>
        <w:t xml:space="preserve"> его официального </w:t>
      </w:r>
      <w:r>
        <w:rPr>
          <w:bCs/>
          <w:szCs w:val="28"/>
        </w:rPr>
        <w:t xml:space="preserve">          </w:t>
      </w:r>
      <w:r w:rsidRPr="000021A4">
        <w:rPr>
          <w:bCs/>
          <w:szCs w:val="28"/>
        </w:rPr>
        <w:t>опубликования.</w:t>
      </w:r>
    </w:p>
    <w:p w:rsidR="00E56300" w:rsidRPr="00E71FA3" w:rsidRDefault="00E56300" w:rsidP="00E56300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6. </w:t>
      </w:r>
      <w:r w:rsidRPr="003E72EC">
        <w:rPr>
          <w:bCs/>
          <w:szCs w:val="28"/>
        </w:rPr>
        <w:t xml:space="preserve">Контроль за выполнением постановления возложить на заместителя Главы города, </w:t>
      </w:r>
      <w:r w:rsidRPr="00E71FA3">
        <w:rPr>
          <w:szCs w:val="28"/>
        </w:rPr>
        <w:t>курирующе</w:t>
      </w:r>
      <w:r w:rsidR="0012342E">
        <w:rPr>
          <w:szCs w:val="28"/>
        </w:rPr>
        <w:t>го</w:t>
      </w:r>
      <w:r w:rsidRPr="00E71FA3">
        <w:rPr>
          <w:szCs w:val="28"/>
        </w:rPr>
        <w:t xml:space="preserve"> сферу обеспечения деятельности Гла</w:t>
      </w:r>
      <w:r>
        <w:rPr>
          <w:szCs w:val="28"/>
        </w:rPr>
        <w:t xml:space="preserve">вы города, </w:t>
      </w:r>
      <w:r w:rsidR="0012342E">
        <w:rPr>
          <w:szCs w:val="28"/>
        </w:rPr>
        <w:t xml:space="preserve"> </w:t>
      </w:r>
      <w:r>
        <w:rPr>
          <w:szCs w:val="28"/>
        </w:rPr>
        <w:t xml:space="preserve"> Администрации города.</w:t>
      </w:r>
    </w:p>
    <w:p w:rsidR="00E56300" w:rsidRPr="00E71FA3" w:rsidRDefault="00E56300" w:rsidP="00E56300">
      <w:pPr>
        <w:jc w:val="both"/>
        <w:rPr>
          <w:szCs w:val="28"/>
        </w:rPr>
      </w:pPr>
    </w:p>
    <w:p w:rsidR="00E56300" w:rsidRPr="00A47C60" w:rsidRDefault="00E56300" w:rsidP="00E56300">
      <w:pPr>
        <w:jc w:val="both"/>
        <w:rPr>
          <w:szCs w:val="28"/>
        </w:rPr>
      </w:pPr>
    </w:p>
    <w:p w:rsidR="00E56300" w:rsidRDefault="00E56300" w:rsidP="00E56300">
      <w:pPr>
        <w:jc w:val="both"/>
        <w:rPr>
          <w:szCs w:val="28"/>
        </w:rPr>
      </w:pPr>
    </w:p>
    <w:p w:rsidR="00E56300" w:rsidRDefault="00E56300" w:rsidP="00E56300">
      <w:pPr>
        <w:jc w:val="both"/>
        <w:rPr>
          <w:szCs w:val="28"/>
        </w:rPr>
      </w:pPr>
    </w:p>
    <w:p w:rsidR="00E56300" w:rsidRPr="00A47C60" w:rsidRDefault="00E56300" w:rsidP="00E56300">
      <w:pPr>
        <w:jc w:val="both"/>
        <w:rPr>
          <w:szCs w:val="28"/>
        </w:rPr>
      </w:pPr>
    </w:p>
    <w:p w:rsidR="00E56300" w:rsidRPr="00A47C60" w:rsidRDefault="00E56300" w:rsidP="00E56300">
      <w:pPr>
        <w:jc w:val="both"/>
        <w:rPr>
          <w:szCs w:val="28"/>
        </w:rPr>
      </w:pPr>
      <w:r w:rsidRPr="00A47C60">
        <w:rPr>
          <w:szCs w:val="28"/>
        </w:rPr>
        <w:t>Глав</w:t>
      </w:r>
      <w:r>
        <w:rPr>
          <w:szCs w:val="28"/>
        </w:rPr>
        <w:t>а</w:t>
      </w:r>
      <w:r w:rsidRPr="00A47C60">
        <w:rPr>
          <w:szCs w:val="28"/>
        </w:rPr>
        <w:t xml:space="preserve"> города</w:t>
      </w:r>
      <w:r w:rsidRPr="00A47C60">
        <w:rPr>
          <w:szCs w:val="28"/>
        </w:rPr>
        <w:tab/>
      </w:r>
      <w:r w:rsidRPr="00A47C60">
        <w:rPr>
          <w:szCs w:val="28"/>
        </w:rPr>
        <w:tab/>
      </w:r>
      <w:r w:rsidRPr="00A47C60">
        <w:rPr>
          <w:szCs w:val="28"/>
        </w:rPr>
        <w:tab/>
      </w:r>
      <w:r w:rsidRPr="00A47C60">
        <w:rPr>
          <w:szCs w:val="28"/>
        </w:rPr>
        <w:tab/>
      </w:r>
      <w:r w:rsidRPr="00A47C60">
        <w:rPr>
          <w:szCs w:val="28"/>
        </w:rPr>
        <w:tab/>
      </w:r>
      <w:r w:rsidRPr="00A47C60">
        <w:rPr>
          <w:szCs w:val="28"/>
        </w:rPr>
        <w:tab/>
      </w:r>
      <w:r w:rsidRPr="00A47C60">
        <w:rPr>
          <w:szCs w:val="28"/>
        </w:rPr>
        <w:tab/>
      </w:r>
      <w:r w:rsidRPr="00A47C60">
        <w:rPr>
          <w:szCs w:val="28"/>
        </w:rPr>
        <w:tab/>
      </w:r>
      <w:r>
        <w:rPr>
          <w:szCs w:val="28"/>
        </w:rPr>
        <w:t xml:space="preserve">             А.С. Филатов</w:t>
      </w:r>
    </w:p>
    <w:p w:rsidR="00E56300" w:rsidRDefault="00E56300" w:rsidP="00E56300">
      <w:pPr>
        <w:jc w:val="both"/>
        <w:rPr>
          <w:bCs/>
        </w:rPr>
      </w:pPr>
    </w:p>
    <w:p w:rsidR="00E56300" w:rsidRDefault="00E56300" w:rsidP="00E56300">
      <w:pPr>
        <w:jc w:val="both"/>
        <w:rPr>
          <w:bCs/>
        </w:rPr>
      </w:pPr>
    </w:p>
    <w:p w:rsidR="00E56300" w:rsidRDefault="00E56300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E56300" w:rsidRPr="00842DAF" w:rsidRDefault="00E56300" w:rsidP="00E56300">
      <w:pPr>
        <w:ind w:left="5954"/>
        <w:rPr>
          <w:bCs/>
          <w:szCs w:val="28"/>
        </w:rPr>
      </w:pPr>
      <w:r w:rsidRPr="00842DAF">
        <w:rPr>
          <w:bCs/>
          <w:szCs w:val="28"/>
        </w:rPr>
        <w:lastRenderedPageBreak/>
        <w:t xml:space="preserve">Приложение </w:t>
      </w:r>
    </w:p>
    <w:p w:rsidR="00E56300" w:rsidRPr="00842DAF" w:rsidRDefault="00E56300" w:rsidP="00E56300">
      <w:pPr>
        <w:ind w:left="5954"/>
        <w:rPr>
          <w:bCs/>
          <w:szCs w:val="28"/>
        </w:rPr>
      </w:pPr>
      <w:r w:rsidRPr="00842DAF">
        <w:rPr>
          <w:bCs/>
          <w:szCs w:val="28"/>
        </w:rPr>
        <w:t>к постановлению</w:t>
      </w:r>
    </w:p>
    <w:p w:rsidR="00E56300" w:rsidRPr="00842DAF" w:rsidRDefault="00E56300" w:rsidP="00E56300">
      <w:pPr>
        <w:ind w:left="5954"/>
        <w:rPr>
          <w:bCs/>
          <w:szCs w:val="28"/>
        </w:rPr>
      </w:pPr>
      <w:r w:rsidRPr="00842DAF">
        <w:rPr>
          <w:bCs/>
          <w:szCs w:val="28"/>
        </w:rPr>
        <w:t>Администрации города</w:t>
      </w:r>
    </w:p>
    <w:p w:rsidR="00E56300" w:rsidRDefault="00E56300" w:rsidP="00E56300">
      <w:pPr>
        <w:ind w:left="5954"/>
        <w:rPr>
          <w:bCs/>
          <w:szCs w:val="28"/>
        </w:rPr>
      </w:pPr>
      <w:r w:rsidRPr="00842DAF">
        <w:rPr>
          <w:bCs/>
          <w:szCs w:val="28"/>
        </w:rPr>
        <w:t>от ___________</w:t>
      </w:r>
      <w:r>
        <w:rPr>
          <w:bCs/>
          <w:szCs w:val="28"/>
        </w:rPr>
        <w:t>_</w:t>
      </w:r>
      <w:r w:rsidRPr="00842DAF">
        <w:rPr>
          <w:bCs/>
          <w:szCs w:val="28"/>
        </w:rPr>
        <w:t xml:space="preserve"> №</w:t>
      </w:r>
      <w:r>
        <w:rPr>
          <w:bCs/>
          <w:szCs w:val="28"/>
        </w:rPr>
        <w:t xml:space="preserve"> _______</w:t>
      </w:r>
    </w:p>
    <w:p w:rsidR="00E56300" w:rsidRDefault="00E56300" w:rsidP="00E56300">
      <w:pPr>
        <w:ind w:left="5954"/>
        <w:rPr>
          <w:bCs/>
          <w:szCs w:val="28"/>
        </w:rPr>
      </w:pPr>
    </w:p>
    <w:p w:rsidR="00E56300" w:rsidRPr="00842DAF" w:rsidRDefault="00E56300" w:rsidP="00E56300">
      <w:pPr>
        <w:ind w:left="5954"/>
        <w:rPr>
          <w:bCs/>
          <w:szCs w:val="28"/>
        </w:rPr>
      </w:pPr>
    </w:p>
    <w:p w:rsidR="00E56300" w:rsidRPr="00842DAF" w:rsidRDefault="00E56300" w:rsidP="00E56300">
      <w:pPr>
        <w:jc w:val="center"/>
        <w:rPr>
          <w:szCs w:val="28"/>
        </w:rPr>
      </w:pPr>
      <w:r w:rsidRPr="00842DAF">
        <w:rPr>
          <w:bCs/>
          <w:szCs w:val="28"/>
        </w:rPr>
        <w:t xml:space="preserve">Прейскурант </w:t>
      </w:r>
      <w:r w:rsidRPr="00894E65">
        <w:rPr>
          <w:bCs/>
          <w:szCs w:val="28"/>
        </w:rPr>
        <w:t>№ 17-03-0</w:t>
      </w:r>
      <w:r>
        <w:rPr>
          <w:bCs/>
          <w:szCs w:val="28"/>
        </w:rPr>
        <w:t>1/5.</w:t>
      </w:r>
    </w:p>
    <w:p w:rsidR="00E56300" w:rsidRDefault="00E56300" w:rsidP="00E56300">
      <w:pPr>
        <w:jc w:val="center"/>
        <w:rPr>
          <w:bCs/>
          <w:szCs w:val="28"/>
        </w:rPr>
      </w:pPr>
      <w:r>
        <w:rPr>
          <w:bCs/>
          <w:szCs w:val="28"/>
        </w:rPr>
        <w:t>Фиксированные т</w:t>
      </w:r>
      <w:r w:rsidRPr="00842DAF">
        <w:rPr>
          <w:bCs/>
          <w:szCs w:val="28"/>
        </w:rPr>
        <w:t xml:space="preserve">арифы на </w:t>
      </w:r>
      <w:r>
        <w:rPr>
          <w:bCs/>
          <w:szCs w:val="28"/>
        </w:rPr>
        <w:t xml:space="preserve">транспортные </w:t>
      </w:r>
      <w:r w:rsidRPr="00842DAF">
        <w:rPr>
          <w:bCs/>
          <w:szCs w:val="28"/>
        </w:rPr>
        <w:t>услуги</w:t>
      </w:r>
      <w:r>
        <w:rPr>
          <w:bCs/>
          <w:szCs w:val="28"/>
        </w:rPr>
        <w:t xml:space="preserve"> по перевозке </w:t>
      </w:r>
    </w:p>
    <w:p w:rsidR="00E56300" w:rsidRDefault="00E56300" w:rsidP="00E56300">
      <w:pPr>
        <w:jc w:val="center"/>
        <w:rPr>
          <w:bCs/>
          <w:szCs w:val="28"/>
        </w:rPr>
      </w:pPr>
      <w:r>
        <w:rPr>
          <w:bCs/>
          <w:szCs w:val="28"/>
        </w:rPr>
        <w:t>пассажиров</w:t>
      </w:r>
      <w:r w:rsidRPr="00842DAF">
        <w:rPr>
          <w:bCs/>
          <w:szCs w:val="28"/>
        </w:rPr>
        <w:t xml:space="preserve">, оказываемые </w:t>
      </w:r>
      <w:r>
        <w:rPr>
          <w:bCs/>
          <w:szCs w:val="28"/>
        </w:rPr>
        <w:t>м</w:t>
      </w:r>
      <w:r w:rsidRPr="00842DAF">
        <w:rPr>
          <w:bCs/>
          <w:szCs w:val="28"/>
        </w:rPr>
        <w:t xml:space="preserve">униципальным </w:t>
      </w:r>
      <w:r>
        <w:rPr>
          <w:bCs/>
          <w:szCs w:val="28"/>
        </w:rPr>
        <w:t xml:space="preserve">казенным учреждением </w:t>
      </w:r>
    </w:p>
    <w:p w:rsidR="00E56300" w:rsidRDefault="00E56300" w:rsidP="00E56300">
      <w:pPr>
        <w:jc w:val="center"/>
        <w:rPr>
          <w:bCs/>
          <w:szCs w:val="28"/>
        </w:rPr>
      </w:pPr>
      <w:r>
        <w:rPr>
          <w:bCs/>
          <w:szCs w:val="28"/>
        </w:rPr>
        <w:t>«Хозяйственно-эксплуатационное управление»</w:t>
      </w:r>
      <w:r w:rsidRPr="00842DAF">
        <w:rPr>
          <w:bCs/>
          <w:szCs w:val="28"/>
        </w:rPr>
        <w:t xml:space="preserve"> </w:t>
      </w:r>
    </w:p>
    <w:p w:rsidR="00E56300" w:rsidRDefault="00E56300" w:rsidP="00E56300">
      <w:pPr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54"/>
        <w:gridCol w:w="1431"/>
        <w:gridCol w:w="1559"/>
        <w:gridCol w:w="1417"/>
        <w:gridCol w:w="1701"/>
        <w:gridCol w:w="9"/>
      </w:tblGrid>
      <w:tr w:rsidR="00E56300" w:rsidRPr="00942154" w:rsidTr="00E56300">
        <w:trPr>
          <w:gridAfter w:val="1"/>
          <w:wAfter w:w="9" w:type="dxa"/>
        </w:trPr>
        <w:tc>
          <w:tcPr>
            <w:tcW w:w="2547" w:type="dxa"/>
            <w:vMerge w:val="restart"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Показатель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Ед. изм.</w:t>
            </w:r>
          </w:p>
        </w:tc>
        <w:tc>
          <w:tcPr>
            <w:tcW w:w="6108" w:type="dxa"/>
            <w:gridSpan w:val="4"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  <w:lang w:val="en-US"/>
              </w:rPr>
            </w:pPr>
            <w:r w:rsidRPr="00942154">
              <w:rPr>
                <w:bCs/>
                <w:szCs w:val="28"/>
              </w:rPr>
              <w:t xml:space="preserve">Тарифы </w:t>
            </w:r>
            <w:r>
              <w:rPr>
                <w:bCs/>
                <w:szCs w:val="28"/>
              </w:rPr>
              <w:t>без</w:t>
            </w:r>
            <w:r w:rsidRPr="00942154">
              <w:rPr>
                <w:bCs/>
                <w:szCs w:val="28"/>
              </w:rPr>
              <w:t xml:space="preserve"> НДС</w:t>
            </w:r>
            <w:r>
              <w:rPr>
                <w:bCs/>
                <w:szCs w:val="28"/>
              </w:rPr>
              <w:t xml:space="preserve"> *</w:t>
            </w:r>
          </w:p>
        </w:tc>
      </w:tr>
      <w:tr w:rsidR="00E56300" w:rsidRPr="00942154" w:rsidTr="00E56300">
        <w:trPr>
          <w:gridAfter w:val="1"/>
          <w:wAfter w:w="9" w:type="dxa"/>
        </w:trPr>
        <w:tc>
          <w:tcPr>
            <w:tcW w:w="2547" w:type="dxa"/>
            <w:vMerge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 xml:space="preserve">Тойота </w:t>
            </w:r>
            <w:r>
              <w:rPr>
                <w:bCs/>
                <w:szCs w:val="28"/>
              </w:rPr>
              <w:t>«</w:t>
            </w:r>
            <w:r w:rsidRPr="00942154">
              <w:rPr>
                <w:bCs/>
                <w:szCs w:val="28"/>
              </w:rPr>
              <w:t>Hiace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ойота «</w:t>
            </w:r>
            <w:r w:rsidRPr="00942154">
              <w:rPr>
                <w:bCs/>
                <w:szCs w:val="28"/>
              </w:rPr>
              <w:t>Камри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Хундай Элантра</w:t>
            </w:r>
          </w:p>
        </w:tc>
        <w:tc>
          <w:tcPr>
            <w:tcW w:w="1701" w:type="dxa"/>
            <w:shd w:val="clear" w:color="auto" w:fill="auto"/>
          </w:tcPr>
          <w:p w:rsidR="00E56300" w:rsidRPr="00942154" w:rsidRDefault="00E56300" w:rsidP="00FE6012">
            <w:pPr>
              <w:jc w:val="center"/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 xml:space="preserve">Фольцваген </w:t>
            </w:r>
            <w:r>
              <w:rPr>
                <w:bCs/>
                <w:szCs w:val="28"/>
              </w:rPr>
              <w:t>Каравелла</w:t>
            </w:r>
          </w:p>
        </w:tc>
      </w:tr>
      <w:tr w:rsidR="00E56300" w:rsidRPr="00942154" w:rsidTr="00E56300">
        <w:tc>
          <w:tcPr>
            <w:tcW w:w="9618" w:type="dxa"/>
            <w:gridSpan w:val="7"/>
            <w:shd w:val="clear" w:color="auto" w:fill="auto"/>
          </w:tcPr>
          <w:p w:rsidR="00E56300" w:rsidRPr="00942154" w:rsidRDefault="00E56300" w:rsidP="00FE6012">
            <w:pPr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Двухставочный тариф:</w:t>
            </w:r>
          </w:p>
        </w:tc>
      </w:tr>
      <w:tr w:rsidR="00E56300" w:rsidRPr="00942154" w:rsidTr="00E56300">
        <w:trPr>
          <w:gridAfter w:val="1"/>
          <w:wAfter w:w="9" w:type="dxa"/>
        </w:trPr>
        <w:tc>
          <w:tcPr>
            <w:tcW w:w="2547" w:type="dxa"/>
            <w:shd w:val="clear" w:color="auto" w:fill="auto"/>
          </w:tcPr>
          <w:p w:rsidR="00E56300" w:rsidRDefault="00E56300" w:rsidP="00FE6012">
            <w:pPr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 xml:space="preserve">- переменные </w:t>
            </w:r>
          </w:p>
          <w:p w:rsidR="00E56300" w:rsidRPr="00942154" w:rsidRDefault="00E56300" w:rsidP="00FE6012">
            <w:pPr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расходы</w:t>
            </w:r>
          </w:p>
        </w:tc>
        <w:tc>
          <w:tcPr>
            <w:tcW w:w="954" w:type="dxa"/>
            <w:shd w:val="clear" w:color="auto" w:fill="auto"/>
          </w:tcPr>
          <w:p w:rsidR="00E56300" w:rsidRDefault="00E56300" w:rsidP="00FE60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</w:t>
            </w:r>
            <w:r w:rsidRPr="00942154">
              <w:rPr>
                <w:bCs/>
                <w:szCs w:val="28"/>
              </w:rPr>
              <w:t>уб</w:t>
            </w:r>
            <w:r>
              <w:rPr>
                <w:bCs/>
                <w:szCs w:val="28"/>
              </w:rPr>
              <w:t>.</w:t>
            </w:r>
            <w:r w:rsidRPr="00942154">
              <w:rPr>
                <w:bCs/>
                <w:szCs w:val="28"/>
              </w:rPr>
              <w:t xml:space="preserve">/ </w:t>
            </w:r>
          </w:p>
          <w:p w:rsidR="00E56300" w:rsidRPr="00942154" w:rsidRDefault="00E56300" w:rsidP="00E56300">
            <w:pPr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1 км</w:t>
            </w:r>
          </w:p>
        </w:tc>
        <w:tc>
          <w:tcPr>
            <w:tcW w:w="1431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10,30</w:t>
            </w:r>
          </w:p>
        </w:tc>
        <w:tc>
          <w:tcPr>
            <w:tcW w:w="1559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9,12</w:t>
            </w:r>
          </w:p>
        </w:tc>
        <w:tc>
          <w:tcPr>
            <w:tcW w:w="1417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7,02</w:t>
            </w:r>
          </w:p>
        </w:tc>
        <w:tc>
          <w:tcPr>
            <w:tcW w:w="1701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11,33</w:t>
            </w:r>
          </w:p>
        </w:tc>
      </w:tr>
      <w:tr w:rsidR="00E56300" w:rsidRPr="00942154" w:rsidTr="00E56300">
        <w:trPr>
          <w:gridAfter w:val="1"/>
          <w:wAfter w:w="9" w:type="dxa"/>
        </w:trPr>
        <w:tc>
          <w:tcPr>
            <w:tcW w:w="2547" w:type="dxa"/>
            <w:shd w:val="clear" w:color="auto" w:fill="auto"/>
          </w:tcPr>
          <w:p w:rsidR="00E56300" w:rsidRDefault="00E56300" w:rsidP="00FE6012">
            <w:pPr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 xml:space="preserve">- постоянные </w:t>
            </w:r>
          </w:p>
          <w:p w:rsidR="00E56300" w:rsidRPr="00942154" w:rsidRDefault="00E56300" w:rsidP="00FE6012">
            <w:pPr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расходы</w:t>
            </w:r>
          </w:p>
        </w:tc>
        <w:tc>
          <w:tcPr>
            <w:tcW w:w="954" w:type="dxa"/>
            <w:shd w:val="clear" w:color="auto" w:fill="auto"/>
          </w:tcPr>
          <w:p w:rsidR="00E56300" w:rsidRDefault="00E56300" w:rsidP="00FE60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</w:t>
            </w:r>
            <w:r w:rsidRPr="00942154">
              <w:rPr>
                <w:bCs/>
                <w:szCs w:val="28"/>
              </w:rPr>
              <w:t>уб</w:t>
            </w:r>
            <w:r>
              <w:rPr>
                <w:bCs/>
                <w:szCs w:val="28"/>
              </w:rPr>
              <w:t>.</w:t>
            </w:r>
            <w:r w:rsidRPr="00942154">
              <w:rPr>
                <w:bCs/>
                <w:szCs w:val="28"/>
              </w:rPr>
              <w:t xml:space="preserve">/ </w:t>
            </w:r>
          </w:p>
          <w:p w:rsidR="00E56300" w:rsidRPr="00942154" w:rsidRDefault="00E56300" w:rsidP="00E56300">
            <w:pPr>
              <w:rPr>
                <w:bCs/>
                <w:szCs w:val="28"/>
              </w:rPr>
            </w:pPr>
            <w:r w:rsidRPr="00942154">
              <w:rPr>
                <w:bCs/>
                <w:szCs w:val="28"/>
              </w:rPr>
              <w:t>1 час</w:t>
            </w:r>
          </w:p>
        </w:tc>
        <w:tc>
          <w:tcPr>
            <w:tcW w:w="1431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613,82</w:t>
            </w:r>
          </w:p>
        </w:tc>
        <w:tc>
          <w:tcPr>
            <w:tcW w:w="1559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613,38</w:t>
            </w:r>
          </w:p>
        </w:tc>
        <w:tc>
          <w:tcPr>
            <w:tcW w:w="1417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612,33</w:t>
            </w:r>
          </w:p>
        </w:tc>
        <w:tc>
          <w:tcPr>
            <w:tcW w:w="1701" w:type="dxa"/>
            <w:shd w:val="clear" w:color="auto" w:fill="auto"/>
          </w:tcPr>
          <w:p w:rsidR="00E56300" w:rsidRPr="00343EBE" w:rsidRDefault="00E56300" w:rsidP="00FE60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612,05</w:t>
            </w:r>
          </w:p>
        </w:tc>
      </w:tr>
    </w:tbl>
    <w:p w:rsidR="00E56300" w:rsidRDefault="00E56300" w:rsidP="00E56300">
      <w:pPr>
        <w:jc w:val="both"/>
        <w:rPr>
          <w:sz w:val="20"/>
          <w:szCs w:val="20"/>
        </w:rPr>
      </w:pPr>
    </w:p>
    <w:p w:rsidR="00E56300" w:rsidRDefault="00E56300" w:rsidP="00E5630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Примечание: * – в соответствии с подпунктом 4.1 пункта 2 статьи 146 Налогового кодекса Российской Федерации выполнение работ (оказание услуг) казенными учреждениями не облагается налогом на добавленную стоимость. </w:t>
      </w:r>
    </w:p>
    <w:p w:rsidR="00226A5C" w:rsidRPr="00E56300" w:rsidRDefault="00226A5C" w:rsidP="00E56300"/>
    <w:sectPr w:rsidR="00226A5C" w:rsidRPr="00E56300" w:rsidSect="00E56300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67" w:rsidRDefault="009F1B67" w:rsidP="006A432C">
      <w:r>
        <w:separator/>
      </w:r>
    </w:p>
  </w:endnote>
  <w:endnote w:type="continuationSeparator" w:id="0">
    <w:p w:rsidR="009F1B67" w:rsidRDefault="009F1B6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67" w:rsidRDefault="009F1B67" w:rsidP="006A432C">
      <w:r>
        <w:separator/>
      </w:r>
    </w:p>
  </w:footnote>
  <w:footnote w:type="continuationSeparator" w:id="0">
    <w:p w:rsidR="009F1B67" w:rsidRDefault="009F1B6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3327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6300" w:rsidRPr="00E56300" w:rsidRDefault="00E56300">
        <w:pPr>
          <w:pStyle w:val="a3"/>
          <w:jc w:val="center"/>
          <w:rPr>
            <w:sz w:val="20"/>
            <w:szCs w:val="20"/>
          </w:rPr>
        </w:pPr>
        <w:r w:rsidRPr="00E56300">
          <w:rPr>
            <w:sz w:val="20"/>
            <w:szCs w:val="20"/>
          </w:rPr>
          <w:fldChar w:fldCharType="begin"/>
        </w:r>
        <w:r w:rsidRPr="00E56300">
          <w:rPr>
            <w:sz w:val="20"/>
            <w:szCs w:val="20"/>
          </w:rPr>
          <w:instrText>PAGE   \* MERGEFORMAT</w:instrText>
        </w:r>
        <w:r w:rsidRPr="00E56300">
          <w:rPr>
            <w:sz w:val="20"/>
            <w:szCs w:val="20"/>
          </w:rPr>
          <w:fldChar w:fldCharType="separate"/>
        </w:r>
        <w:r w:rsidR="00F93A0E">
          <w:rPr>
            <w:noProof/>
            <w:sz w:val="20"/>
            <w:szCs w:val="20"/>
          </w:rPr>
          <w:t>3</w:t>
        </w:r>
        <w:r w:rsidRPr="00E5630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00"/>
    <w:rsid w:val="0012342E"/>
    <w:rsid w:val="00226A5C"/>
    <w:rsid w:val="00243839"/>
    <w:rsid w:val="003049B1"/>
    <w:rsid w:val="006A432C"/>
    <w:rsid w:val="006A73EC"/>
    <w:rsid w:val="007A0DD8"/>
    <w:rsid w:val="008B6F84"/>
    <w:rsid w:val="009F1B67"/>
    <w:rsid w:val="00A776CF"/>
    <w:rsid w:val="00DB2E57"/>
    <w:rsid w:val="00E56300"/>
    <w:rsid w:val="00F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5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56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2023-07-31T13:55:00Z</dcterms:created>
  <dcterms:modified xsi:type="dcterms:W3CDTF">2023-07-31T13:55:00Z</dcterms:modified>
</cp:coreProperties>
</file>