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7C7C0" w14:textId="38D70F74" w:rsidR="00BA50F6" w:rsidRDefault="004D308F" w:rsidP="00847477">
      <w:pPr>
        <w:spacing w:line="120" w:lineRule="atLeast"/>
        <w:ind w:firstLine="5670"/>
        <w:rPr>
          <w:sz w:val="24"/>
          <w:szCs w:val="24"/>
        </w:rPr>
      </w:pPr>
      <w:r>
        <w:rPr>
          <w:noProof/>
          <w:lang w:eastAsia="ru-RU"/>
        </w:rPr>
        <mc:AlternateContent>
          <mc:Choice Requires="wps">
            <w:drawing>
              <wp:anchor distT="0" distB="0" distL="114300" distR="114300" simplePos="0" relativeHeight="251659264" behindDoc="0" locked="0" layoutInCell="1" allowOverlap="0" wp14:anchorId="78ADB4A2" wp14:editId="3AF7AC54">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DA3ECAB" w14:textId="77777777" w:rsidR="0019160E" w:rsidRPr="00D74919" w:rsidRDefault="0019160E" w:rsidP="004D308F">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8ADB4A2"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14:paraId="5DA3ECAB" w14:textId="77777777" w:rsidR="0019160E" w:rsidRPr="00D74919" w:rsidRDefault="0019160E" w:rsidP="004D308F">
                      <w:pPr>
                        <w:jc w:val="center"/>
                        <w:rPr>
                          <w:rFonts w:eastAsia="Times New Roman" w:cs="Times New Roman"/>
                          <w:sz w:val="10"/>
                          <w:szCs w:val="10"/>
                          <w:lang w:eastAsia="ru-RU"/>
                        </w:rPr>
                      </w:pPr>
                    </w:p>
                  </w:txbxContent>
                </v:textbox>
                <w10:wrap anchorx="margin"/>
              </v:rect>
            </w:pict>
          </mc:Fallback>
        </mc:AlternateContent>
      </w:r>
      <w:r>
        <w:rPr>
          <w:sz w:val="24"/>
          <w:szCs w:val="24"/>
        </w:rPr>
        <w:t>Проект</w:t>
      </w:r>
      <w:r w:rsidR="00847477">
        <w:rPr>
          <w:sz w:val="24"/>
          <w:szCs w:val="24"/>
        </w:rPr>
        <w:t xml:space="preserve"> </w:t>
      </w:r>
    </w:p>
    <w:p w14:paraId="2731A7E7" w14:textId="70439428" w:rsidR="00847477" w:rsidRDefault="00847477" w:rsidP="00847477">
      <w:pPr>
        <w:spacing w:line="120" w:lineRule="atLeast"/>
        <w:ind w:firstLine="5670"/>
        <w:rPr>
          <w:sz w:val="24"/>
          <w:szCs w:val="24"/>
        </w:rPr>
      </w:pPr>
      <w:r>
        <w:rPr>
          <w:sz w:val="24"/>
          <w:szCs w:val="24"/>
        </w:rPr>
        <w:t>подготовлен</w:t>
      </w:r>
    </w:p>
    <w:p w14:paraId="1785A8B2" w14:textId="7DA9A510" w:rsidR="004D308F" w:rsidRDefault="004D308F" w:rsidP="00847477">
      <w:pPr>
        <w:spacing w:line="120" w:lineRule="atLeast"/>
        <w:ind w:firstLine="5670"/>
        <w:rPr>
          <w:sz w:val="24"/>
          <w:szCs w:val="24"/>
        </w:rPr>
      </w:pPr>
      <w:r>
        <w:rPr>
          <w:sz w:val="24"/>
          <w:szCs w:val="24"/>
        </w:rPr>
        <w:t xml:space="preserve">контрольным управлением </w:t>
      </w:r>
    </w:p>
    <w:p w14:paraId="7DA5606B" w14:textId="27383B3E" w:rsidR="004D308F" w:rsidRDefault="004D308F" w:rsidP="00847477">
      <w:pPr>
        <w:tabs>
          <w:tab w:val="left" w:pos="6096"/>
        </w:tabs>
        <w:spacing w:line="120" w:lineRule="atLeast"/>
        <w:ind w:firstLine="5670"/>
        <w:rPr>
          <w:sz w:val="24"/>
          <w:szCs w:val="24"/>
        </w:rPr>
      </w:pPr>
      <w:r>
        <w:rPr>
          <w:sz w:val="24"/>
          <w:szCs w:val="24"/>
        </w:rPr>
        <w:t>Администрации города</w:t>
      </w:r>
    </w:p>
    <w:p w14:paraId="231D4A7A" w14:textId="77777777" w:rsidR="004D308F" w:rsidRPr="00852378" w:rsidRDefault="004D308F" w:rsidP="004D308F">
      <w:pPr>
        <w:spacing w:line="120" w:lineRule="atLeast"/>
        <w:jc w:val="center"/>
        <w:rPr>
          <w:sz w:val="10"/>
          <w:szCs w:val="10"/>
        </w:rPr>
      </w:pPr>
    </w:p>
    <w:p w14:paraId="35BEFF4A" w14:textId="77777777" w:rsidR="004D308F" w:rsidRDefault="004D308F" w:rsidP="004D308F">
      <w:pPr>
        <w:spacing w:line="120" w:lineRule="atLeast"/>
        <w:jc w:val="center"/>
        <w:rPr>
          <w:sz w:val="10"/>
          <w:szCs w:val="24"/>
        </w:rPr>
      </w:pPr>
    </w:p>
    <w:p w14:paraId="7B5492F8" w14:textId="77777777" w:rsidR="004D308F" w:rsidRDefault="004D308F" w:rsidP="004D308F">
      <w:pPr>
        <w:tabs>
          <w:tab w:val="left" w:pos="5954"/>
        </w:tabs>
        <w:spacing w:line="120" w:lineRule="atLeast"/>
        <w:jc w:val="center"/>
        <w:rPr>
          <w:sz w:val="26"/>
          <w:szCs w:val="24"/>
        </w:rPr>
      </w:pPr>
    </w:p>
    <w:p w14:paraId="2192FB39" w14:textId="77777777" w:rsidR="004D308F" w:rsidRDefault="004D308F" w:rsidP="004D308F">
      <w:pPr>
        <w:tabs>
          <w:tab w:val="left" w:pos="5954"/>
        </w:tabs>
        <w:spacing w:line="120" w:lineRule="atLeast"/>
        <w:jc w:val="center"/>
        <w:rPr>
          <w:sz w:val="26"/>
          <w:szCs w:val="24"/>
        </w:rPr>
      </w:pPr>
    </w:p>
    <w:p w14:paraId="1EBC8443" w14:textId="77777777" w:rsidR="004D308F" w:rsidRPr="005541F0" w:rsidRDefault="004D308F" w:rsidP="004D308F">
      <w:pPr>
        <w:tabs>
          <w:tab w:val="left" w:pos="5954"/>
        </w:tabs>
        <w:spacing w:line="120" w:lineRule="atLeast"/>
        <w:jc w:val="center"/>
        <w:rPr>
          <w:sz w:val="26"/>
          <w:szCs w:val="24"/>
        </w:rPr>
      </w:pPr>
      <w:r w:rsidRPr="005541F0">
        <w:rPr>
          <w:sz w:val="26"/>
          <w:szCs w:val="24"/>
        </w:rPr>
        <w:t>МУНИЦИПАЛЬНОЕ ОБРАЗОВАНИЕ</w:t>
      </w:r>
    </w:p>
    <w:p w14:paraId="412ACDEA" w14:textId="77777777" w:rsidR="004D308F" w:rsidRDefault="004D308F" w:rsidP="004D308F">
      <w:pPr>
        <w:spacing w:line="120" w:lineRule="atLeast"/>
        <w:jc w:val="center"/>
        <w:rPr>
          <w:sz w:val="26"/>
          <w:szCs w:val="24"/>
        </w:rPr>
      </w:pPr>
      <w:r w:rsidRPr="005541F0">
        <w:rPr>
          <w:sz w:val="26"/>
          <w:szCs w:val="24"/>
        </w:rPr>
        <w:t>ГОРОДСКОЙ ОКРУГ ГОРОД СУРГУТ</w:t>
      </w:r>
    </w:p>
    <w:p w14:paraId="222A601A" w14:textId="77777777" w:rsidR="004D308F" w:rsidRPr="00DF4ECC" w:rsidRDefault="004D308F" w:rsidP="004D308F">
      <w:pPr>
        <w:spacing w:line="120" w:lineRule="atLeast"/>
        <w:jc w:val="center"/>
        <w:rPr>
          <w:sz w:val="26"/>
          <w:szCs w:val="26"/>
        </w:rPr>
      </w:pPr>
      <w:r w:rsidRPr="00DF4ECC">
        <w:rPr>
          <w:sz w:val="26"/>
          <w:szCs w:val="26"/>
        </w:rPr>
        <w:t>ХАНТЫ-МАНСИЙСКОГО АВТОНОМНОГО ОКРУГА-ЮГРЫ</w:t>
      </w:r>
    </w:p>
    <w:p w14:paraId="4EB593F8" w14:textId="77777777" w:rsidR="004D308F" w:rsidRPr="00EF340F" w:rsidRDefault="004D308F" w:rsidP="004D308F">
      <w:pPr>
        <w:jc w:val="center"/>
        <w:rPr>
          <w:sz w:val="26"/>
          <w:szCs w:val="26"/>
        </w:rPr>
      </w:pPr>
      <w:r w:rsidRPr="00EF340F">
        <w:rPr>
          <w:sz w:val="26"/>
          <w:szCs w:val="26"/>
        </w:rPr>
        <w:t>АДМИНИСТРАЦИЯ ГОРОДА</w:t>
      </w:r>
    </w:p>
    <w:p w14:paraId="26FA78B9" w14:textId="77777777" w:rsidR="004D308F" w:rsidRPr="00EF340F" w:rsidRDefault="004D308F" w:rsidP="004D308F">
      <w:pPr>
        <w:spacing w:line="120" w:lineRule="atLeast"/>
        <w:jc w:val="center"/>
        <w:rPr>
          <w:sz w:val="18"/>
          <w:szCs w:val="24"/>
        </w:rPr>
      </w:pPr>
    </w:p>
    <w:p w14:paraId="71F60CB3" w14:textId="77777777" w:rsidR="004D308F" w:rsidRPr="00EF340F" w:rsidRDefault="004D308F" w:rsidP="004D308F">
      <w:pPr>
        <w:spacing w:line="120" w:lineRule="atLeast"/>
        <w:jc w:val="center"/>
        <w:rPr>
          <w:sz w:val="20"/>
          <w:szCs w:val="24"/>
        </w:rPr>
      </w:pPr>
    </w:p>
    <w:p w14:paraId="07521169" w14:textId="77777777" w:rsidR="004D308F" w:rsidRPr="00EF340F" w:rsidRDefault="004D308F" w:rsidP="004D308F">
      <w:pPr>
        <w:jc w:val="center"/>
        <w:rPr>
          <w:sz w:val="30"/>
          <w:szCs w:val="30"/>
        </w:rPr>
      </w:pPr>
      <w:r w:rsidRPr="00EF340F">
        <w:rPr>
          <w:sz w:val="30"/>
          <w:szCs w:val="30"/>
        </w:rPr>
        <w:t>ПОСТАНОВЛЕНИЕ</w:t>
      </w:r>
    </w:p>
    <w:p w14:paraId="7272AFA6" w14:textId="77777777" w:rsidR="004D308F" w:rsidRPr="00EF340F" w:rsidRDefault="004D308F" w:rsidP="004D308F">
      <w:pPr>
        <w:spacing w:line="120" w:lineRule="atLeast"/>
        <w:jc w:val="center"/>
        <w:rPr>
          <w:sz w:val="30"/>
          <w:szCs w:val="24"/>
        </w:rPr>
      </w:pPr>
    </w:p>
    <w:p w14:paraId="34C97096" w14:textId="77777777" w:rsidR="004D308F" w:rsidRPr="00656C1A" w:rsidRDefault="004D308F" w:rsidP="004D308F">
      <w:pPr>
        <w:jc w:val="center"/>
        <w:rPr>
          <w:sz w:val="20"/>
          <w:szCs w:val="20"/>
        </w:rPr>
      </w:pPr>
    </w:p>
    <w:p w14:paraId="222895FC" w14:textId="77777777" w:rsidR="004D308F" w:rsidRPr="00C725A6" w:rsidRDefault="004D308F" w:rsidP="004D308F">
      <w:pPr>
        <w:rPr>
          <w:rFonts w:cs="Times New Roman"/>
          <w:szCs w:val="28"/>
        </w:rPr>
      </w:pPr>
    </w:p>
    <w:p w14:paraId="0DD0615C" w14:textId="77777777" w:rsidR="004D308F" w:rsidRDefault="004D308F" w:rsidP="004D308F">
      <w:pPr>
        <w:keepNext/>
        <w:ind w:right="5102"/>
        <w:outlineLvl w:val="0"/>
        <w:rPr>
          <w:rFonts w:cs="Times New Roman"/>
          <w:szCs w:val="28"/>
        </w:rPr>
      </w:pPr>
      <w:r>
        <w:rPr>
          <w:rFonts w:cs="Times New Roman"/>
          <w:szCs w:val="28"/>
        </w:rPr>
        <w:t xml:space="preserve">О внесении изменений в постановление Администрации города от 20.05.2020 № 3284 </w:t>
      </w:r>
    </w:p>
    <w:p w14:paraId="0D7A93A6" w14:textId="5A4F7D3C" w:rsidR="004D308F" w:rsidRDefault="004D308F" w:rsidP="004D308F">
      <w:pPr>
        <w:keepNext/>
        <w:ind w:right="5102"/>
        <w:outlineLvl w:val="0"/>
        <w:rPr>
          <w:rFonts w:eastAsiaTheme="majorEastAsia" w:cs="Times New Roman"/>
          <w:bCs/>
          <w:kern w:val="32"/>
          <w:szCs w:val="28"/>
        </w:rPr>
      </w:pPr>
      <w:r>
        <w:rPr>
          <w:rFonts w:cs="Times New Roman"/>
          <w:szCs w:val="28"/>
        </w:rPr>
        <w:t>«</w:t>
      </w:r>
      <w:r>
        <w:rPr>
          <w:rFonts w:eastAsiaTheme="majorEastAsia" w:cs="Times New Roman"/>
          <w:bCs/>
          <w:kern w:val="32"/>
          <w:szCs w:val="28"/>
        </w:rPr>
        <w:t xml:space="preserve">Об утверждении административного регламента </w:t>
      </w:r>
    </w:p>
    <w:p w14:paraId="327EF1F1" w14:textId="77777777" w:rsidR="004D308F" w:rsidRDefault="004D308F" w:rsidP="004D308F">
      <w:pPr>
        <w:keepNext/>
        <w:ind w:right="5102"/>
        <w:outlineLvl w:val="0"/>
        <w:rPr>
          <w:rFonts w:eastAsiaTheme="majorEastAsia" w:cs="Times New Roman"/>
          <w:bCs/>
          <w:kern w:val="32"/>
          <w:szCs w:val="28"/>
        </w:rPr>
      </w:pPr>
      <w:r>
        <w:rPr>
          <w:rFonts w:eastAsiaTheme="majorEastAsia" w:cs="Times New Roman"/>
          <w:bCs/>
          <w:kern w:val="32"/>
          <w:szCs w:val="28"/>
        </w:rPr>
        <w:t xml:space="preserve">«Осуществление муниципального лесного контроля на территории </w:t>
      </w:r>
    </w:p>
    <w:p w14:paraId="4B146B97" w14:textId="77777777" w:rsidR="004D308F" w:rsidRDefault="004D308F" w:rsidP="004D308F">
      <w:pPr>
        <w:keepNext/>
        <w:ind w:right="5102"/>
        <w:outlineLvl w:val="0"/>
        <w:rPr>
          <w:rFonts w:eastAsiaTheme="majorEastAsia" w:cs="Times New Roman"/>
          <w:bCs/>
          <w:kern w:val="32"/>
          <w:szCs w:val="28"/>
        </w:rPr>
      </w:pPr>
      <w:r>
        <w:rPr>
          <w:rFonts w:eastAsiaTheme="majorEastAsia" w:cs="Times New Roman"/>
          <w:bCs/>
          <w:kern w:val="32"/>
          <w:szCs w:val="28"/>
        </w:rPr>
        <w:t xml:space="preserve">муниципального образования </w:t>
      </w:r>
    </w:p>
    <w:p w14:paraId="69704CCE" w14:textId="77777777" w:rsidR="004D308F" w:rsidRDefault="004D308F" w:rsidP="004D308F">
      <w:pPr>
        <w:keepNext/>
        <w:ind w:right="5102"/>
        <w:outlineLvl w:val="0"/>
        <w:rPr>
          <w:rFonts w:eastAsiaTheme="majorEastAsia" w:cs="Times New Roman"/>
          <w:bCs/>
          <w:kern w:val="32"/>
          <w:szCs w:val="28"/>
        </w:rPr>
      </w:pPr>
      <w:r>
        <w:rPr>
          <w:rFonts w:eastAsiaTheme="majorEastAsia" w:cs="Times New Roman"/>
          <w:bCs/>
          <w:kern w:val="32"/>
          <w:szCs w:val="28"/>
        </w:rPr>
        <w:t>городской округ город Сургут»</w:t>
      </w:r>
    </w:p>
    <w:p w14:paraId="370F140F" w14:textId="143F6995" w:rsidR="004D308F" w:rsidRDefault="004D308F" w:rsidP="004D308F">
      <w:pPr>
        <w:tabs>
          <w:tab w:val="left" w:pos="3544"/>
        </w:tabs>
        <w:rPr>
          <w:rFonts w:cs="Times New Roman"/>
          <w:szCs w:val="28"/>
        </w:rPr>
      </w:pPr>
    </w:p>
    <w:p w14:paraId="6663C47C" w14:textId="688E72EC" w:rsidR="004D308F" w:rsidRDefault="004D308F" w:rsidP="004D308F">
      <w:pPr>
        <w:tabs>
          <w:tab w:val="left" w:pos="567"/>
          <w:tab w:val="left" w:pos="709"/>
        </w:tabs>
        <w:ind w:firstLine="709"/>
        <w:jc w:val="both"/>
        <w:rPr>
          <w:rFonts w:cs="Times New Roman"/>
          <w:szCs w:val="28"/>
        </w:rPr>
      </w:pPr>
      <w:r w:rsidRPr="004D308F">
        <w:rPr>
          <w:rFonts w:cs="Times New Roman"/>
          <w:szCs w:val="28"/>
        </w:rPr>
        <w:t xml:space="preserve">В соответствии с Лесным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Pr>
          <w:rFonts w:cs="Times New Roman"/>
          <w:szCs w:val="28"/>
        </w:rPr>
        <w:t xml:space="preserve">                                  </w:t>
      </w:r>
      <w:r w:rsidRPr="004D308F">
        <w:rPr>
          <w:rFonts w:cs="Times New Roman"/>
          <w:szCs w:val="28"/>
        </w:rPr>
        <w:t xml:space="preserve">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sidRPr="004D308F">
          <w:rPr>
            <w:rStyle w:val="a4"/>
            <w:rFonts w:cs="Times New Roman"/>
            <w:color w:val="auto"/>
            <w:szCs w:val="28"/>
            <w:u w:val="none"/>
          </w:rPr>
          <w:t>постановлением</w:t>
        </w:r>
      </w:hyperlink>
      <w:r w:rsidRPr="004D308F">
        <w:rPr>
          <w:rFonts w:cs="Times New Roman"/>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hyperlink r:id="rId8" w:history="1">
        <w:r w:rsidRPr="004D308F">
          <w:rPr>
            <w:rStyle w:val="a4"/>
            <w:rFonts w:cs="Times New Roman"/>
            <w:color w:val="auto"/>
            <w:szCs w:val="28"/>
            <w:u w:val="none"/>
          </w:rPr>
          <w:t>постановлением</w:t>
        </w:r>
      </w:hyperlink>
      <w:r w:rsidRPr="004D308F">
        <w:rPr>
          <w:rFonts w:cs="Times New Roman"/>
          <w:szCs w:val="28"/>
        </w:rPr>
        <w:t xml:space="preserve"> Правительства Ханты-Мансийского автономного округа – Югры от 02.03.2012 № 85-п </w:t>
      </w:r>
      <w:r>
        <w:rPr>
          <w:rFonts w:cs="Times New Roman"/>
          <w:szCs w:val="28"/>
        </w:rPr>
        <w:t xml:space="preserve">                       </w:t>
      </w:r>
      <w:r w:rsidRPr="004D308F">
        <w:rPr>
          <w:rFonts w:cs="Times New Roman"/>
          <w:szCs w:val="28"/>
        </w:rPr>
        <w:t>«О разработке и утверждении административных регламентов осуществления муниципального контроля», Уставом муниципального образования городской округ город Сургут</w:t>
      </w:r>
      <w:r w:rsidR="001A1A46">
        <w:rPr>
          <w:rFonts w:cs="Times New Roman"/>
          <w:szCs w:val="28"/>
        </w:rPr>
        <w:t xml:space="preserve"> </w:t>
      </w:r>
      <w:r w:rsidR="001A1A46" w:rsidRPr="004D308F">
        <w:rPr>
          <w:rFonts w:cs="Times New Roman"/>
          <w:szCs w:val="28"/>
        </w:rPr>
        <w:t>Ханты-Мансийского автономного округа – Югр</w:t>
      </w:r>
      <w:r w:rsidR="001A1A46">
        <w:rPr>
          <w:rFonts w:cs="Times New Roman"/>
          <w:szCs w:val="28"/>
        </w:rPr>
        <w:t>ы</w:t>
      </w:r>
      <w:r w:rsidRPr="004D308F">
        <w:rPr>
          <w:rFonts w:cs="Times New Roman"/>
          <w:szCs w:val="28"/>
        </w:rPr>
        <w:t xml:space="preserve">, распоряжением Администрации города от 30.12.2015 № </w:t>
      </w:r>
      <w:r>
        <w:rPr>
          <w:rFonts w:cs="Times New Roman"/>
          <w:szCs w:val="28"/>
        </w:rPr>
        <w:t xml:space="preserve">3686 </w:t>
      </w:r>
      <w:r w:rsidR="001A1A46">
        <w:rPr>
          <w:rFonts w:cs="Times New Roman"/>
          <w:szCs w:val="28"/>
        </w:rPr>
        <w:t xml:space="preserve">                                 </w:t>
      </w:r>
      <w:r>
        <w:rPr>
          <w:rFonts w:cs="Times New Roman"/>
          <w:bCs/>
          <w:szCs w:val="28"/>
        </w:rPr>
        <w:t>«Об утверждении Регламента Администрации города»</w:t>
      </w:r>
      <w:r>
        <w:rPr>
          <w:rFonts w:cs="Times New Roman"/>
          <w:szCs w:val="28"/>
        </w:rPr>
        <w:t>:</w:t>
      </w:r>
    </w:p>
    <w:p w14:paraId="367473B5" w14:textId="77777777" w:rsidR="00430232" w:rsidRDefault="00430232" w:rsidP="004D308F">
      <w:pPr>
        <w:tabs>
          <w:tab w:val="left" w:pos="567"/>
          <w:tab w:val="left" w:pos="709"/>
        </w:tabs>
        <w:ind w:firstLine="709"/>
        <w:jc w:val="both"/>
        <w:rPr>
          <w:rFonts w:cs="Times New Roman"/>
          <w:szCs w:val="28"/>
        </w:rPr>
      </w:pPr>
    </w:p>
    <w:p w14:paraId="0556C9D8" w14:textId="0DCEFBC5" w:rsidR="00312E93" w:rsidRPr="00312E93" w:rsidRDefault="004D308F" w:rsidP="0052524F">
      <w:pPr>
        <w:ind w:firstLine="709"/>
        <w:jc w:val="both"/>
        <w:rPr>
          <w:rFonts w:eastAsiaTheme="majorEastAsia"/>
          <w:bCs/>
          <w:kern w:val="32"/>
        </w:rPr>
      </w:pPr>
      <w:r w:rsidRPr="00312E93">
        <w:t xml:space="preserve">1. </w:t>
      </w:r>
      <w:r w:rsidR="00312E93" w:rsidRPr="00312E93">
        <w:t>Внести в постановление Админ</w:t>
      </w:r>
      <w:r w:rsidR="0052524F">
        <w:t xml:space="preserve">истрации города от 20.05.2020 № 3284 </w:t>
      </w:r>
      <w:r w:rsidR="00312E93" w:rsidRPr="00312E93">
        <w:t>«</w:t>
      </w:r>
      <w:r w:rsidR="00312E93" w:rsidRPr="00312E93">
        <w:rPr>
          <w:rFonts w:eastAsiaTheme="majorEastAsia"/>
          <w:bCs/>
          <w:kern w:val="32"/>
        </w:rPr>
        <w:t xml:space="preserve">Об утверждении административного регламента «Осуществление </w:t>
      </w:r>
      <w:r w:rsidR="00312E93" w:rsidRPr="00312E93">
        <w:rPr>
          <w:rFonts w:eastAsiaTheme="majorEastAsia"/>
          <w:bCs/>
          <w:kern w:val="32"/>
        </w:rPr>
        <w:lastRenderedPageBreak/>
        <w:t>муниципального лесного контроля на территории муниципального образования городской округ город Сургут»</w:t>
      </w:r>
      <w:r w:rsidR="00312E93">
        <w:rPr>
          <w:rFonts w:eastAsiaTheme="majorEastAsia"/>
          <w:bCs/>
          <w:kern w:val="32"/>
        </w:rPr>
        <w:t xml:space="preserve"> следующие изменения:</w:t>
      </w:r>
    </w:p>
    <w:p w14:paraId="5596A12A" w14:textId="2DB02AD2" w:rsidR="004D308F" w:rsidRDefault="00312E93" w:rsidP="00312E93">
      <w:pPr>
        <w:ind w:firstLine="709"/>
        <w:jc w:val="both"/>
      </w:pPr>
      <w:r>
        <w:t xml:space="preserve">1.1. </w:t>
      </w:r>
      <w:r w:rsidR="00847477">
        <w:t>В пункте 6 постановления слова «</w:t>
      </w:r>
      <w:r w:rsidR="00847477" w:rsidRPr="004A34F7">
        <w:rPr>
          <w:rFonts w:eastAsia="Times New Roman" w:cs="Times New Roman"/>
          <w:color w:val="000000" w:themeColor="text1"/>
          <w:szCs w:val="28"/>
          <w:lang w:eastAsia="ru-RU"/>
        </w:rPr>
        <w:t>заместителя Главы города Жердева А.А.</w:t>
      </w:r>
      <w:r w:rsidR="00847477">
        <w:rPr>
          <w:rFonts w:eastAsia="Times New Roman" w:cs="Times New Roman"/>
          <w:color w:val="000000" w:themeColor="text1"/>
          <w:szCs w:val="28"/>
          <w:lang w:eastAsia="ru-RU"/>
        </w:rPr>
        <w:t>» заменить словами</w:t>
      </w:r>
      <w:r w:rsidR="00847477">
        <w:t xml:space="preserve"> «</w:t>
      </w:r>
      <w:r w:rsidR="00847477" w:rsidRPr="00C90D75">
        <w:rPr>
          <w:szCs w:val="28"/>
        </w:rPr>
        <w:t>заместителя Главы города, курирующего сферу обеспечения безопасности городского округа и деятельности Главы города, Администрации города</w:t>
      </w:r>
      <w:r w:rsidR="00847477">
        <w:rPr>
          <w:szCs w:val="28"/>
        </w:rPr>
        <w:t>»</w:t>
      </w:r>
      <w:r w:rsidR="00847477" w:rsidRPr="00C90D75">
        <w:rPr>
          <w:szCs w:val="28"/>
        </w:rPr>
        <w:t>.</w:t>
      </w:r>
    </w:p>
    <w:p w14:paraId="720022A5" w14:textId="77777777" w:rsidR="009E0C9C" w:rsidRDefault="00312E93" w:rsidP="008000A2">
      <w:pPr>
        <w:ind w:firstLine="709"/>
        <w:jc w:val="both"/>
        <w:rPr>
          <w:rFonts w:cs="Times New Roman"/>
          <w:color w:val="000000" w:themeColor="text1"/>
          <w:szCs w:val="28"/>
        </w:rPr>
      </w:pPr>
      <w:r>
        <w:t>1.2.</w:t>
      </w:r>
      <w:r w:rsidR="008000A2">
        <w:t xml:space="preserve"> </w:t>
      </w:r>
      <w:r w:rsidR="009E0C9C">
        <w:t>В абзаце 19 пункта 5.2. раздела</w:t>
      </w:r>
      <w:r w:rsidR="009E0C9C" w:rsidRPr="009E0C9C">
        <w:t xml:space="preserve"> </w:t>
      </w:r>
      <w:r w:rsidR="009E0C9C">
        <w:rPr>
          <w:lang w:val="en-US"/>
        </w:rPr>
        <w:t>I</w:t>
      </w:r>
      <w:r w:rsidR="009E0C9C" w:rsidRPr="009E0C9C">
        <w:t xml:space="preserve"> </w:t>
      </w:r>
      <w:r w:rsidR="009E0C9C">
        <w:t>приложения после слов «</w:t>
      </w:r>
      <w:r w:rsidR="009E0C9C" w:rsidRPr="00DE37EF">
        <w:rPr>
          <w:rFonts w:cs="Times New Roman"/>
          <w:color w:val="000000" w:themeColor="text1"/>
          <w:szCs w:val="28"/>
        </w:rPr>
        <w:t>вреда животным, растениям, окружающей среде</w:t>
      </w:r>
      <w:r w:rsidR="009E0C9C">
        <w:rPr>
          <w:rFonts w:cs="Times New Roman"/>
          <w:color w:val="000000" w:themeColor="text1"/>
          <w:szCs w:val="28"/>
        </w:rPr>
        <w:t xml:space="preserve">» </w:t>
      </w:r>
      <w:r w:rsidR="009E0C9C">
        <w:t>добавить слова «</w:t>
      </w:r>
      <w:r w:rsidR="009E0C9C" w:rsidRPr="00803254">
        <w:rPr>
          <w:rFonts w:cs="Times New Roman"/>
          <w:color w:val="000000" w:themeColor="text1"/>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9E0C9C">
        <w:rPr>
          <w:rFonts w:cs="Times New Roman"/>
          <w:color w:val="000000" w:themeColor="text1"/>
          <w:szCs w:val="28"/>
        </w:rPr>
        <w:t>».</w:t>
      </w:r>
    </w:p>
    <w:p w14:paraId="2AB75605" w14:textId="5A86A6EC" w:rsidR="00010877" w:rsidRDefault="00010877" w:rsidP="008000A2">
      <w:pPr>
        <w:ind w:firstLine="709"/>
        <w:jc w:val="both"/>
        <w:rPr>
          <w:rFonts w:cs="Times New Roman"/>
          <w:color w:val="000000" w:themeColor="text1"/>
          <w:szCs w:val="28"/>
        </w:rPr>
      </w:pPr>
      <w:r>
        <w:t>1.3. В абзаце 20 пункта 5.2. раздела</w:t>
      </w:r>
      <w:r w:rsidRPr="009E0C9C">
        <w:t xml:space="preserve"> </w:t>
      </w:r>
      <w:r>
        <w:rPr>
          <w:lang w:val="en-US"/>
        </w:rPr>
        <w:t>I</w:t>
      </w:r>
      <w:r>
        <w:t xml:space="preserve"> приложения после слов «</w:t>
      </w:r>
      <w:r w:rsidRPr="00DE37EF">
        <w:rPr>
          <w:rFonts w:cs="Times New Roman"/>
          <w:color w:val="000000" w:themeColor="text1"/>
          <w:szCs w:val="28"/>
        </w:rPr>
        <w:t>вреда животным, растениям, окружающей среде</w:t>
      </w:r>
      <w:r>
        <w:rPr>
          <w:rFonts w:cs="Times New Roman"/>
          <w:color w:val="000000" w:themeColor="text1"/>
          <w:szCs w:val="28"/>
        </w:rPr>
        <w:t xml:space="preserve">» </w:t>
      </w:r>
      <w:r>
        <w:t>добавить слова «</w:t>
      </w:r>
      <w:r w:rsidRPr="00803254">
        <w:rPr>
          <w:rFonts w:cs="Times New Roman"/>
          <w:color w:val="000000" w:themeColor="text1"/>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rFonts w:cs="Times New Roman"/>
          <w:color w:val="000000" w:themeColor="text1"/>
          <w:szCs w:val="28"/>
        </w:rPr>
        <w:t>».</w:t>
      </w:r>
    </w:p>
    <w:p w14:paraId="688402CE" w14:textId="7DEE8B56" w:rsidR="008000A2" w:rsidRDefault="00010877" w:rsidP="008000A2">
      <w:pPr>
        <w:ind w:firstLine="709"/>
        <w:jc w:val="both"/>
      </w:pPr>
      <w:r>
        <w:rPr>
          <w:rFonts w:cs="Times New Roman"/>
          <w:color w:val="000000" w:themeColor="text1"/>
          <w:szCs w:val="28"/>
        </w:rPr>
        <w:t>1.4.</w:t>
      </w:r>
      <w:r w:rsidRPr="00010877">
        <w:rPr>
          <w:rFonts w:cs="Times New Roman"/>
          <w:color w:val="000000" w:themeColor="text1"/>
          <w:szCs w:val="28"/>
        </w:rPr>
        <w:t xml:space="preserve"> </w:t>
      </w:r>
      <w:r w:rsidR="001A1A46">
        <w:t>Изложить</w:t>
      </w:r>
      <w:r w:rsidR="008000A2">
        <w:t xml:space="preserve"> а</w:t>
      </w:r>
      <w:r w:rsidR="008000A2" w:rsidRPr="008000A2">
        <w:t>бзац</w:t>
      </w:r>
      <w:r w:rsidR="008000A2">
        <w:t>ы</w:t>
      </w:r>
      <w:r w:rsidR="008000A2" w:rsidRPr="008000A2">
        <w:t xml:space="preserve"> 2, 3 подпункта 3 пункта 2.2</w:t>
      </w:r>
      <w:r w:rsidR="008000A2">
        <w:t xml:space="preserve"> </w:t>
      </w:r>
      <w:r w:rsidR="001A1A46">
        <w:t xml:space="preserve">раздела </w:t>
      </w:r>
      <w:r w:rsidR="001A1A46">
        <w:rPr>
          <w:lang w:val="en-US"/>
        </w:rPr>
        <w:t>III</w:t>
      </w:r>
      <w:r w:rsidR="001A1A46">
        <w:t xml:space="preserve"> </w:t>
      </w:r>
      <w:r w:rsidR="008000A2">
        <w:t>приложения к постановлению в следующей редакции:</w:t>
      </w:r>
    </w:p>
    <w:p w14:paraId="0AB111BE" w14:textId="77777777" w:rsidR="008000A2" w:rsidRPr="008000A2" w:rsidRDefault="008000A2" w:rsidP="008000A2">
      <w:pPr>
        <w:ind w:firstLine="709"/>
        <w:jc w:val="both"/>
      </w:pPr>
      <w:r>
        <w:t>«</w:t>
      </w:r>
      <w:r w:rsidRPr="008000A2">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5E9229F7" w14:textId="3D827926" w:rsidR="008000A2" w:rsidRPr="008000A2" w:rsidRDefault="008000A2" w:rsidP="008000A2">
      <w:pPr>
        <w:ind w:firstLine="709"/>
        <w:jc w:val="both"/>
      </w:pPr>
      <w:r w:rsidRPr="008000A2">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t>.»</w:t>
      </w:r>
    </w:p>
    <w:p w14:paraId="29D48CA8" w14:textId="782823AF" w:rsidR="00312E93" w:rsidRPr="004845A0" w:rsidRDefault="00312E93" w:rsidP="0052524F">
      <w:pPr>
        <w:ind w:firstLine="709"/>
        <w:jc w:val="both"/>
        <w:rPr>
          <w:sz w:val="27"/>
          <w:szCs w:val="27"/>
        </w:rPr>
      </w:pPr>
      <w:r w:rsidRPr="004845A0">
        <w:rPr>
          <w:sz w:val="27"/>
          <w:szCs w:val="27"/>
        </w:rPr>
        <w:t>1.</w:t>
      </w:r>
      <w:r w:rsidR="00010877" w:rsidRPr="004845A0">
        <w:rPr>
          <w:sz w:val="27"/>
          <w:szCs w:val="27"/>
        </w:rPr>
        <w:t>5</w:t>
      </w:r>
      <w:r w:rsidRPr="004845A0">
        <w:rPr>
          <w:sz w:val="27"/>
          <w:szCs w:val="27"/>
        </w:rPr>
        <w:t>.</w:t>
      </w:r>
      <w:r w:rsidR="00D73E49" w:rsidRPr="004845A0">
        <w:rPr>
          <w:sz w:val="27"/>
          <w:szCs w:val="27"/>
        </w:rPr>
        <w:t xml:space="preserve"> </w:t>
      </w:r>
      <w:r w:rsidR="001A1A46" w:rsidRPr="004845A0">
        <w:rPr>
          <w:sz w:val="27"/>
          <w:szCs w:val="27"/>
        </w:rPr>
        <w:t>Излож</w:t>
      </w:r>
      <w:r w:rsidR="00D73E49" w:rsidRPr="004845A0">
        <w:rPr>
          <w:sz w:val="27"/>
          <w:szCs w:val="27"/>
        </w:rPr>
        <w:t xml:space="preserve">ить пункт 2.10 </w:t>
      </w:r>
      <w:r w:rsidR="001A1A46" w:rsidRPr="004845A0">
        <w:rPr>
          <w:sz w:val="27"/>
          <w:szCs w:val="27"/>
        </w:rPr>
        <w:t xml:space="preserve">раздела </w:t>
      </w:r>
      <w:r w:rsidR="001A1A46" w:rsidRPr="004845A0">
        <w:rPr>
          <w:sz w:val="27"/>
          <w:szCs w:val="27"/>
          <w:lang w:val="en-US"/>
        </w:rPr>
        <w:t>III</w:t>
      </w:r>
      <w:r w:rsidR="001A1A46" w:rsidRPr="004845A0">
        <w:rPr>
          <w:sz w:val="27"/>
          <w:szCs w:val="27"/>
        </w:rPr>
        <w:t xml:space="preserve"> </w:t>
      </w:r>
      <w:r w:rsidR="00D73E49" w:rsidRPr="004845A0">
        <w:rPr>
          <w:sz w:val="27"/>
          <w:szCs w:val="27"/>
        </w:rPr>
        <w:t xml:space="preserve">приложения к постановлению </w:t>
      </w:r>
      <w:r w:rsidR="004845A0" w:rsidRPr="004845A0">
        <w:rPr>
          <w:sz w:val="27"/>
          <w:szCs w:val="27"/>
        </w:rPr>
        <w:t xml:space="preserve">                      </w:t>
      </w:r>
      <w:r w:rsidR="00D73E49" w:rsidRPr="004845A0">
        <w:rPr>
          <w:sz w:val="27"/>
          <w:szCs w:val="27"/>
        </w:rPr>
        <w:t>в следующей редакции:</w:t>
      </w:r>
    </w:p>
    <w:p w14:paraId="1D9B463A" w14:textId="1B5F1754" w:rsidR="00D73E49" w:rsidRPr="004845A0" w:rsidRDefault="00D73E49" w:rsidP="0052524F">
      <w:pPr>
        <w:ind w:firstLine="709"/>
        <w:jc w:val="both"/>
        <w:rPr>
          <w:rFonts w:cs="Times New Roman"/>
          <w:sz w:val="27"/>
          <w:szCs w:val="27"/>
        </w:rPr>
      </w:pPr>
      <w:r w:rsidRPr="004845A0">
        <w:rPr>
          <w:sz w:val="27"/>
          <w:szCs w:val="27"/>
        </w:rPr>
        <w:lastRenderedPageBreak/>
        <w:t xml:space="preserve">«2.10. </w:t>
      </w:r>
      <w:r w:rsidRPr="004845A0">
        <w:rPr>
          <w:rFonts w:cs="Times New Roman"/>
          <w:sz w:val="27"/>
          <w:szCs w:val="27"/>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r w:rsidR="004845A0">
        <w:rPr>
          <w:rFonts w:cs="Times New Roman"/>
          <w:sz w:val="27"/>
          <w:szCs w:val="27"/>
        </w:rPr>
        <w:t xml:space="preserve"> </w:t>
      </w:r>
      <w:r w:rsidRPr="004845A0">
        <w:rPr>
          <w:rFonts w:cs="Times New Roman"/>
          <w:sz w:val="27"/>
          <w:szCs w:val="27"/>
        </w:rPr>
        <w:t xml:space="preserve">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w:t>
      </w:r>
      <w:r w:rsidR="00474317" w:rsidRPr="004845A0">
        <w:rPr>
          <w:rStyle w:val="blk"/>
          <w:rFonts w:cs="Times New Roman"/>
          <w:color w:val="000000"/>
          <w:sz w:val="27"/>
          <w:szCs w:val="27"/>
        </w:rPr>
        <w:t>установленных уполномоченным Правительством Российской Федерации федеральным органом исполнительной власти, в порядке, установленном приказом Генерального прокурора Российской Федерации</w:t>
      </w:r>
      <w:r w:rsidRPr="004845A0">
        <w:rPr>
          <w:rFonts w:cs="Times New Roman"/>
          <w:sz w:val="27"/>
          <w:szCs w:val="27"/>
        </w:rPr>
        <w:t>,</w:t>
      </w:r>
      <w:r w:rsidR="004845A0">
        <w:rPr>
          <w:rFonts w:cs="Times New Roman"/>
          <w:sz w:val="27"/>
          <w:szCs w:val="27"/>
        </w:rPr>
        <w:t xml:space="preserve"> </w:t>
      </w:r>
      <w:r w:rsidRPr="004845A0">
        <w:rPr>
          <w:rFonts w:cs="Times New Roman"/>
          <w:sz w:val="27"/>
          <w:szCs w:val="27"/>
        </w:rPr>
        <w:t>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61C7A7D1" w14:textId="0E8438E9" w:rsidR="004845A0" w:rsidRPr="004845A0" w:rsidRDefault="00312E93" w:rsidP="0052524F">
      <w:pPr>
        <w:ind w:firstLine="709"/>
        <w:jc w:val="both"/>
        <w:rPr>
          <w:sz w:val="27"/>
          <w:szCs w:val="27"/>
        </w:rPr>
      </w:pPr>
      <w:r w:rsidRPr="004845A0">
        <w:rPr>
          <w:sz w:val="27"/>
          <w:szCs w:val="27"/>
        </w:rPr>
        <w:t>1.</w:t>
      </w:r>
      <w:r w:rsidR="00010877" w:rsidRPr="004845A0">
        <w:rPr>
          <w:sz w:val="27"/>
          <w:szCs w:val="27"/>
        </w:rPr>
        <w:t>6</w:t>
      </w:r>
      <w:r w:rsidRPr="004845A0">
        <w:rPr>
          <w:sz w:val="27"/>
          <w:szCs w:val="27"/>
        </w:rPr>
        <w:t>.</w:t>
      </w:r>
      <w:r w:rsidR="00D73E49" w:rsidRPr="004845A0">
        <w:rPr>
          <w:sz w:val="27"/>
          <w:szCs w:val="27"/>
        </w:rPr>
        <w:t xml:space="preserve"> </w:t>
      </w:r>
      <w:r w:rsidR="004845A0" w:rsidRPr="004845A0">
        <w:rPr>
          <w:sz w:val="27"/>
          <w:szCs w:val="27"/>
        </w:rPr>
        <w:t>Изложить</w:t>
      </w:r>
      <w:r w:rsidR="00D73E49" w:rsidRPr="004845A0">
        <w:rPr>
          <w:sz w:val="27"/>
          <w:szCs w:val="27"/>
        </w:rPr>
        <w:t xml:space="preserve"> абзац 3 пункта 3.2 </w:t>
      </w:r>
      <w:r w:rsidR="001A1A46" w:rsidRPr="004845A0">
        <w:rPr>
          <w:sz w:val="27"/>
          <w:szCs w:val="27"/>
        </w:rPr>
        <w:t xml:space="preserve">раздела </w:t>
      </w:r>
      <w:r w:rsidR="001A1A46" w:rsidRPr="004845A0">
        <w:rPr>
          <w:sz w:val="27"/>
          <w:szCs w:val="27"/>
          <w:lang w:val="en-US"/>
        </w:rPr>
        <w:t>III</w:t>
      </w:r>
      <w:r w:rsidR="001A1A46" w:rsidRPr="004845A0">
        <w:rPr>
          <w:sz w:val="27"/>
          <w:szCs w:val="27"/>
        </w:rPr>
        <w:t xml:space="preserve"> </w:t>
      </w:r>
      <w:r w:rsidR="00D73E49" w:rsidRPr="004845A0">
        <w:rPr>
          <w:sz w:val="27"/>
          <w:szCs w:val="27"/>
        </w:rPr>
        <w:t xml:space="preserve">приложения к постановлению </w:t>
      </w:r>
      <w:r w:rsidR="004845A0">
        <w:rPr>
          <w:sz w:val="27"/>
          <w:szCs w:val="27"/>
        </w:rPr>
        <w:t xml:space="preserve">                  </w:t>
      </w:r>
      <w:r w:rsidR="004845A0" w:rsidRPr="004845A0">
        <w:rPr>
          <w:sz w:val="27"/>
          <w:szCs w:val="27"/>
        </w:rPr>
        <w:t xml:space="preserve">в следующей редакции: </w:t>
      </w:r>
    </w:p>
    <w:p w14:paraId="5403FD15" w14:textId="36D53FD2" w:rsidR="00D73E49" w:rsidRPr="004845A0" w:rsidRDefault="004845A0" w:rsidP="0052524F">
      <w:pPr>
        <w:ind w:firstLine="709"/>
        <w:jc w:val="both"/>
        <w:rPr>
          <w:sz w:val="27"/>
          <w:szCs w:val="27"/>
        </w:rPr>
      </w:pPr>
      <w:r w:rsidRPr="004845A0">
        <w:rPr>
          <w:sz w:val="27"/>
          <w:szCs w:val="27"/>
        </w:rPr>
        <w:t xml:space="preserve">«О проведении внеплановой выездной проверки по основаниям, указанным в подпункте 3 пункта 2.2 раздела </w:t>
      </w:r>
      <w:r w:rsidRPr="004845A0">
        <w:rPr>
          <w:sz w:val="27"/>
          <w:szCs w:val="27"/>
          <w:lang w:val="en-US"/>
        </w:rPr>
        <w:t>III</w:t>
      </w:r>
      <w:r w:rsidRPr="004845A0">
        <w:rPr>
          <w:sz w:val="27"/>
          <w:szCs w:val="27"/>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способом, </w:t>
      </w:r>
      <w:r w:rsidR="00D73E49" w:rsidRPr="004845A0">
        <w:rPr>
          <w:rFonts w:cs="Times New Roman"/>
          <w:sz w:val="27"/>
          <w:szCs w:val="27"/>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14:paraId="0A6490C8" w14:textId="0CDB9E11" w:rsidR="0009604F" w:rsidRPr="004845A0" w:rsidRDefault="00312E93" w:rsidP="0052524F">
      <w:pPr>
        <w:ind w:firstLine="709"/>
        <w:jc w:val="both"/>
        <w:rPr>
          <w:sz w:val="27"/>
          <w:szCs w:val="27"/>
        </w:rPr>
      </w:pPr>
      <w:r w:rsidRPr="004845A0">
        <w:rPr>
          <w:sz w:val="27"/>
          <w:szCs w:val="27"/>
        </w:rPr>
        <w:t>1.</w:t>
      </w:r>
      <w:r w:rsidR="00010877" w:rsidRPr="004845A0">
        <w:rPr>
          <w:sz w:val="27"/>
          <w:szCs w:val="27"/>
        </w:rPr>
        <w:t>7</w:t>
      </w:r>
      <w:r w:rsidRPr="004845A0">
        <w:rPr>
          <w:sz w:val="27"/>
          <w:szCs w:val="27"/>
        </w:rPr>
        <w:t>.</w:t>
      </w:r>
      <w:r w:rsidR="0009604F" w:rsidRPr="004845A0">
        <w:rPr>
          <w:rFonts w:cs="Times New Roman"/>
          <w:sz w:val="27"/>
          <w:szCs w:val="27"/>
        </w:rPr>
        <w:t xml:space="preserve"> </w:t>
      </w:r>
      <w:r w:rsidR="00010877" w:rsidRPr="004845A0">
        <w:rPr>
          <w:rFonts w:cs="Times New Roman"/>
          <w:sz w:val="27"/>
          <w:szCs w:val="27"/>
        </w:rPr>
        <w:t>Излож</w:t>
      </w:r>
      <w:r w:rsidR="0009604F" w:rsidRPr="004845A0">
        <w:rPr>
          <w:rFonts w:cs="Times New Roman"/>
          <w:sz w:val="27"/>
          <w:szCs w:val="27"/>
        </w:rPr>
        <w:t>ить а</w:t>
      </w:r>
      <w:r w:rsidR="0009604F" w:rsidRPr="004845A0">
        <w:rPr>
          <w:sz w:val="27"/>
          <w:szCs w:val="27"/>
        </w:rPr>
        <w:t xml:space="preserve">бзац 4 подпункта 1 пункта 4.1 </w:t>
      </w:r>
      <w:r w:rsidR="009E0C9C" w:rsidRPr="004845A0">
        <w:rPr>
          <w:sz w:val="27"/>
          <w:szCs w:val="27"/>
        </w:rPr>
        <w:t xml:space="preserve">раздела </w:t>
      </w:r>
      <w:r w:rsidR="009E0C9C" w:rsidRPr="004845A0">
        <w:rPr>
          <w:sz w:val="27"/>
          <w:szCs w:val="27"/>
          <w:lang w:val="en-US"/>
        </w:rPr>
        <w:t>III</w:t>
      </w:r>
      <w:r w:rsidR="009E0C9C" w:rsidRPr="004845A0">
        <w:rPr>
          <w:sz w:val="27"/>
          <w:szCs w:val="27"/>
        </w:rPr>
        <w:t xml:space="preserve"> </w:t>
      </w:r>
      <w:r w:rsidR="0009604F" w:rsidRPr="004845A0">
        <w:rPr>
          <w:sz w:val="27"/>
          <w:szCs w:val="27"/>
        </w:rPr>
        <w:t xml:space="preserve">приложения </w:t>
      </w:r>
      <w:r w:rsidR="004845A0" w:rsidRPr="004845A0">
        <w:rPr>
          <w:sz w:val="27"/>
          <w:szCs w:val="27"/>
        </w:rPr>
        <w:t xml:space="preserve">                </w:t>
      </w:r>
      <w:r w:rsidR="0009604F" w:rsidRPr="004845A0">
        <w:rPr>
          <w:sz w:val="27"/>
          <w:szCs w:val="27"/>
        </w:rPr>
        <w:t>к постановлению в следующей редакции:</w:t>
      </w:r>
    </w:p>
    <w:p w14:paraId="4835CB92" w14:textId="7C7161C4" w:rsidR="0009604F" w:rsidRPr="0052524F" w:rsidRDefault="0009604F" w:rsidP="0052524F">
      <w:pPr>
        <w:ind w:firstLine="709"/>
        <w:jc w:val="both"/>
        <w:rPr>
          <w:rFonts w:cs="Times New Roman"/>
          <w:sz w:val="27"/>
          <w:szCs w:val="27"/>
        </w:rPr>
      </w:pPr>
      <w:r w:rsidRPr="004845A0">
        <w:rPr>
          <w:sz w:val="27"/>
          <w:szCs w:val="27"/>
        </w:rPr>
        <w:t>«</w:t>
      </w:r>
      <w:r w:rsidRPr="004845A0">
        <w:rPr>
          <w:rFonts w:cs="Times New Roman"/>
          <w:sz w:val="27"/>
          <w:szCs w:val="27"/>
        </w:rPr>
        <w:t xml:space="preserve">В случае отсутствия руководителя, иного должностного лица </w:t>
      </w:r>
      <w:r w:rsidR="004845A0">
        <w:rPr>
          <w:rFonts w:cs="Times New Roman"/>
          <w:sz w:val="27"/>
          <w:szCs w:val="27"/>
        </w:rPr>
        <w:t xml:space="preserve">                             </w:t>
      </w:r>
      <w:r w:rsidRPr="004845A0">
        <w:rPr>
          <w:rFonts w:cs="Times New Roman"/>
          <w:sz w:val="27"/>
          <w:szCs w:val="27"/>
        </w:rPr>
        <w:t xml:space="preserve">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w:t>
      </w:r>
      <w:r w:rsidR="004845A0" w:rsidRPr="004845A0">
        <w:rPr>
          <w:rFonts w:cs="Times New Roman"/>
          <w:sz w:val="27"/>
          <w:szCs w:val="27"/>
        </w:rPr>
        <w:t xml:space="preserve">                                </w:t>
      </w:r>
      <w:r w:rsidRPr="004845A0">
        <w:rPr>
          <w:rFonts w:cs="Times New Roman"/>
          <w:sz w:val="27"/>
          <w:szCs w:val="27"/>
        </w:rPr>
        <w:t xml:space="preserve">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004845A0">
        <w:rPr>
          <w:rFonts w:cs="Times New Roman"/>
          <w:sz w:val="27"/>
          <w:szCs w:val="27"/>
        </w:rPr>
        <w:t xml:space="preserve">                             </w:t>
      </w:r>
      <w:r w:rsidRPr="004845A0">
        <w:rPr>
          <w:rFonts w:cs="Times New Roman"/>
          <w:sz w:val="27"/>
          <w:szCs w:val="27"/>
        </w:rPr>
        <w:t xml:space="preserve">При наличии согласия проверяемого лица на осуществление взаимодействия </w:t>
      </w:r>
      <w:r w:rsidR="004845A0" w:rsidRPr="004845A0">
        <w:rPr>
          <w:rFonts w:cs="Times New Roman"/>
          <w:sz w:val="27"/>
          <w:szCs w:val="27"/>
        </w:rPr>
        <w:t xml:space="preserve">                </w:t>
      </w:r>
      <w:r w:rsidRPr="004845A0">
        <w:rPr>
          <w:rFonts w:cs="Times New Roman"/>
          <w:sz w:val="27"/>
          <w:szCs w:val="27"/>
        </w:rPr>
        <w:t xml:space="preserve">в электронной форме в рамках муниципального контроля акт проверки может </w:t>
      </w:r>
      <w:r w:rsidRPr="001470B0">
        <w:rPr>
          <w:rFonts w:cs="Times New Roman"/>
          <w:szCs w:val="28"/>
        </w:rPr>
        <w:lastRenderedPageBreak/>
        <w:t>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rFonts w:cs="Times New Roman"/>
          <w:szCs w:val="28"/>
        </w:rPr>
        <w:t>»</w:t>
      </w:r>
      <w:r w:rsidRPr="001470B0">
        <w:rPr>
          <w:rFonts w:cs="Times New Roman"/>
          <w:szCs w:val="28"/>
        </w:rPr>
        <w:t>.</w:t>
      </w:r>
    </w:p>
    <w:p w14:paraId="315C11E5" w14:textId="4552BF92" w:rsidR="00312E93" w:rsidRDefault="00312E93" w:rsidP="0052524F">
      <w:pPr>
        <w:ind w:firstLine="709"/>
        <w:jc w:val="both"/>
      </w:pPr>
      <w:r>
        <w:t>1.</w:t>
      </w:r>
      <w:r w:rsidR="00847477">
        <w:t>8</w:t>
      </w:r>
      <w:r>
        <w:t xml:space="preserve">. </w:t>
      </w:r>
      <w:r>
        <w:rPr>
          <w:szCs w:val="28"/>
        </w:rPr>
        <w:t>П</w:t>
      </w:r>
      <w:r w:rsidRPr="009E360E">
        <w:rPr>
          <w:szCs w:val="28"/>
        </w:rPr>
        <w:t>риложени</w:t>
      </w:r>
      <w:r>
        <w:rPr>
          <w:szCs w:val="28"/>
        </w:rPr>
        <w:t>я</w:t>
      </w:r>
      <w:r w:rsidRPr="009E360E">
        <w:rPr>
          <w:szCs w:val="28"/>
        </w:rPr>
        <w:t xml:space="preserve"> </w:t>
      </w:r>
      <w:r>
        <w:rPr>
          <w:szCs w:val="28"/>
        </w:rPr>
        <w:t>3</w:t>
      </w:r>
      <w:r w:rsidR="00826100">
        <w:rPr>
          <w:szCs w:val="28"/>
        </w:rPr>
        <w:t xml:space="preserve">, </w:t>
      </w:r>
      <w:r>
        <w:rPr>
          <w:szCs w:val="28"/>
        </w:rPr>
        <w:t xml:space="preserve">4 </w:t>
      </w:r>
      <w:r w:rsidRPr="009E360E">
        <w:rPr>
          <w:szCs w:val="28"/>
        </w:rPr>
        <w:t xml:space="preserve">к </w:t>
      </w:r>
      <w:r>
        <w:rPr>
          <w:szCs w:val="28"/>
        </w:rPr>
        <w:t>административному регламенту</w:t>
      </w:r>
      <w:r w:rsidRPr="009E360E">
        <w:rPr>
          <w:szCs w:val="28"/>
        </w:rPr>
        <w:t xml:space="preserve"> </w:t>
      </w:r>
      <w:r>
        <w:rPr>
          <w:szCs w:val="28"/>
        </w:rPr>
        <w:t>изложить в новой редакции, согласно приложениям 1, 2 к настоящему постановлению.</w:t>
      </w:r>
    </w:p>
    <w:p w14:paraId="362B0CCE" w14:textId="5E33D98E" w:rsidR="004D308F" w:rsidRPr="00312E93" w:rsidRDefault="004D308F" w:rsidP="00312E93">
      <w:pPr>
        <w:ind w:firstLine="709"/>
        <w:jc w:val="both"/>
      </w:pPr>
      <w:r w:rsidRPr="00312E93">
        <w:t xml:space="preserve">2. Управлению массовых коммуникаций разместить настоящее постановление на официальном портале Администрации города: </w:t>
      </w:r>
      <w:r w:rsidRPr="00312E93">
        <w:rPr>
          <w:lang w:val="en-US"/>
        </w:rPr>
        <w:t>www</w:t>
      </w:r>
      <w:r w:rsidRPr="00312E93">
        <w:t>.</w:t>
      </w:r>
      <w:r w:rsidRPr="00312E93">
        <w:rPr>
          <w:lang w:val="en-US"/>
        </w:rPr>
        <w:t>admsurgut</w:t>
      </w:r>
      <w:r w:rsidRPr="00312E93">
        <w:t>.</w:t>
      </w:r>
      <w:r w:rsidRPr="00312E93">
        <w:rPr>
          <w:lang w:val="en-US"/>
        </w:rPr>
        <w:t>ru</w:t>
      </w:r>
    </w:p>
    <w:p w14:paraId="2C970A43" w14:textId="1ACF2A23" w:rsidR="004D308F" w:rsidRPr="00312E93" w:rsidRDefault="004D308F" w:rsidP="00312E93">
      <w:pPr>
        <w:ind w:firstLine="709"/>
        <w:jc w:val="both"/>
      </w:pPr>
      <w:r w:rsidRPr="00312E93">
        <w:t xml:space="preserve">3. Муниципальному казенному учреждению «Наш город» опубликовать настоящее постановление в газете «Сургутские ведомости». </w:t>
      </w:r>
    </w:p>
    <w:p w14:paraId="3971747F" w14:textId="72A465A3" w:rsidR="004D308F" w:rsidRDefault="004D308F" w:rsidP="004D308F">
      <w:pPr>
        <w:spacing w:line="60" w:lineRule="atLeast"/>
        <w:ind w:firstLine="708"/>
        <w:jc w:val="both"/>
        <w:rPr>
          <w:szCs w:val="28"/>
        </w:rPr>
      </w:pPr>
      <w:r>
        <w:rPr>
          <w:szCs w:val="28"/>
        </w:rPr>
        <w:t>4</w:t>
      </w:r>
      <w:r w:rsidRPr="00C90D75">
        <w:rPr>
          <w:szCs w:val="28"/>
        </w:rPr>
        <w:t xml:space="preserve">. </w:t>
      </w:r>
      <w:r>
        <w:rPr>
          <w:szCs w:val="28"/>
        </w:rPr>
        <w:t>Настоящее постановление вступает в силу после его официального опубликования.</w:t>
      </w:r>
    </w:p>
    <w:p w14:paraId="508F02E7" w14:textId="41F80716" w:rsidR="004D308F" w:rsidRDefault="004D308F" w:rsidP="004D308F">
      <w:pPr>
        <w:spacing w:line="60" w:lineRule="atLeast"/>
        <w:ind w:firstLine="708"/>
        <w:jc w:val="both"/>
        <w:rPr>
          <w:szCs w:val="28"/>
        </w:rPr>
      </w:pPr>
      <w:r>
        <w:rPr>
          <w:szCs w:val="28"/>
        </w:rPr>
        <w:t>5.</w:t>
      </w:r>
      <w:r w:rsidRPr="003D48CB">
        <w:rPr>
          <w:szCs w:val="28"/>
        </w:rPr>
        <w:t xml:space="preserve"> </w:t>
      </w:r>
      <w:r w:rsidRPr="00C90D75">
        <w:rPr>
          <w:szCs w:val="28"/>
        </w:rPr>
        <w:t>Контроль за выполнением постановления возложить на заместителя Главы города, курирующего сферу обеспечения безопасности городского округа и деятельности Главы города, Администрации города.</w:t>
      </w:r>
    </w:p>
    <w:p w14:paraId="196F3ECC" w14:textId="77777777" w:rsidR="004D308F" w:rsidRDefault="004D308F" w:rsidP="004D308F">
      <w:pPr>
        <w:spacing w:line="60" w:lineRule="atLeast"/>
        <w:jc w:val="both"/>
        <w:rPr>
          <w:rFonts w:cs="Times New Roman"/>
          <w:szCs w:val="28"/>
        </w:rPr>
      </w:pPr>
    </w:p>
    <w:p w14:paraId="5BC8DAA5" w14:textId="77777777" w:rsidR="004D308F" w:rsidRDefault="004D308F" w:rsidP="004D308F">
      <w:pPr>
        <w:spacing w:line="60" w:lineRule="atLeast"/>
        <w:jc w:val="both"/>
        <w:rPr>
          <w:rFonts w:cs="Times New Roman"/>
          <w:szCs w:val="28"/>
        </w:rPr>
      </w:pPr>
    </w:p>
    <w:p w14:paraId="4378D12B" w14:textId="77777777" w:rsidR="004D308F" w:rsidRDefault="004D308F" w:rsidP="004D308F">
      <w:pPr>
        <w:spacing w:line="60" w:lineRule="atLeast"/>
        <w:jc w:val="both"/>
        <w:rPr>
          <w:rFonts w:cs="Times New Roman"/>
          <w:szCs w:val="28"/>
        </w:rPr>
      </w:pPr>
    </w:p>
    <w:p w14:paraId="0CFD47AD" w14:textId="48FB3815" w:rsidR="004D308F" w:rsidRDefault="004D308F" w:rsidP="004D308F">
      <w:pPr>
        <w:jc w:val="both"/>
        <w:rPr>
          <w:szCs w:val="28"/>
        </w:rPr>
      </w:pPr>
      <w:r>
        <w:rPr>
          <w:szCs w:val="28"/>
        </w:rPr>
        <w:t>Глава города                                                                                       В.Н. Шувалов</w:t>
      </w:r>
    </w:p>
    <w:p w14:paraId="6BB35E49" w14:textId="77777777" w:rsidR="004D308F" w:rsidRDefault="004D308F" w:rsidP="004D308F">
      <w:pPr>
        <w:jc w:val="both"/>
        <w:rPr>
          <w:szCs w:val="28"/>
        </w:rPr>
      </w:pPr>
    </w:p>
    <w:p w14:paraId="1A011F12" w14:textId="77777777" w:rsidR="004D308F" w:rsidRDefault="004D308F" w:rsidP="004D308F">
      <w:pPr>
        <w:jc w:val="both"/>
        <w:rPr>
          <w:szCs w:val="28"/>
        </w:rPr>
      </w:pPr>
    </w:p>
    <w:p w14:paraId="3811A8F1" w14:textId="77777777" w:rsidR="004D308F" w:rsidRDefault="004D308F" w:rsidP="004D308F">
      <w:pPr>
        <w:spacing w:line="240" w:lineRule="atLeast"/>
        <w:ind w:firstLine="709"/>
        <w:jc w:val="both"/>
        <w:rPr>
          <w:rFonts w:cs="Times New Roman"/>
          <w:szCs w:val="28"/>
        </w:rPr>
      </w:pPr>
    </w:p>
    <w:p w14:paraId="188AF042" w14:textId="77777777" w:rsidR="004D308F" w:rsidRDefault="004D308F" w:rsidP="004D308F">
      <w:pPr>
        <w:rPr>
          <w:szCs w:val="28"/>
        </w:rPr>
      </w:pPr>
      <w:r>
        <w:rPr>
          <w:szCs w:val="28"/>
        </w:rPr>
        <w:br w:type="page"/>
      </w:r>
    </w:p>
    <w:p w14:paraId="611290FF" w14:textId="37A2457A" w:rsidR="00EE11C5" w:rsidRPr="00726A85" w:rsidRDefault="00EE11C5" w:rsidP="00EE11C5">
      <w:pPr>
        <w:ind w:left="5940"/>
        <w:rPr>
          <w:szCs w:val="28"/>
        </w:rPr>
      </w:pPr>
      <w:r w:rsidRPr="00726A85">
        <w:rPr>
          <w:szCs w:val="28"/>
        </w:rPr>
        <w:lastRenderedPageBreak/>
        <w:t>Приложение</w:t>
      </w:r>
      <w:r>
        <w:rPr>
          <w:szCs w:val="28"/>
        </w:rPr>
        <w:t xml:space="preserve"> 1</w:t>
      </w:r>
    </w:p>
    <w:p w14:paraId="20517FF3" w14:textId="77777777" w:rsidR="00EE11C5" w:rsidRPr="00726A85" w:rsidRDefault="00EE11C5" w:rsidP="00EE11C5">
      <w:pPr>
        <w:ind w:left="5940"/>
        <w:rPr>
          <w:szCs w:val="28"/>
        </w:rPr>
      </w:pPr>
      <w:r w:rsidRPr="00726A85">
        <w:rPr>
          <w:szCs w:val="28"/>
        </w:rPr>
        <w:t>к постановлению</w:t>
      </w:r>
    </w:p>
    <w:p w14:paraId="71A643AC" w14:textId="77777777" w:rsidR="00EE11C5" w:rsidRPr="00726A85" w:rsidRDefault="00EE11C5" w:rsidP="00EE11C5">
      <w:pPr>
        <w:ind w:left="5940"/>
        <w:rPr>
          <w:szCs w:val="28"/>
        </w:rPr>
      </w:pPr>
      <w:r w:rsidRPr="00726A85">
        <w:rPr>
          <w:szCs w:val="28"/>
        </w:rPr>
        <w:t>Администрации города</w:t>
      </w:r>
    </w:p>
    <w:p w14:paraId="127F18BF" w14:textId="77777777" w:rsidR="00EE11C5" w:rsidRDefault="00EE11C5" w:rsidP="00EE11C5">
      <w:pPr>
        <w:ind w:left="5940"/>
        <w:rPr>
          <w:szCs w:val="28"/>
        </w:rPr>
      </w:pPr>
      <w:r w:rsidRPr="00726A85">
        <w:rPr>
          <w:szCs w:val="28"/>
        </w:rPr>
        <w:t>от _______</w:t>
      </w:r>
      <w:r>
        <w:rPr>
          <w:szCs w:val="28"/>
        </w:rPr>
        <w:t>___</w:t>
      </w:r>
      <w:r w:rsidRPr="00726A85">
        <w:rPr>
          <w:szCs w:val="28"/>
        </w:rPr>
        <w:t xml:space="preserve">__ № </w:t>
      </w:r>
      <w:r>
        <w:rPr>
          <w:szCs w:val="28"/>
        </w:rPr>
        <w:t>______</w:t>
      </w:r>
    </w:p>
    <w:p w14:paraId="30E50339" w14:textId="77777777" w:rsidR="00EE11C5" w:rsidRDefault="00EE11C5" w:rsidP="00EE11C5">
      <w:pPr>
        <w:ind w:left="5940"/>
        <w:rPr>
          <w:szCs w:val="28"/>
        </w:rPr>
      </w:pPr>
    </w:p>
    <w:p w14:paraId="4AEC402E" w14:textId="10BB487D" w:rsidR="00186511" w:rsidRPr="00186511" w:rsidRDefault="00186511" w:rsidP="00186511">
      <w:pPr>
        <w:spacing w:after="120"/>
        <w:jc w:val="right"/>
        <w:rPr>
          <w:rFonts w:eastAsia="Times New Roman" w:cs="Times New Roman"/>
          <w:szCs w:val="28"/>
          <w:lang w:eastAsia="ru-RU"/>
        </w:rPr>
      </w:pPr>
    </w:p>
    <w:p w14:paraId="3BF6BC80" w14:textId="77777777" w:rsidR="00EE11C5" w:rsidRPr="006A2468" w:rsidRDefault="00EE11C5" w:rsidP="0019160E">
      <w:pPr>
        <w:rPr>
          <w:rFonts w:eastAsia="Calibri" w:cs="Times New Roman"/>
          <w:sz w:val="24"/>
          <w:szCs w:val="28"/>
        </w:rPr>
      </w:pPr>
      <w:r w:rsidRPr="006A2468">
        <w:rPr>
          <w:rFonts w:eastAsia="Calibri" w:cs="Times New Roman"/>
          <w:sz w:val="24"/>
          <w:szCs w:val="28"/>
        </w:rPr>
        <w:t xml:space="preserve">Оформляется на бланке </w:t>
      </w:r>
    </w:p>
    <w:p w14:paraId="03AA3FB3" w14:textId="77777777" w:rsidR="00EE11C5" w:rsidRPr="006A2468" w:rsidRDefault="00EE11C5" w:rsidP="0019160E">
      <w:pPr>
        <w:rPr>
          <w:rFonts w:eastAsia="Calibri" w:cs="Times New Roman"/>
          <w:sz w:val="24"/>
          <w:szCs w:val="28"/>
        </w:rPr>
      </w:pPr>
      <w:r w:rsidRPr="006A2468">
        <w:rPr>
          <w:rFonts w:eastAsia="Calibri" w:cs="Times New Roman"/>
          <w:sz w:val="24"/>
          <w:szCs w:val="28"/>
        </w:rPr>
        <w:t>контрольного управления</w:t>
      </w:r>
    </w:p>
    <w:p w14:paraId="355A72DF" w14:textId="77777777" w:rsidR="00EE11C5" w:rsidRPr="006A2468" w:rsidRDefault="00EE11C5" w:rsidP="0019160E">
      <w:pPr>
        <w:rPr>
          <w:rFonts w:eastAsia="Calibri" w:cs="Times New Roman"/>
          <w:sz w:val="24"/>
          <w:szCs w:val="28"/>
        </w:rPr>
      </w:pPr>
      <w:r w:rsidRPr="006A2468">
        <w:rPr>
          <w:rFonts w:eastAsia="Calibri" w:cs="Times New Roman"/>
          <w:sz w:val="24"/>
          <w:szCs w:val="28"/>
        </w:rPr>
        <w:t>Администрации города</w:t>
      </w:r>
    </w:p>
    <w:p w14:paraId="69F59B5E" w14:textId="77777777" w:rsidR="00EE11C5" w:rsidRPr="006A2468" w:rsidRDefault="00EE11C5" w:rsidP="0019160E">
      <w:pPr>
        <w:widowControl w:val="0"/>
        <w:autoSpaceDE w:val="0"/>
        <w:autoSpaceDN w:val="0"/>
        <w:adjustRightInd w:val="0"/>
        <w:jc w:val="center"/>
        <w:rPr>
          <w:rFonts w:eastAsia="Times New Roman" w:cs="Times New Roman"/>
          <w:color w:val="26282F"/>
          <w:szCs w:val="24"/>
          <w:lang w:eastAsia="ru-RU"/>
        </w:rPr>
      </w:pPr>
    </w:p>
    <w:p w14:paraId="0E56547F" w14:textId="77777777" w:rsidR="00EE11C5" w:rsidRPr="00EE11C5" w:rsidRDefault="00EE11C5" w:rsidP="0019160E">
      <w:pPr>
        <w:widowControl w:val="0"/>
        <w:autoSpaceDE w:val="0"/>
        <w:autoSpaceDN w:val="0"/>
        <w:adjustRightInd w:val="0"/>
        <w:jc w:val="center"/>
        <w:rPr>
          <w:rFonts w:eastAsia="Times New Roman" w:cs="Times New Roman"/>
          <w:b/>
          <w:bCs/>
          <w:color w:val="000000" w:themeColor="text1"/>
          <w:szCs w:val="28"/>
          <w:lang w:eastAsia="ru-RU"/>
        </w:rPr>
      </w:pPr>
      <w:r w:rsidRPr="00EE11C5">
        <w:rPr>
          <w:rFonts w:eastAsia="Times New Roman" w:cs="Times New Roman"/>
          <w:b/>
          <w:bCs/>
          <w:color w:val="000000" w:themeColor="text1"/>
          <w:szCs w:val="28"/>
          <w:lang w:eastAsia="ru-RU"/>
        </w:rPr>
        <w:t>Приказ</w:t>
      </w:r>
    </w:p>
    <w:p w14:paraId="20F43C78" w14:textId="3E45C115" w:rsidR="00EE11C5" w:rsidRDefault="00EE11C5" w:rsidP="00EE11C5">
      <w:pPr>
        <w:widowControl w:val="0"/>
        <w:autoSpaceDE w:val="0"/>
        <w:autoSpaceDN w:val="0"/>
        <w:adjustRightInd w:val="0"/>
        <w:jc w:val="center"/>
        <w:rPr>
          <w:rFonts w:eastAsia="Times New Roman" w:cs="Times New Roman"/>
          <w:b/>
          <w:bCs/>
          <w:color w:val="000000" w:themeColor="text1"/>
          <w:szCs w:val="28"/>
          <w:lang w:eastAsia="ru-RU"/>
        </w:rPr>
      </w:pPr>
      <w:r w:rsidRPr="00EE11C5">
        <w:rPr>
          <w:rFonts w:eastAsia="Times New Roman" w:cs="Times New Roman"/>
          <w:b/>
          <w:bCs/>
          <w:color w:val="000000" w:themeColor="text1"/>
          <w:szCs w:val="28"/>
          <w:lang w:eastAsia="ru-RU"/>
        </w:rPr>
        <w:t xml:space="preserve">органа муниципального лесного контроля </w:t>
      </w:r>
    </w:p>
    <w:p w14:paraId="150D12A8" w14:textId="77777777" w:rsidR="00EE11C5" w:rsidRPr="00EE11C5" w:rsidRDefault="00EE11C5" w:rsidP="00EE11C5">
      <w:pPr>
        <w:widowControl w:val="0"/>
        <w:autoSpaceDE w:val="0"/>
        <w:autoSpaceDN w:val="0"/>
        <w:adjustRightInd w:val="0"/>
        <w:jc w:val="center"/>
        <w:rPr>
          <w:rFonts w:eastAsia="Times New Roman" w:cs="Times New Roman"/>
          <w:b/>
          <w:bCs/>
          <w:color w:val="000000" w:themeColor="text1"/>
          <w:szCs w:val="28"/>
          <w:lang w:eastAsia="ru-RU"/>
        </w:rPr>
      </w:pPr>
    </w:p>
    <w:tbl>
      <w:tblPr>
        <w:tblW w:w="0" w:type="auto"/>
        <w:jc w:val="center"/>
        <w:tblLayout w:type="fixed"/>
        <w:tblCellMar>
          <w:left w:w="28" w:type="dxa"/>
          <w:right w:w="28" w:type="dxa"/>
        </w:tblCellMar>
        <w:tblLook w:val="04A0" w:firstRow="1" w:lastRow="0" w:firstColumn="1" w:lastColumn="0" w:noHBand="0" w:noVBand="1"/>
      </w:tblPr>
      <w:tblGrid>
        <w:gridCol w:w="1701"/>
        <w:gridCol w:w="6606"/>
        <w:gridCol w:w="1272"/>
      </w:tblGrid>
      <w:tr w:rsidR="00186511" w:rsidRPr="00186511" w14:paraId="6405EE1B" w14:textId="77777777" w:rsidTr="00186511">
        <w:trPr>
          <w:jc w:val="center"/>
        </w:trPr>
        <w:tc>
          <w:tcPr>
            <w:tcW w:w="1701" w:type="dxa"/>
            <w:vAlign w:val="bottom"/>
            <w:hideMark/>
          </w:tcPr>
          <w:p w14:paraId="6B2E4765" w14:textId="77777777" w:rsidR="00186511" w:rsidRPr="00186511" w:rsidRDefault="00186511" w:rsidP="00186511">
            <w:pPr>
              <w:autoSpaceDE w:val="0"/>
              <w:autoSpaceDN w:val="0"/>
              <w:spacing w:line="256" w:lineRule="auto"/>
              <w:ind w:right="85"/>
              <w:jc w:val="right"/>
              <w:rPr>
                <w:rFonts w:eastAsia="Times New Roman" w:cs="Times New Roman"/>
                <w:sz w:val="26"/>
                <w:szCs w:val="26"/>
                <w:lang w:eastAsia="ru-RU"/>
              </w:rPr>
            </w:pPr>
            <w:r w:rsidRPr="00186511">
              <w:rPr>
                <w:rFonts w:eastAsia="Times New Roman" w:cs="Times New Roman"/>
                <w:sz w:val="26"/>
                <w:szCs w:val="26"/>
                <w:lang w:eastAsia="ru-RU"/>
              </w:rPr>
              <w:t>о проведении</w:t>
            </w:r>
          </w:p>
        </w:tc>
        <w:tc>
          <w:tcPr>
            <w:tcW w:w="6606" w:type="dxa"/>
            <w:tcBorders>
              <w:top w:val="nil"/>
              <w:left w:val="nil"/>
              <w:bottom w:val="single" w:sz="4" w:space="0" w:color="auto"/>
              <w:right w:val="nil"/>
            </w:tcBorders>
            <w:vAlign w:val="bottom"/>
          </w:tcPr>
          <w:p w14:paraId="6975EE31" w14:textId="77777777" w:rsidR="00186511" w:rsidRPr="00186511" w:rsidRDefault="00186511" w:rsidP="00186511">
            <w:pPr>
              <w:autoSpaceDE w:val="0"/>
              <w:autoSpaceDN w:val="0"/>
              <w:spacing w:line="256" w:lineRule="auto"/>
              <w:jc w:val="center"/>
              <w:rPr>
                <w:rFonts w:eastAsia="Times New Roman" w:cs="Times New Roman"/>
                <w:sz w:val="26"/>
                <w:szCs w:val="26"/>
                <w:lang w:eastAsia="ru-RU"/>
              </w:rPr>
            </w:pPr>
          </w:p>
        </w:tc>
        <w:tc>
          <w:tcPr>
            <w:tcW w:w="1272" w:type="dxa"/>
            <w:vAlign w:val="bottom"/>
            <w:hideMark/>
          </w:tcPr>
          <w:p w14:paraId="6C3FBB6B" w14:textId="77777777" w:rsidR="00186511" w:rsidRPr="00186511" w:rsidRDefault="00186511" w:rsidP="00186511">
            <w:pPr>
              <w:autoSpaceDE w:val="0"/>
              <w:autoSpaceDN w:val="0"/>
              <w:spacing w:line="256" w:lineRule="auto"/>
              <w:ind w:left="57"/>
              <w:rPr>
                <w:rFonts w:eastAsia="Times New Roman" w:cs="Times New Roman"/>
                <w:sz w:val="26"/>
                <w:szCs w:val="26"/>
                <w:lang w:eastAsia="ru-RU"/>
              </w:rPr>
            </w:pPr>
            <w:r w:rsidRPr="00186511">
              <w:rPr>
                <w:rFonts w:eastAsia="Times New Roman" w:cs="Times New Roman"/>
                <w:sz w:val="26"/>
                <w:szCs w:val="26"/>
                <w:lang w:eastAsia="ru-RU"/>
              </w:rPr>
              <w:t>проверки</w:t>
            </w:r>
          </w:p>
        </w:tc>
      </w:tr>
      <w:tr w:rsidR="00186511" w:rsidRPr="00186511" w14:paraId="18EC379E" w14:textId="77777777" w:rsidTr="00186511">
        <w:trPr>
          <w:jc w:val="center"/>
        </w:trPr>
        <w:tc>
          <w:tcPr>
            <w:tcW w:w="1701" w:type="dxa"/>
          </w:tcPr>
          <w:p w14:paraId="528C73EC" w14:textId="77777777" w:rsidR="00186511" w:rsidRPr="00186511" w:rsidRDefault="00186511" w:rsidP="00186511">
            <w:pPr>
              <w:autoSpaceDE w:val="0"/>
              <w:autoSpaceDN w:val="0"/>
              <w:spacing w:line="256" w:lineRule="auto"/>
              <w:rPr>
                <w:rFonts w:eastAsia="Times New Roman" w:cs="Times New Roman"/>
                <w:sz w:val="20"/>
                <w:szCs w:val="20"/>
                <w:lang w:eastAsia="ru-RU"/>
              </w:rPr>
            </w:pPr>
          </w:p>
        </w:tc>
        <w:tc>
          <w:tcPr>
            <w:tcW w:w="6606" w:type="dxa"/>
            <w:hideMark/>
          </w:tcPr>
          <w:p w14:paraId="71481712" w14:textId="77777777" w:rsidR="00186511" w:rsidRPr="00186511" w:rsidRDefault="00186511" w:rsidP="00186511">
            <w:pPr>
              <w:autoSpaceDE w:val="0"/>
              <w:autoSpaceDN w:val="0"/>
              <w:spacing w:line="256" w:lineRule="auto"/>
              <w:jc w:val="center"/>
              <w:rPr>
                <w:rFonts w:eastAsia="Times New Roman" w:cs="Times New Roman"/>
                <w:sz w:val="20"/>
                <w:szCs w:val="20"/>
                <w:lang w:eastAsia="ru-RU"/>
              </w:rPr>
            </w:pPr>
            <w:r w:rsidRPr="00186511">
              <w:rPr>
                <w:rFonts w:eastAsia="Times New Roman" w:cs="Times New Roman"/>
                <w:sz w:val="20"/>
                <w:szCs w:val="20"/>
                <w:lang w:eastAsia="ru-RU"/>
              </w:rPr>
              <w:t>(плановой/внеплановой, документарной/выездной)</w:t>
            </w:r>
          </w:p>
        </w:tc>
        <w:tc>
          <w:tcPr>
            <w:tcW w:w="1272" w:type="dxa"/>
          </w:tcPr>
          <w:p w14:paraId="75AA14C8" w14:textId="77777777" w:rsidR="00186511" w:rsidRPr="00186511" w:rsidRDefault="00186511" w:rsidP="00186511">
            <w:pPr>
              <w:autoSpaceDE w:val="0"/>
              <w:autoSpaceDN w:val="0"/>
              <w:spacing w:line="256" w:lineRule="auto"/>
              <w:rPr>
                <w:rFonts w:eastAsia="Times New Roman" w:cs="Times New Roman"/>
                <w:sz w:val="20"/>
                <w:szCs w:val="20"/>
                <w:lang w:eastAsia="ru-RU"/>
              </w:rPr>
            </w:pPr>
          </w:p>
        </w:tc>
      </w:tr>
    </w:tbl>
    <w:p w14:paraId="391E5EB9" w14:textId="77777777" w:rsidR="00186511" w:rsidRPr="00186511" w:rsidRDefault="00186511" w:rsidP="00186511">
      <w:pPr>
        <w:autoSpaceDE w:val="0"/>
        <w:autoSpaceDN w:val="0"/>
        <w:jc w:val="center"/>
        <w:rPr>
          <w:rFonts w:eastAsia="Times New Roman" w:cs="Times New Roman"/>
          <w:sz w:val="26"/>
          <w:szCs w:val="26"/>
          <w:lang w:eastAsia="ru-RU"/>
        </w:rPr>
      </w:pPr>
      <w:r w:rsidRPr="00186511">
        <w:rPr>
          <w:rFonts w:eastAsia="Times New Roman" w:cs="Times New Roman"/>
          <w:sz w:val="26"/>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510"/>
        <w:gridCol w:w="454"/>
        <w:gridCol w:w="255"/>
        <w:gridCol w:w="1361"/>
        <w:gridCol w:w="113"/>
        <w:gridCol w:w="737"/>
        <w:gridCol w:w="680"/>
        <w:gridCol w:w="678"/>
      </w:tblGrid>
      <w:tr w:rsidR="00186511" w:rsidRPr="00186511" w14:paraId="25C44ADC" w14:textId="77777777" w:rsidTr="00186511">
        <w:trPr>
          <w:cantSplit/>
          <w:jc w:val="center"/>
        </w:trPr>
        <w:tc>
          <w:tcPr>
            <w:tcW w:w="510" w:type="dxa"/>
            <w:vAlign w:val="bottom"/>
            <w:hideMark/>
          </w:tcPr>
          <w:p w14:paraId="5D24AD22" w14:textId="77777777" w:rsidR="00186511" w:rsidRPr="00186511" w:rsidRDefault="00186511" w:rsidP="00186511">
            <w:pPr>
              <w:autoSpaceDE w:val="0"/>
              <w:autoSpaceDN w:val="0"/>
              <w:spacing w:line="256" w:lineRule="auto"/>
              <w:jc w:val="right"/>
              <w:rPr>
                <w:rFonts w:eastAsia="Times New Roman" w:cs="Times New Roman"/>
                <w:sz w:val="26"/>
                <w:szCs w:val="26"/>
                <w:lang w:eastAsia="ru-RU"/>
              </w:rPr>
            </w:pPr>
            <w:r w:rsidRPr="00186511">
              <w:rPr>
                <w:rFonts w:eastAsia="Times New Roman" w:cs="Times New Roman"/>
                <w:sz w:val="26"/>
                <w:szCs w:val="26"/>
                <w:lang w:eastAsia="ru-RU"/>
              </w:rPr>
              <w:t>от “</w:t>
            </w:r>
          </w:p>
        </w:tc>
        <w:tc>
          <w:tcPr>
            <w:tcW w:w="454" w:type="dxa"/>
            <w:tcBorders>
              <w:top w:val="nil"/>
              <w:left w:val="nil"/>
              <w:bottom w:val="single" w:sz="4" w:space="0" w:color="auto"/>
              <w:right w:val="nil"/>
            </w:tcBorders>
            <w:vAlign w:val="bottom"/>
          </w:tcPr>
          <w:p w14:paraId="6312C798" w14:textId="77777777" w:rsidR="00186511" w:rsidRPr="00186511" w:rsidRDefault="00186511" w:rsidP="00186511">
            <w:pPr>
              <w:autoSpaceDE w:val="0"/>
              <w:autoSpaceDN w:val="0"/>
              <w:spacing w:line="256" w:lineRule="auto"/>
              <w:jc w:val="center"/>
              <w:rPr>
                <w:rFonts w:eastAsia="Times New Roman" w:cs="Times New Roman"/>
                <w:sz w:val="26"/>
                <w:szCs w:val="26"/>
                <w:lang w:eastAsia="ru-RU"/>
              </w:rPr>
            </w:pPr>
          </w:p>
        </w:tc>
        <w:tc>
          <w:tcPr>
            <w:tcW w:w="255" w:type="dxa"/>
            <w:vAlign w:val="bottom"/>
            <w:hideMark/>
          </w:tcPr>
          <w:p w14:paraId="627FEEAE" w14:textId="77777777" w:rsidR="00186511" w:rsidRPr="00186511" w:rsidRDefault="00186511" w:rsidP="00186511">
            <w:pPr>
              <w:autoSpaceDE w:val="0"/>
              <w:autoSpaceDN w:val="0"/>
              <w:spacing w:line="256" w:lineRule="auto"/>
              <w:rPr>
                <w:rFonts w:eastAsia="Times New Roman" w:cs="Times New Roman"/>
                <w:sz w:val="26"/>
                <w:szCs w:val="26"/>
                <w:lang w:eastAsia="ru-RU"/>
              </w:rPr>
            </w:pPr>
            <w:r w:rsidRPr="00186511">
              <w:rPr>
                <w:rFonts w:eastAsia="Times New Roman" w:cs="Times New Roman"/>
                <w:sz w:val="26"/>
                <w:szCs w:val="26"/>
                <w:lang w:eastAsia="ru-RU"/>
              </w:rPr>
              <w:t>”</w:t>
            </w:r>
          </w:p>
        </w:tc>
        <w:tc>
          <w:tcPr>
            <w:tcW w:w="1361" w:type="dxa"/>
            <w:tcBorders>
              <w:top w:val="nil"/>
              <w:left w:val="nil"/>
              <w:bottom w:val="single" w:sz="4" w:space="0" w:color="auto"/>
              <w:right w:val="nil"/>
            </w:tcBorders>
            <w:vAlign w:val="bottom"/>
          </w:tcPr>
          <w:p w14:paraId="60F46898" w14:textId="77777777" w:rsidR="00186511" w:rsidRPr="00186511" w:rsidRDefault="00186511" w:rsidP="00186511">
            <w:pPr>
              <w:autoSpaceDE w:val="0"/>
              <w:autoSpaceDN w:val="0"/>
              <w:spacing w:line="256" w:lineRule="auto"/>
              <w:jc w:val="center"/>
              <w:rPr>
                <w:rFonts w:eastAsia="Times New Roman" w:cs="Times New Roman"/>
                <w:sz w:val="26"/>
                <w:szCs w:val="26"/>
                <w:lang w:eastAsia="ru-RU"/>
              </w:rPr>
            </w:pPr>
          </w:p>
        </w:tc>
        <w:tc>
          <w:tcPr>
            <w:tcW w:w="113" w:type="dxa"/>
            <w:vAlign w:val="bottom"/>
          </w:tcPr>
          <w:p w14:paraId="1B5D71D4" w14:textId="77777777" w:rsidR="00186511" w:rsidRPr="00186511" w:rsidRDefault="00186511" w:rsidP="00186511">
            <w:pPr>
              <w:autoSpaceDE w:val="0"/>
              <w:autoSpaceDN w:val="0"/>
              <w:spacing w:line="256" w:lineRule="auto"/>
              <w:jc w:val="center"/>
              <w:rPr>
                <w:rFonts w:eastAsia="Times New Roman" w:cs="Times New Roman"/>
                <w:sz w:val="26"/>
                <w:szCs w:val="26"/>
                <w:lang w:eastAsia="ru-RU"/>
              </w:rPr>
            </w:pPr>
          </w:p>
        </w:tc>
        <w:tc>
          <w:tcPr>
            <w:tcW w:w="737" w:type="dxa"/>
            <w:tcBorders>
              <w:top w:val="nil"/>
              <w:left w:val="nil"/>
              <w:bottom w:val="single" w:sz="4" w:space="0" w:color="auto"/>
              <w:right w:val="nil"/>
            </w:tcBorders>
            <w:vAlign w:val="bottom"/>
          </w:tcPr>
          <w:p w14:paraId="6AE486FD" w14:textId="77777777" w:rsidR="00186511" w:rsidRPr="00186511" w:rsidRDefault="00186511" w:rsidP="00186511">
            <w:pPr>
              <w:autoSpaceDE w:val="0"/>
              <w:autoSpaceDN w:val="0"/>
              <w:spacing w:line="256" w:lineRule="auto"/>
              <w:jc w:val="center"/>
              <w:rPr>
                <w:rFonts w:eastAsia="Times New Roman" w:cs="Times New Roman"/>
                <w:sz w:val="26"/>
                <w:szCs w:val="26"/>
                <w:lang w:eastAsia="ru-RU"/>
              </w:rPr>
            </w:pPr>
          </w:p>
        </w:tc>
        <w:tc>
          <w:tcPr>
            <w:tcW w:w="680" w:type="dxa"/>
            <w:vAlign w:val="bottom"/>
            <w:hideMark/>
          </w:tcPr>
          <w:p w14:paraId="5C1B81DB" w14:textId="77777777" w:rsidR="00186511" w:rsidRPr="00186511" w:rsidRDefault="00186511" w:rsidP="00186511">
            <w:pPr>
              <w:autoSpaceDE w:val="0"/>
              <w:autoSpaceDN w:val="0"/>
              <w:spacing w:line="256" w:lineRule="auto"/>
              <w:jc w:val="center"/>
              <w:rPr>
                <w:rFonts w:eastAsia="Times New Roman" w:cs="Times New Roman"/>
                <w:sz w:val="26"/>
                <w:szCs w:val="26"/>
                <w:lang w:eastAsia="ru-RU"/>
              </w:rPr>
            </w:pPr>
            <w:r w:rsidRPr="00186511">
              <w:rPr>
                <w:rFonts w:eastAsia="Times New Roman" w:cs="Times New Roman"/>
                <w:sz w:val="26"/>
                <w:szCs w:val="26"/>
                <w:lang w:eastAsia="ru-RU"/>
              </w:rPr>
              <w:t>г. №</w:t>
            </w:r>
          </w:p>
        </w:tc>
        <w:tc>
          <w:tcPr>
            <w:tcW w:w="678" w:type="dxa"/>
            <w:tcBorders>
              <w:top w:val="nil"/>
              <w:left w:val="nil"/>
              <w:bottom w:val="single" w:sz="4" w:space="0" w:color="auto"/>
              <w:right w:val="nil"/>
            </w:tcBorders>
            <w:vAlign w:val="bottom"/>
          </w:tcPr>
          <w:p w14:paraId="2651A8C5" w14:textId="77777777" w:rsidR="00186511" w:rsidRPr="00186511" w:rsidRDefault="00186511" w:rsidP="00186511">
            <w:pPr>
              <w:autoSpaceDE w:val="0"/>
              <w:autoSpaceDN w:val="0"/>
              <w:spacing w:line="256" w:lineRule="auto"/>
              <w:jc w:val="center"/>
              <w:rPr>
                <w:rFonts w:eastAsia="Times New Roman" w:cs="Times New Roman"/>
                <w:sz w:val="26"/>
                <w:szCs w:val="26"/>
                <w:lang w:eastAsia="ru-RU"/>
              </w:rPr>
            </w:pPr>
          </w:p>
        </w:tc>
      </w:tr>
    </w:tbl>
    <w:p w14:paraId="7678A3B9" w14:textId="77777777" w:rsidR="00186511" w:rsidRPr="00186511" w:rsidRDefault="00186511" w:rsidP="00186511">
      <w:pPr>
        <w:autoSpaceDE w:val="0"/>
        <w:autoSpaceDN w:val="0"/>
        <w:spacing w:before="240"/>
        <w:ind w:firstLine="567"/>
        <w:rPr>
          <w:rFonts w:eastAsia="Times New Roman" w:cs="Times New Roman"/>
          <w:sz w:val="24"/>
          <w:szCs w:val="24"/>
          <w:lang w:eastAsia="ru-RU"/>
        </w:rPr>
      </w:pPr>
      <w:r w:rsidRPr="00186511">
        <w:rPr>
          <w:rFonts w:eastAsia="Times New Roman" w:cs="Times New Roman"/>
          <w:sz w:val="24"/>
          <w:szCs w:val="24"/>
          <w:lang w:eastAsia="ru-RU"/>
        </w:rPr>
        <w:t xml:space="preserve">1. Провести проверку в отношении  </w:t>
      </w:r>
    </w:p>
    <w:p w14:paraId="0D2DED31" w14:textId="77777777" w:rsidR="00186511" w:rsidRPr="00186511" w:rsidRDefault="00186511" w:rsidP="00186511">
      <w:pPr>
        <w:pBdr>
          <w:top w:val="single" w:sz="4" w:space="1" w:color="auto"/>
        </w:pBdr>
        <w:autoSpaceDE w:val="0"/>
        <w:autoSpaceDN w:val="0"/>
        <w:ind w:left="4319"/>
        <w:rPr>
          <w:rFonts w:eastAsia="Times New Roman" w:cs="Times New Roman"/>
          <w:sz w:val="2"/>
          <w:szCs w:val="2"/>
          <w:lang w:eastAsia="ru-RU"/>
        </w:rPr>
      </w:pPr>
    </w:p>
    <w:p w14:paraId="35F12361" w14:textId="77777777" w:rsidR="00186511" w:rsidRPr="00186511" w:rsidRDefault="00186511" w:rsidP="00186511">
      <w:pPr>
        <w:autoSpaceDE w:val="0"/>
        <w:autoSpaceDN w:val="0"/>
        <w:rPr>
          <w:rFonts w:eastAsia="Times New Roman" w:cs="Times New Roman"/>
          <w:sz w:val="24"/>
          <w:szCs w:val="24"/>
          <w:lang w:eastAsia="ru-RU"/>
        </w:rPr>
      </w:pPr>
    </w:p>
    <w:p w14:paraId="7EE70B03"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009E7CF0" w14:textId="77777777" w:rsidR="00186511" w:rsidRPr="00186511" w:rsidRDefault="00186511" w:rsidP="00186511">
      <w:pPr>
        <w:autoSpaceDE w:val="0"/>
        <w:autoSpaceDN w:val="0"/>
        <w:rPr>
          <w:rFonts w:eastAsia="Times New Roman" w:cs="Times New Roman"/>
          <w:sz w:val="24"/>
          <w:szCs w:val="24"/>
          <w:lang w:eastAsia="ru-RU"/>
        </w:rPr>
      </w:pPr>
    </w:p>
    <w:p w14:paraId="5B2BA6A1" w14:textId="77777777" w:rsidR="00186511" w:rsidRPr="00186511" w:rsidRDefault="00186511" w:rsidP="00186511">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(наименование юридического лица, фамилия, имя, отчество (последнее – при наличии)</w:t>
      </w:r>
      <w:r w:rsidRPr="00186511">
        <w:rPr>
          <w:rFonts w:eastAsia="Times New Roman" w:cs="Times New Roman"/>
          <w:sz w:val="20"/>
          <w:szCs w:val="20"/>
          <w:lang w:eastAsia="ru-RU"/>
        </w:rPr>
        <w:br/>
        <w:t>индивидуального предпринимателя)</w:t>
      </w:r>
    </w:p>
    <w:p w14:paraId="34A4451C" w14:textId="77777777" w:rsidR="00186511" w:rsidRPr="00186511" w:rsidRDefault="00186511" w:rsidP="00186511">
      <w:pPr>
        <w:autoSpaceDE w:val="0"/>
        <w:autoSpaceDN w:val="0"/>
        <w:spacing w:before="120"/>
        <w:ind w:firstLine="567"/>
        <w:rPr>
          <w:rFonts w:eastAsia="Times New Roman" w:cs="Times New Roman"/>
          <w:sz w:val="24"/>
          <w:szCs w:val="24"/>
          <w:lang w:eastAsia="ru-RU"/>
        </w:rPr>
      </w:pPr>
      <w:r w:rsidRPr="00186511">
        <w:rPr>
          <w:rFonts w:eastAsia="Times New Roman" w:cs="Times New Roman"/>
          <w:sz w:val="24"/>
          <w:szCs w:val="24"/>
          <w:lang w:eastAsia="ru-RU"/>
        </w:rPr>
        <w:t xml:space="preserve">2. Место нахождения:  </w:t>
      </w:r>
    </w:p>
    <w:p w14:paraId="1CFC0137" w14:textId="77777777" w:rsidR="00186511" w:rsidRPr="00186511" w:rsidRDefault="00186511" w:rsidP="00186511">
      <w:pPr>
        <w:pBdr>
          <w:top w:val="single" w:sz="4" w:space="1" w:color="auto"/>
        </w:pBdr>
        <w:autoSpaceDE w:val="0"/>
        <w:autoSpaceDN w:val="0"/>
        <w:ind w:left="2977"/>
        <w:rPr>
          <w:rFonts w:eastAsia="Times New Roman" w:cs="Times New Roman"/>
          <w:sz w:val="2"/>
          <w:szCs w:val="2"/>
          <w:lang w:eastAsia="ru-RU"/>
        </w:rPr>
      </w:pPr>
    </w:p>
    <w:p w14:paraId="0AC75DBF" w14:textId="77777777" w:rsidR="00186511" w:rsidRPr="00186511" w:rsidRDefault="00186511" w:rsidP="00186511">
      <w:pPr>
        <w:autoSpaceDE w:val="0"/>
        <w:autoSpaceDN w:val="0"/>
        <w:rPr>
          <w:rFonts w:eastAsia="Times New Roman" w:cs="Times New Roman"/>
          <w:sz w:val="24"/>
          <w:szCs w:val="24"/>
          <w:lang w:eastAsia="ru-RU"/>
        </w:rPr>
      </w:pPr>
    </w:p>
    <w:p w14:paraId="1D6415CC"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23A4E96F" w14:textId="77777777" w:rsidR="00186511" w:rsidRPr="00186511" w:rsidRDefault="00186511" w:rsidP="00186511">
      <w:pPr>
        <w:autoSpaceDE w:val="0"/>
        <w:autoSpaceDN w:val="0"/>
        <w:rPr>
          <w:rFonts w:eastAsia="Times New Roman" w:cs="Times New Roman"/>
          <w:sz w:val="24"/>
          <w:szCs w:val="24"/>
          <w:lang w:eastAsia="ru-RU"/>
        </w:rPr>
      </w:pPr>
    </w:p>
    <w:p w14:paraId="089C1541" w14:textId="77777777" w:rsidR="00186511" w:rsidRPr="00186511" w:rsidRDefault="00186511" w:rsidP="00186511">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14:paraId="66E80E7E" w14:textId="77777777" w:rsidR="00186511" w:rsidRPr="00186511" w:rsidRDefault="00186511" w:rsidP="00186511">
      <w:pPr>
        <w:autoSpaceDE w:val="0"/>
        <w:autoSpaceDN w:val="0"/>
        <w:spacing w:before="120"/>
        <w:ind w:firstLine="567"/>
        <w:rPr>
          <w:rFonts w:eastAsia="Times New Roman" w:cs="Times New Roman"/>
          <w:sz w:val="24"/>
          <w:szCs w:val="24"/>
          <w:lang w:eastAsia="ru-RU"/>
        </w:rPr>
      </w:pPr>
      <w:r w:rsidRPr="00186511">
        <w:rPr>
          <w:rFonts w:eastAsia="Times New Roman" w:cs="Times New Roman"/>
          <w:sz w:val="24"/>
          <w:szCs w:val="24"/>
          <w:lang w:eastAsia="ru-RU"/>
        </w:rPr>
        <w:t xml:space="preserve">3. Назначить лицом(ами), уполномоченным(и) на проведение проверки:  </w:t>
      </w:r>
    </w:p>
    <w:p w14:paraId="6F80D43B" w14:textId="77777777" w:rsidR="00186511" w:rsidRPr="00186511" w:rsidRDefault="00186511" w:rsidP="00186511">
      <w:pPr>
        <w:pBdr>
          <w:top w:val="single" w:sz="4" w:space="1" w:color="auto"/>
        </w:pBdr>
        <w:autoSpaceDE w:val="0"/>
        <w:autoSpaceDN w:val="0"/>
        <w:ind w:left="8108"/>
        <w:rPr>
          <w:rFonts w:eastAsia="Times New Roman" w:cs="Times New Roman"/>
          <w:sz w:val="2"/>
          <w:szCs w:val="2"/>
          <w:lang w:eastAsia="ru-RU"/>
        </w:rPr>
      </w:pPr>
    </w:p>
    <w:p w14:paraId="3C5AE12E" w14:textId="77777777" w:rsidR="00186511" w:rsidRPr="00186511" w:rsidRDefault="00186511" w:rsidP="00186511">
      <w:pPr>
        <w:autoSpaceDE w:val="0"/>
        <w:autoSpaceDN w:val="0"/>
        <w:rPr>
          <w:rFonts w:eastAsia="Times New Roman" w:cs="Times New Roman"/>
          <w:sz w:val="24"/>
          <w:szCs w:val="24"/>
          <w:lang w:eastAsia="ru-RU"/>
        </w:rPr>
      </w:pPr>
    </w:p>
    <w:p w14:paraId="057D8465"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3B4CD2A2" w14:textId="77777777" w:rsidR="00186511" w:rsidRPr="00186511" w:rsidRDefault="00186511" w:rsidP="00186511">
      <w:pPr>
        <w:autoSpaceDE w:val="0"/>
        <w:autoSpaceDN w:val="0"/>
        <w:rPr>
          <w:rFonts w:eastAsia="Times New Roman" w:cs="Times New Roman"/>
          <w:sz w:val="24"/>
          <w:szCs w:val="24"/>
          <w:lang w:eastAsia="ru-RU"/>
        </w:rPr>
      </w:pPr>
    </w:p>
    <w:p w14:paraId="0D3976AF" w14:textId="77777777" w:rsidR="00186511" w:rsidRPr="00186511" w:rsidRDefault="00186511" w:rsidP="00186511">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14:paraId="708AC547" w14:textId="77777777" w:rsidR="00186511" w:rsidRPr="00186511" w:rsidRDefault="00186511" w:rsidP="00186511">
      <w:pPr>
        <w:autoSpaceDE w:val="0"/>
        <w:autoSpaceDN w:val="0"/>
        <w:spacing w:before="120"/>
        <w:ind w:firstLine="567"/>
        <w:jc w:val="both"/>
        <w:rPr>
          <w:rFonts w:eastAsia="Times New Roman" w:cs="Times New Roman"/>
          <w:sz w:val="24"/>
          <w:szCs w:val="24"/>
          <w:lang w:eastAsia="ru-RU"/>
        </w:rPr>
      </w:pPr>
      <w:r w:rsidRPr="00186511">
        <w:rPr>
          <w:rFonts w:eastAsia="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14:paraId="16BF2D5B" w14:textId="77777777" w:rsidR="00186511" w:rsidRPr="00186511" w:rsidRDefault="00186511" w:rsidP="00186511">
      <w:pPr>
        <w:pBdr>
          <w:top w:val="single" w:sz="4" w:space="1" w:color="auto"/>
        </w:pBdr>
        <w:autoSpaceDE w:val="0"/>
        <w:autoSpaceDN w:val="0"/>
        <w:ind w:left="3147"/>
        <w:rPr>
          <w:rFonts w:eastAsia="Times New Roman" w:cs="Times New Roman"/>
          <w:sz w:val="2"/>
          <w:szCs w:val="2"/>
          <w:lang w:eastAsia="ru-RU"/>
        </w:rPr>
      </w:pPr>
    </w:p>
    <w:p w14:paraId="3F3BB993" w14:textId="77777777" w:rsidR="00186511" w:rsidRPr="00186511" w:rsidRDefault="00186511" w:rsidP="00186511">
      <w:pPr>
        <w:autoSpaceDE w:val="0"/>
        <w:autoSpaceDN w:val="0"/>
        <w:rPr>
          <w:rFonts w:eastAsia="Times New Roman" w:cs="Times New Roman"/>
          <w:sz w:val="24"/>
          <w:szCs w:val="24"/>
          <w:lang w:eastAsia="ru-RU"/>
        </w:rPr>
      </w:pPr>
    </w:p>
    <w:p w14:paraId="714B1B1C"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695BF1C9" w14:textId="77777777" w:rsidR="00186511" w:rsidRPr="00186511" w:rsidRDefault="00186511" w:rsidP="00186511">
      <w:pPr>
        <w:autoSpaceDE w:val="0"/>
        <w:autoSpaceDN w:val="0"/>
        <w:rPr>
          <w:rFonts w:eastAsia="Times New Roman" w:cs="Times New Roman"/>
          <w:sz w:val="24"/>
          <w:szCs w:val="24"/>
          <w:lang w:eastAsia="ru-RU"/>
        </w:rPr>
      </w:pPr>
    </w:p>
    <w:p w14:paraId="0757AC86" w14:textId="77777777" w:rsidR="00186511" w:rsidRPr="00186511" w:rsidRDefault="00186511" w:rsidP="00186511">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(фамилия, имя, отчество (последнее – при наличии), должности привлекаемых к проведению проверки</w:t>
      </w:r>
      <w:r w:rsidRPr="00186511">
        <w:rPr>
          <w:rFonts w:eastAsia="Times New Roman" w:cs="Times New Roman"/>
          <w:sz w:val="20"/>
          <w:szCs w:val="20"/>
          <w:lang w:eastAsia="ru-RU"/>
        </w:rPr>
        <w:br/>
        <w:t>экспертов и (или) наименование экспертной организации с указанием реквизитов свидетельства</w:t>
      </w:r>
      <w:r w:rsidRPr="00186511">
        <w:rPr>
          <w:rFonts w:eastAsia="Times New Roman" w:cs="Times New Roman"/>
          <w:sz w:val="20"/>
          <w:szCs w:val="20"/>
          <w:lang w:eastAsia="ru-RU"/>
        </w:rPr>
        <w:br/>
        <w:t>об аккредитации и наименования органа по аккредитации, выдавшего свидетельство об аккредитации)</w:t>
      </w:r>
    </w:p>
    <w:p w14:paraId="498257DC" w14:textId="77777777" w:rsidR="00186511" w:rsidRPr="00186511" w:rsidRDefault="00186511" w:rsidP="00186511">
      <w:pPr>
        <w:autoSpaceDE w:val="0"/>
        <w:autoSpaceDN w:val="0"/>
        <w:spacing w:before="120"/>
        <w:ind w:firstLine="567"/>
        <w:rPr>
          <w:rFonts w:eastAsia="Times New Roman" w:cs="Times New Roman"/>
          <w:sz w:val="24"/>
          <w:szCs w:val="24"/>
          <w:lang w:eastAsia="ru-RU"/>
        </w:rPr>
      </w:pPr>
      <w:r w:rsidRPr="00186511">
        <w:rPr>
          <w:rFonts w:eastAsia="Times New Roman" w:cs="Times New Roman"/>
          <w:sz w:val="24"/>
          <w:szCs w:val="24"/>
          <w:lang w:eastAsia="ru-RU"/>
        </w:rPr>
        <w:t xml:space="preserve">5. Настоящая проверка проводится в рамках  </w:t>
      </w:r>
    </w:p>
    <w:p w14:paraId="28718231" w14:textId="77777777" w:rsidR="00186511" w:rsidRPr="00186511" w:rsidRDefault="00186511" w:rsidP="00186511">
      <w:pPr>
        <w:pBdr>
          <w:top w:val="single" w:sz="4" w:space="1" w:color="auto"/>
        </w:pBdr>
        <w:autoSpaceDE w:val="0"/>
        <w:autoSpaceDN w:val="0"/>
        <w:ind w:left="5245"/>
        <w:rPr>
          <w:rFonts w:eastAsia="Times New Roman" w:cs="Times New Roman"/>
          <w:sz w:val="2"/>
          <w:szCs w:val="2"/>
          <w:lang w:eastAsia="ru-RU"/>
        </w:rPr>
      </w:pPr>
    </w:p>
    <w:p w14:paraId="259C6187" w14:textId="77777777" w:rsidR="00186511" w:rsidRPr="00186511" w:rsidRDefault="00186511" w:rsidP="00186511">
      <w:pPr>
        <w:autoSpaceDE w:val="0"/>
        <w:autoSpaceDN w:val="0"/>
        <w:rPr>
          <w:rFonts w:eastAsia="Times New Roman" w:cs="Times New Roman"/>
          <w:sz w:val="24"/>
          <w:szCs w:val="24"/>
          <w:lang w:eastAsia="ru-RU"/>
        </w:rPr>
      </w:pPr>
    </w:p>
    <w:p w14:paraId="7B5635B5"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35574D67" w14:textId="77777777" w:rsidR="00186511" w:rsidRPr="00186511" w:rsidRDefault="00186511" w:rsidP="00186511">
      <w:pPr>
        <w:autoSpaceDE w:val="0"/>
        <w:autoSpaceDN w:val="0"/>
        <w:rPr>
          <w:rFonts w:eastAsia="Times New Roman" w:cs="Times New Roman"/>
          <w:sz w:val="24"/>
          <w:szCs w:val="24"/>
          <w:lang w:eastAsia="ru-RU"/>
        </w:rPr>
      </w:pPr>
    </w:p>
    <w:p w14:paraId="71412A94" w14:textId="77777777" w:rsidR="00186511" w:rsidRPr="00186511" w:rsidRDefault="00186511" w:rsidP="00186511">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14:paraId="6C0B5883" w14:textId="77777777" w:rsidR="00186511" w:rsidRPr="00186511" w:rsidRDefault="00186511" w:rsidP="00186511">
      <w:pPr>
        <w:autoSpaceDE w:val="0"/>
        <w:autoSpaceDN w:val="0"/>
        <w:spacing w:before="120"/>
        <w:ind w:firstLine="567"/>
        <w:rPr>
          <w:rFonts w:eastAsia="Times New Roman" w:cs="Times New Roman"/>
          <w:sz w:val="24"/>
          <w:szCs w:val="24"/>
          <w:lang w:eastAsia="ru-RU"/>
        </w:rPr>
      </w:pPr>
      <w:r w:rsidRPr="00186511">
        <w:rPr>
          <w:rFonts w:eastAsia="Times New Roman" w:cs="Times New Roman"/>
          <w:sz w:val="24"/>
          <w:szCs w:val="24"/>
          <w:lang w:eastAsia="ru-RU"/>
        </w:rPr>
        <w:t>6. Установить, что:</w:t>
      </w:r>
    </w:p>
    <w:p w14:paraId="0A4F9766" w14:textId="77777777" w:rsidR="00186511" w:rsidRPr="00186511" w:rsidRDefault="00186511" w:rsidP="00186511">
      <w:pPr>
        <w:autoSpaceDE w:val="0"/>
        <w:autoSpaceDN w:val="0"/>
        <w:ind w:firstLine="567"/>
        <w:rPr>
          <w:rFonts w:eastAsia="Times New Roman" w:cs="Times New Roman"/>
          <w:sz w:val="24"/>
          <w:szCs w:val="24"/>
          <w:lang w:eastAsia="ru-RU"/>
        </w:rPr>
      </w:pPr>
      <w:r w:rsidRPr="00186511">
        <w:rPr>
          <w:rFonts w:eastAsia="Times New Roman" w:cs="Times New Roman"/>
          <w:sz w:val="24"/>
          <w:szCs w:val="24"/>
          <w:lang w:eastAsia="ru-RU"/>
        </w:rPr>
        <w:lastRenderedPageBreak/>
        <w:t xml:space="preserve">настоящая проверка проводится с целью:  </w:t>
      </w:r>
    </w:p>
    <w:p w14:paraId="2A6FD6A2" w14:textId="77777777" w:rsidR="00186511" w:rsidRPr="00186511" w:rsidRDefault="00186511" w:rsidP="00186511">
      <w:pPr>
        <w:pBdr>
          <w:top w:val="single" w:sz="4" w:space="1" w:color="auto"/>
        </w:pBdr>
        <w:autoSpaceDE w:val="0"/>
        <w:autoSpaceDN w:val="0"/>
        <w:ind w:left="4916"/>
        <w:rPr>
          <w:rFonts w:eastAsia="Times New Roman" w:cs="Times New Roman"/>
          <w:sz w:val="2"/>
          <w:szCs w:val="2"/>
          <w:lang w:eastAsia="ru-RU"/>
        </w:rPr>
      </w:pPr>
    </w:p>
    <w:p w14:paraId="1F89CFA2" w14:textId="77777777" w:rsidR="00186511" w:rsidRPr="00186511" w:rsidRDefault="00186511" w:rsidP="00186511">
      <w:pPr>
        <w:autoSpaceDE w:val="0"/>
        <w:autoSpaceDN w:val="0"/>
        <w:rPr>
          <w:rFonts w:eastAsia="Times New Roman" w:cs="Times New Roman"/>
          <w:sz w:val="24"/>
          <w:szCs w:val="24"/>
          <w:lang w:eastAsia="ru-RU"/>
        </w:rPr>
      </w:pPr>
    </w:p>
    <w:p w14:paraId="04EF37F9"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6842EED2" w14:textId="77777777" w:rsidR="00186511" w:rsidRPr="00186511" w:rsidRDefault="00186511" w:rsidP="00186511">
      <w:pPr>
        <w:autoSpaceDE w:val="0"/>
        <w:autoSpaceDN w:val="0"/>
        <w:rPr>
          <w:rFonts w:eastAsia="Times New Roman" w:cs="Times New Roman"/>
          <w:sz w:val="24"/>
          <w:szCs w:val="24"/>
          <w:lang w:eastAsia="ru-RU"/>
        </w:rPr>
      </w:pPr>
    </w:p>
    <w:p w14:paraId="6AD0E44D"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6AD33B08"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При установлении целей проводимой проверки указывается следующая информация:</w:t>
      </w:r>
    </w:p>
    <w:p w14:paraId="448C92D3"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а) в случае проведения плановой проверки:</w:t>
      </w:r>
    </w:p>
    <w:p w14:paraId="5FE9784D"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 ссылка на утвержденный ежегодный план проведения плановых проверок;</w:t>
      </w:r>
    </w:p>
    <w:p w14:paraId="1AB8FF09"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461CC6AC"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б) в случае проведения внеплановой проверки:</w:t>
      </w:r>
    </w:p>
    <w:p w14:paraId="58FE9C7C"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14:paraId="3AC61F62"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5DAEC060"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14:paraId="1417118C"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14:paraId="5408E633"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14:paraId="74741129"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14:paraId="23C33B8C"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14:paraId="13D021D5"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14:paraId="32AEB628"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14:paraId="738EE4D6" w14:textId="77777777" w:rsidR="00186511" w:rsidRPr="00186511" w:rsidRDefault="00186511" w:rsidP="00186511">
      <w:pPr>
        <w:autoSpaceDE w:val="0"/>
        <w:autoSpaceDN w:val="0"/>
        <w:spacing w:before="120"/>
        <w:ind w:firstLine="567"/>
        <w:rPr>
          <w:rFonts w:eastAsia="Times New Roman" w:cs="Times New Roman"/>
          <w:sz w:val="24"/>
          <w:szCs w:val="24"/>
          <w:lang w:eastAsia="ru-RU"/>
        </w:rPr>
      </w:pPr>
      <w:r w:rsidRPr="00186511">
        <w:rPr>
          <w:rFonts w:eastAsia="Times New Roman" w:cs="Times New Roman"/>
          <w:sz w:val="24"/>
          <w:szCs w:val="24"/>
          <w:lang w:eastAsia="ru-RU"/>
        </w:rPr>
        <w:t xml:space="preserve">задачами настоящей проверки являются:  </w:t>
      </w:r>
    </w:p>
    <w:p w14:paraId="4BEDCA72" w14:textId="77777777" w:rsidR="00186511" w:rsidRPr="00186511" w:rsidRDefault="00186511" w:rsidP="00186511">
      <w:pPr>
        <w:pBdr>
          <w:top w:val="single" w:sz="4" w:space="1" w:color="auto"/>
        </w:pBdr>
        <w:autoSpaceDE w:val="0"/>
        <w:autoSpaceDN w:val="0"/>
        <w:ind w:left="4876"/>
        <w:rPr>
          <w:rFonts w:eastAsia="Times New Roman" w:cs="Times New Roman"/>
          <w:sz w:val="2"/>
          <w:szCs w:val="2"/>
          <w:lang w:eastAsia="ru-RU"/>
        </w:rPr>
      </w:pPr>
    </w:p>
    <w:p w14:paraId="7C7C560C" w14:textId="77777777" w:rsidR="00186511" w:rsidRPr="00186511" w:rsidRDefault="00186511" w:rsidP="00186511">
      <w:pPr>
        <w:autoSpaceDE w:val="0"/>
        <w:autoSpaceDN w:val="0"/>
        <w:rPr>
          <w:rFonts w:eastAsia="Times New Roman" w:cs="Times New Roman"/>
          <w:sz w:val="24"/>
          <w:szCs w:val="24"/>
          <w:lang w:eastAsia="ru-RU"/>
        </w:rPr>
      </w:pPr>
    </w:p>
    <w:p w14:paraId="48FDF402"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5186CF0F" w14:textId="77777777" w:rsidR="00186511" w:rsidRPr="00186511" w:rsidRDefault="00186511" w:rsidP="00186511">
      <w:pPr>
        <w:autoSpaceDE w:val="0"/>
        <w:autoSpaceDN w:val="0"/>
        <w:rPr>
          <w:rFonts w:eastAsia="Times New Roman" w:cs="Times New Roman"/>
          <w:sz w:val="24"/>
          <w:szCs w:val="24"/>
          <w:lang w:eastAsia="ru-RU"/>
        </w:rPr>
      </w:pPr>
    </w:p>
    <w:p w14:paraId="3BC26697"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2BE6772A" w14:textId="77777777" w:rsidR="00186511" w:rsidRPr="00186511" w:rsidRDefault="00186511" w:rsidP="00186511">
      <w:pPr>
        <w:autoSpaceDE w:val="0"/>
        <w:autoSpaceDN w:val="0"/>
        <w:spacing w:before="120"/>
        <w:ind w:firstLine="567"/>
        <w:rPr>
          <w:rFonts w:eastAsia="Times New Roman" w:cs="Times New Roman"/>
          <w:sz w:val="24"/>
          <w:szCs w:val="24"/>
          <w:lang w:eastAsia="ru-RU"/>
        </w:rPr>
      </w:pPr>
      <w:r w:rsidRPr="00186511">
        <w:rPr>
          <w:rFonts w:eastAsia="Times New Roman" w:cs="Times New Roman"/>
          <w:sz w:val="24"/>
          <w:szCs w:val="24"/>
          <w:lang w:eastAsia="ru-RU"/>
        </w:rPr>
        <w:t>7. Предметом настоящей проверки является (отметить нужное):</w:t>
      </w:r>
    </w:p>
    <w:p w14:paraId="43764499"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14:paraId="2B328038"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14:paraId="4B6DA7A1"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14:paraId="48C4A9AC"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выполнение предписаний органов государственного контроля (надзора), органов муниципального контроля;</w:t>
      </w:r>
    </w:p>
    <w:p w14:paraId="3BAE11B0" w14:textId="77777777" w:rsidR="00186511" w:rsidRPr="00186511" w:rsidRDefault="00186511" w:rsidP="00186511">
      <w:pPr>
        <w:autoSpaceDE w:val="0"/>
        <w:autoSpaceDN w:val="0"/>
        <w:ind w:firstLine="567"/>
        <w:rPr>
          <w:rFonts w:eastAsia="Times New Roman" w:cs="Times New Roman"/>
          <w:sz w:val="24"/>
          <w:szCs w:val="24"/>
          <w:lang w:eastAsia="ru-RU"/>
        </w:rPr>
      </w:pPr>
      <w:r w:rsidRPr="00186511">
        <w:rPr>
          <w:rFonts w:eastAsia="Times New Roman" w:cs="Times New Roman"/>
          <w:sz w:val="24"/>
          <w:szCs w:val="24"/>
          <w:lang w:eastAsia="ru-RU"/>
        </w:rPr>
        <w:t>проведение мероприятий:</w:t>
      </w:r>
    </w:p>
    <w:p w14:paraId="1FE95D7D"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14:paraId="56B44200"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по предупреждению возникновения чрезвычайных ситуаций природного и техногенного характера;</w:t>
      </w:r>
    </w:p>
    <w:p w14:paraId="5C54DFAD" w14:textId="77777777" w:rsidR="00186511" w:rsidRPr="00186511" w:rsidRDefault="00186511" w:rsidP="00186511">
      <w:pPr>
        <w:autoSpaceDE w:val="0"/>
        <w:autoSpaceDN w:val="0"/>
        <w:ind w:firstLine="567"/>
        <w:rPr>
          <w:rFonts w:eastAsia="Times New Roman" w:cs="Times New Roman"/>
          <w:sz w:val="24"/>
          <w:szCs w:val="24"/>
          <w:lang w:eastAsia="ru-RU"/>
        </w:rPr>
      </w:pPr>
      <w:r w:rsidRPr="00186511">
        <w:rPr>
          <w:rFonts w:eastAsia="Times New Roman" w:cs="Times New Roman"/>
          <w:sz w:val="24"/>
          <w:szCs w:val="24"/>
          <w:lang w:eastAsia="ru-RU"/>
        </w:rPr>
        <w:t>по обеспечению безопасности государства;</w:t>
      </w:r>
    </w:p>
    <w:p w14:paraId="3F15DC58" w14:textId="77777777" w:rsidR="00186511" w:rsidRPr="00186511" w:rsidRDefault="00186511" w:rsidP="00186511">
      <w:pPr>
        <w:autoSpaceDE w:val="0"/>
        <w:autoSpaceDN w:val="0"/>
        <w:ind w:firstLine="567"/>
        <w:rPr>
          <w:rFonts w:eastAsia="Times New Roman" w:cs="Times New Roman"/>
          <w:sz w:val="24"/>
          <w:szCs w:val="24"/>
          <w:lang w:eastAsia="ru-RU"/>
        </w:rPr>
      </w:pPr>
      <w:r w:rsidRPr="00186511">
        <w:rPr>
          <w:rFonts w:eastAsia="Times New Roman" w:cs="Times New Roman"/>
          <w:sz w:val="24"/>
          <w:szCs w:val="24"/>
          <w:lang w:eastAsia="ru-RU"/>
        </w:rPr>
        <w:t>по ликвидации последствий причинения такого вреда.</w:t>
      </w:r>
    </w:p>
    <w:p w14:paraId="44B2F668" w14:textId="77777777" w:rsidR="00186511" w:rsidRPr="00186511" w:rsidRDefault="00186511" w:rsidP="00186511">
      <w:pPr>
        <w:autoSpaceDE w:val="0"/>
        <w:autoSpaceDN w:val="0"/>
        <w:spacing w:before="120"/>
        <w:ind w:firstLine="567"/>
        <w:rPr>
          <w:rFonts w:eastAsia="Times New Roman" w:cs="Times New Roman"/>
          <w:sz w:val="24"/>
          <w:szCs w:val="24"/>
          <w:lang w:eastAsia="ru-RU"/>
        </w:rPr>
      </w:pPr>
      <w:r w:rsidRPr="00186511">
        <w:rPr>
          <w:rFonts w:eastAsia="Times New Roman" w:cs="Times New Roman"/>
          <w:sz w:val="24"/>
          <w:szCs w:val="24"/>
          <w:lang w:eastAsia="ru-RU"/>
        </w:rPr>
        <w:t>8.</w:t>
      </w:r>
      <w:r w:rsidRPr="00186511">
        <w:rPr>
          <w:rFonts w:eastAsia="Times New Roman" w:cs="Times New Roman"/>
          <w:sz w:val="20"/>
          <w:szCs w:val="20"/>
          <w:lang w:val="en-US" w:eastAsia="ru-RU"/>
        </w:rPr>
        <w:t> </w:t>
      </w:r>
      <w:r w:rsidRPr="00186511">
        <w:rPr>
          <w:rFonts w:eastAsia="Times New Roman" w:cs="Times New Roman"/>
          <w:sz w:val="24"/>
          <w:szCs w:val="24"/>
          <w:lang w:eastAsia="ru-RU"/>
        </w:rPr>
        <w:t xml:space="preserve">Срок проведения проверки:  </w:t>
      </w:r>
    </w:p>
    <w:p w14:paraId="20A3D6D7" w14:textId="77777777" w:rsidR="00186511" w:rsidRPr="00186511" w:rsidRDefault="00186511" w:rsidP="00186511">
      <w:pPr>
        <w:pBdr>
          <w:top w:val="single" w:sz="4" w:space="1" w:color="auto"/>
        </w:pBdr>
        <w:autoSpaceDE w:val="0"/>
        <w:autoSpaceDN w:val="0"/>
        <w:spacing w:after="180"/>
        <w:ind w:left="3805"/>
        <w:rPr>
          <w:rFonts w:eastAsia="Times New Roman" w:cs="Times New Roman"/>
          <w:sz w:val="2"/>
          <w:szCs w:val="2"/>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3969"/>
        <w:gridCol w:w="170"/>
        <w:gridCol w:w="454"/>
        <w:gridCol w:w="255"/>
        <w:gridCol w:w="1588"/>
        <w:gridCol w:w="397"/>
        <w:gridCol w:w="369"/>
        <w:gridCol w:w="764"/>
      </w:tblGrid>
      <w:tr w:rsidR="00186511" w:rsidRPr="00186511" w14:paraId="1C221087" w14:textId="77777777" w:rsidTr="00186511">
        <w:tc>
          <w:tcPr>
            <w:tcW w:w="3969" w:type="dxa"/>
            <w:vAlign w:val="bottom"/>
            <w:hideMark/>
          </w:tcPr>
          <w:p w14:paraId="4875AE87" w14:textId="77777777" w:rsidR="00186511" w:rsidRPr="00186511" w:rsidRDefault="00186511" w:rsidP="00186511">
            <w:pPr>
              <w:autoSpaceDE w:val="0"/>
              <w:autoSpaceDN w:val="0"/>
              <w:spacing w:line="256" w:lineRule="auto"/>
              <w:rPr>
                <w:rFonts w:eastAsia="Times New Roman" w:cs="Times New Roman"/>
                <w:sz w:val="24"/>
                <w:szCs w:val="24"/>
                <w:lang w:eastAsia="ru-RU"/>
              </w:rPr>
            </w:pPr>
            <w:r w:rsidRPr="00186511">
              <w:rPr>
                <w:rFonts w:eastAsia="Times New Roman" w:cs="Times New Roman"/>
                <w:sz w:val="24"/>
                <w:szCs w:val="24"/>
                <w:lang w:eastAsia="ru-RU"/>
              </w:rPr>
              <w:t>К проведению проверки приступить с</w:t>
            </w:r>
          </w:p>
        </w:tc>
        <w:tc>
          <w:tcPr>
            <w:tcW w:w="170" w:type="dxa"/>
            <w:vAlign w:val="bottom"/>
            <w:hideMark/>
          </w:tcPr>
          <w:p w14:paraId="65B54243" w14:textId="77777777" w:rsidR="00186511" w:rsidRPr="00186511" w:rsidRDefault="00186511" w:rsidP="00186511">
            <w:pPr>
              <w:autoSpaceDE w:val="0"/>
              <w:autoSpaceDN w:val="0"/>
              <w:spacing w:line="256" w:lineRule="auto"/>
              <w:jc w:val="right"/>
              <w:rPr>
                <w:rFonts w:eastAsia="Times New Roman" w:cs="Times New Roman"/>
                <w:sz w:val="24"/>
                <w:szCs w:val="24"/>
                <w:lang w:eastAsia="ru-RU"/>
              </w:rPr>
            </w:pPr>
            <w:r w:rsidRPr="00186511">
              <w:rPr>
                <w:rFonts w:eastAsia="Times New Roman" w:cs="Times New Roman"/>
                <w:sz w:val="24"/>
                <w:szCs w:val="24"/>
                <w:lang w:eastAsia="ru-RU"/>
              </w:rPr>
              <w:t>“</w:t>
            </w:r>
          </w:p>
        </w:tc>
        <w:tc>
          <w:tcPr>
            <w:tcW w:w="454" w:type="dxa"/>
            <w:tcBorders>
              <w:top w:val="nil"/>
              <w:left w:val="nil"/>
              <w:bottom w:val="single" w:sz="4" w:space="0" w:color="auto"/>
              <w:right w:val="nil"/>
            </w:tcBorders>
            <w:vAlign w:val="bottom"/>
          </w:tcPr>
          <w:p w14:paraId="75BC00A5"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255" w:type="dxa"/>
            <w:vAlign w:val="bottom"/>
            <w:hideMark/>
          </w:tcPr>
          <w:p w14:paraId="4871A0E5" w14:textId="77777777" w:rsidR="00186511" w:rsidRPr="00186511" w:rsidRDefault="00186511" w:rsidP="00186511">
            <w:pPr>
              <w:autoSpaceDE w:val="0"/>
              <w:autoSpaceDN w:val="0"/>
              <w:spacing w:line="256" w:lineRule="auto"/>
              <w:rPr>
                <w:rFonts w:eastAsia="Times New Roman" w:cs="Times New Roman"/>
                <w:sz w:val="24"/>
                <w:szCs w:val="24"/>
                <w:lang w:eastAsia="ru-RU"/>
              </w:rPr>
            </w:pPr>
            <w:r w:rsidRPr="00186511">
              <w:rPr>
                <w:rFonts w:eastAsia="Times New Roman" w:cs="Times New Roman"/>
                <w:sz w:val="24"/>
                <w:szCs w:val="24"/>
                <w:lang w:eastAsia="ru-RU"/>
              </w:rPr>
              <w:t>”</w:t>
            </w:r>
          </w:p>
        </w:tc>
        <w:tc>
          <w:tcPr>
            <w:tcW w:w="1588" w:type="dxa"/>
            <w:tcBorders>
              <w:top w:val="nil"/>
              <w:left w:val="nil"/>
              <w:bottom w:val="single" w:sz="4" w:space="0" w:color="auto"/>
              <w:right w:val="nil"/>
            </w:tcBorders>
            <w:vAlign w:val="bottom"/>
          </w:tcPr>
          <w:p w14:paraId="4A363AD8"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397" w:type="dxa"/>
            <w:vAlign w:val="bottom"/>
            <w:hideMark/>
          </w:tcPr>
          <w:p w14:paraId="1D7C5F84" w14:textId="77777777" w:rsidR="00186511" w:rsidRPr="00186511" w:rsidRDefault="00186511" w:rsidP="00186511">
            <w:pPr>
              <w:autoSpaceDE w:val="0"/>
              <w:autoSpaceDN w:val="0"/>
              <w:spacing w:line="256" w:lineRule="auto"/>
              <w:jc w:val="right"/>
              <w:rPr>
                <w:rFonts w:eastAsia="Times New Roman" w:cs="Times New Roman"/>
                <w:sz w:val="24"/>
                <w:szCs w:val="24"/>
                <w:lang w:eastAsia="ru-RU"/>
              </w:rPr>
            </w:pPr>
            <w:r w:rsidRPr="00186511">
              <w:rPr>
                <w:rFonts w:eastAsia="Times New Roman" w:cs="Times New Roman"/>
                <w:sz w:val="24"/>
                <w:szCs w:val="24"/>
                <w:lang w:eastAsia="ru-RU"/>
              </w:rPr>
              <w:t>20</w:t>
            </w:r>
          </w:p>
        </w:tc>
        <w:tc>
          <w:tcPr>
            <w:tcW w:w="369" w:type="dxa"/>
            <w:tcBorders>
              <w:top w:val="nil"/>
              <w:left w:val="nil"/>
              <w:bottom w:val="single" w:sz="4" w:space="0" w:color="auto"/>
              <w:right w:val="nil"/>
            </w:tcBorders>
            <w:vAlign w:val="bottom"/>
          </w:tcPr>
          <w:p w14:paraId="476905C6" w14:textId="77777777" w:rsidR="00186511" w:rsidRPr="00186511" w:rsidRDefault="00186511" w:rsidP="00186511">
            <w:pPr>
              <w:autoSpaceDE w:val="0"/>
              <w:autoSpaceDN w:val="0"/>
              <w:spacing w:line="256" w:lineRule="auto"/>
              <w:rPr>
                <w:rFonts w:eastAsia="Times New Roman" w:cs="Times New Roman"/>
                <w:sz w:val="24"/>
                <w:szCs w:val="24"/>
                <w:lang w:eastAsia="ru-RU"/>
              </w:rPr>
            </w:pPr>
          </w:p>
        </w:tc>
        <w:tc>
          <w:tcPr>
            <w:tcW w:w="764" w:type="dxa"/>
            <w:vAlign w:val="bottom"/>
            <w:hideMark/>
          </w:tcPr>
          <w:p w14:paraId="230F46F6" w14:textId="77777777" w:rsidR="00186511" w:rsidRPr="00186511" w:rsidRDefault="00186511" w:rsidP="00186511">
            <w:pPr>
              <w:autoSpaceDE w:val="0"/>
              <w:autoSpaceDN w:val="0"/>
              <w:spacing w:line="256" w:lineRule="auto"/>
              <w:ind w:left="57"/>
              <w:rPr>
                <w:rFonts w:eastAsia="Times New Roman" w:cs="Times New Roman"/>
                <w:sz w:val="24"/>
                <w:szCs w:val="24"/>
                <w:lang w:eastAsia="ru-RU"/>
              </w:rPr>
            </w:pPr>
            <w:r w:rsidRPr="00186511">
              <w:rPr>
                <w:rFonts w:eastAsia="Times New Roman" w:cs="Times New Roman"/>
                <w:sz w:val="24"/>
                <w:szCs w:val="24"/>
                <w:lang w:eastAsia="ru-RU"/>
              </w:rPr>
              <w:t>года.</w:t>
            </w:r>
          </w:p>
        </w:tc>
      </w:tr>
    </w:tbl>
    <w:p w14:paraId="61E0D79E" w14:textId="77777777" w:rsidR="00186511" w:rsidRPr="00186511" w:rsidRDefault="00186511" w:rsidP="00186511">
      <w:pPr>
        <w:autoSpaceDE w:val="0"/>
        <w:autoSpaceDN w:val="0"/>
        <w:spacing w:after="180"/>
        <w:ind w:firstLine="567"/>
        <w:rPr>
          <w:rFonts w:eastAsia="Times New Roman" w:cs="Times New Roman"/>
          <w:sz w:val="2"/>
          <w:szCs w:val="2"/>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3232"/>
        <w:gridCol w:w="170"/>
        <w:gridCol w:w="454"/>
        <w:gridCol w:w="255"/>
        <w:gridCol w:w="1588"/>
        <w:gridCol w:w="397"/>
        <w:gridCol w:w="369"/>
        <w:gridCol w:w="764"/>
      </w:tblGrid>
      <w:tr w:rsidR="00186511" w:rsidRPr="00186511" w14:paraId="0711E6E2" w14:textId="77777777" w:rsidTr="00186511">
        <w:tc>
          <w:tcPr>
            <w:tcW w:w="3232" w:type="dxa"/>
            <w:vAlign w:val="bottom"/>
            <w:hideMark/>
          </w:tcPr>
          <w:p w14:paraId="09BCBAAB" w14:textId="77777777" w:rsidR="00186511" w:rsidRPr="00186511" w:rsidRDefault="00186511" w:rsidP="00186511">
            <w:pPr>
              <w:autoSpaceDE w:val="0"/>
              <w:autoSpaceDN w:val="0"/>
              <w:spacing w:line="256" w:lineRule="auto"/>
              <w:rPr>
                <w:rFonts w:eastAsia="Times New Roman" w:cs="Times New Roman"/>
                <w:sz w:val="24"/>
                <w:szCs w:val="24"/>
                <w:lang w:eastAsia="ru-RU"/>
              </w:rPr>
            </w:pPr>
            <w:r w:rsidRPr="00186511">
              <w:rPr>
                <w:rFonts w:eastAsia="Times New Roman" w:cs="Times New Roman"/>
                <w:sz w:val="24"/>
                <w:szCs w:val="24"/>
                <w:lang w:eastAsia="ru-RU"/>
              </w:rPr>
              <w:t>Проверку окончить не позднее</w:t>
            </w:r>
          </w:p>
        </w:tc>
        <w:tc>
          <w:tcPr>
            <w:tcW w:w="170" w:type="dxa"/>
            <w:vAlign w:val="bottom"/>
            <w:hideMark/>
          </w:tcPr>
          <w:p w14:paraId="2851E5AC" w14:textId="77777777" w:rsidR="00186511" w:rsidRPr="00186511" w:rsidRDefault="00186511" w:rsidP="00186511">
            <w:pPr>
              <w:autoSpaceDE w:val="0"/>
              <w:autoSpaceDN w:val="0"/>
              <w:spacing w:line="256" w:lineRule="auto"/>
              <w:jc w:val="right"/>
              <w:rPr>
                <w:rFonts w:eastAsia="Times New Roman" w:cs="Times New Roman"/>
                <w:sz w:val="24"/>
                <w:szCs w:val="24"/>
                <w:lang w:eastAsia="ru-RU"/>
              </w:rPr>
            </w:pPr>
            <w:r w:rsidRPr="00186511">
              <w:rPr>
                <w:rFonts w:eastAsia="Times New Roman" w:cs="Times New Roman"/>
                <w:sz w:val="24"/>
                <w:szCs w:val="24"/>
                <w:lang w:eastAsia="ru-RU"/>
              </w:rPr>
              <w:t>“</w:t>
            </w:r>
          </w:p>
        </w:tc>
        <w:tc>
          <w:tcPr>
            <w:tcW w:w="454" w:type="dxa"/>
            <w:tcBorders>
              <w:top w:val="nil"/>
              <w:left w:val="nil"/>
              <w:bottom w:val="single" w:sz="4" w:space="0" w:color="auto"/>
              <w:right w:val="nil"/>
            </w:tcBorders>
            <w:vAlign w:val="bottom"/>
          </w:tcPr>
          <w:p w14:paraId="68E4D01F"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255" w:type="dxa"/>
            <w:vAlign w:val="bottom"/>
            <w:hideMark/>
          </w:tcPr>
          <w:p w14:paraId="2D1130E5" w14:textId="77777777" w:rsidR="00186511" w:rsidRPr="00186511" w:rsidRDefault="00186511" w:rsidP="00186511">
            <w:pPr>
              <w:autoSpaceDE w:val="0"/>
              <w:autoSpaceDN w:val="0"/>
              <w:spacing w:line="256" w:lineRule="auto"/>
              <w:rPr>
                <w:rFonts w:eastAsia="Times New Roman" w:cs="Times New Roman"/>
                <w:sz w:val="24"/>
                <w:szCs w:val="24"/>
                <w:lang w:eastAsia="ru-RU"/>
              </w:rPr>
            </w:pPr>
            <w:r w:rsidRPr="00186511">
              <w:rPr>
                <w:rFonts w:eastAsia="Times New Roman" w:cs="Times New Roman"/>
                <w:sz w:val="24"/>
                <w:szCs w:val="24"/>
                <w:lang w:eastAsia="ru-RU"/>
              </w:rPr>
              <w:t>”</w:t>
            </w:r>
          </w:p>
        </w:tc>
        <w:tc>
          <w:tcPr>
            <w:tcW w:w="1588" w:type="dxa"/>
            <w:tcBorders>
              <w:top w:val="nil"/>
              <w:left w:val="nil"/>
              <w:bottom w:val="single" w:sz="4" w:space="0" w:color="auto"/>
              <w:right w:val="nil"/>
            </w:tcBorders>
            <w:vAlign w:val="bottom"/>
          </w:tcPr>
          <w:p w14:paraId="078D8FCC"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397" w:type="dxa"/>
            <w:vAlign w:val="bottom"/>
            <w:hideMark/>
          </w:tcPr>
          <w:p w14:paraId="5CD226FA" w14:textId="77777777" w:rsidR="00186511" w:rsidRPr="00186511" w:rsidRDefault="00186511" w:rsidP="00186511">
            <w:pPr>
              <w:autoSpaceDE w:val="0"/>
              <w:autoSpaceDN w:val="0"/>
              <w:spacing w:line="256" w:lineRule="auto"/>
              <w:jc w:val="right"/>
              <w:rPr>
                <w:rFonts w:eastAsia="Times New Roman" w:cs="Times New Roman"/>
                <w:sz w:val="24"/>
                <w:szCs w:val="24"/>
                <w:lang w:eastAsia="ru-RU"/>
              </w:rPr>
            </w:pPr>
            <w:r w:rsidRPr="00186511">
              <w:rPr>
                <w:rFonts w:eastAsia="Times New Roman" w:cs="Times New Roman"/>
                <w:sz w:val="24"/>
                <w:szCs w:val="24"/>
                <w:lang w:eastAsia="ru-RU"/>
              </w:rPr>
              <w:t>20</w:t>
            </w:r>
          </w:p>
        </w:tc>
        <w:tc>
          <w:tcPr>
            <w:tcW w:w="369" w:type="dxa"/>
            <w:tcBorders>
              <w:top w:val="nil"/>
              <w:left w:val="nil"/>
              <w:bottom w:val="single" w:sz="4" w:space="0" w:color="auto"/>
              <w:right w:val="nil"/>
            </w:tcBorders>
            <w:vAlign w:val="bottom"/>
          </w:tcPr>
          <w:p w14:paraId="052E228F" w14:textId="77777777" w:rsidR="00186511" w:rsidRPr="00186511" w:rsidRDefault="00186511" w:rsidP="00186511">
            <w:pPr>
              <w:autoSpaceDE w:val="0"/>
              <w:autoSpaceDN w:val="0"/>
              <w:spacing w:line="256" w:lineRule="auto"/>
              <w:rPr>
                <w:rFonts w:eastAsia="Times New Roman" w:cs="Times New Roman"/>
                <w:sz w:val="24"/>
                <w:szCs w:val="24"/>
                <w:lang w:eastAsia="ru-RU"/>
              </w:rPr>
            </w:pPr>
          </w:p>
        </w:tc>
        <w:tc>
          <w:tcPr>
            <w:tcW w:w="764" w:type="dxa"/>
            <w:vAlign w:val="bottom"/>
            <w:hideMark/>
          </w:tcPr>
          <w:p w14:paraId="55F08457" w14:textId="77777777" w:rsidR="00186511" w:rsidRPr="00186511" w:rsidRDefault="00186511" w:rsidP="00186511">
            <w:pPr>
              <w:autoSpaceDE w:val="0"/>
              <w:autoSpaceDN w:val="0"/>
              <w:spacing w:line="256" w:lineRule="auto"/>
              <w:ind w:left="57"/>
              <w:rPr>
                <w:rFonts w:eastAsia="Times New Roman" w:cs="Times New Roman"/>
                <w:sz w:val="24"/>
                <w:szCs w:val="24"/>
                <w:lang w:eastAsia="ru-RU"/>
              </w:rPr>
            </w:pPr>
            <w:r w:rsidRPr="00186511">
              <w:rPr>
                <w:rFonts w:eastAsia="Times New Roman" w:cs="Times New Roman"/>
                <w:sz w:val="24"/>
                <w:szCs w:val="24"/>
                <w:lang w:eastAsia="ru-RU"/>
              </w:rPr>
              <w:t>года.</w:t>
            </w:r>
          </w:p>
        </w:tc>
      </w:tr>
    </w:tbl>
    <w:p w14:paraId="54D32772" w14:textId="77777777" w:rsidR="00186511" w:rsidRPr="00186511" w:rsidRDefault="00186511" w:rsidP="00186511">
      <w:pPr>
        <w:autoSpaceDE w:val="0"/>
        <w:autoSpaceDN w:val="0"/>
        <w:spacing w:before="160"/>
        <w:ind w:firstLine="567"/>
        <w:rPr>
          <w:rFonts w:eastAsia="Times New Roman" w:cs="Times New Roman"/>
          <w:sz w:val="24"/>
          <w:szCs w:val="24"/>
          <w:lang w:eastAsia="ru-RU"/>
        </w:rPr>
      </w:pPr>
      <w:r w:rsidRPr="00186511">
        <w:rPr>
          <w:rFonts w:eastAsia="Times New Roman" w:cs="Times New Roman"/>
          <w:sz w:val="24"/>
          <w:szCs w:val="24"/>
          <w:lang w:eastAsia="ru-RU"/>
        </w:rPr>
        <w:t xml:space="preserve">9. Правовые основания проведения проверки:  </w:t>
      </w:r>
    </w:p>
    <w:p w14:paraId="439D14DC" w14:textId="77777777" w:rsidR="00186511" w:rsidRPr="00186511" w:rsidRDefault="00186511" w:rsidP="00186511">
      <w:pPr>
        <w:pBdr>
          <w:top w:val="single" w:sz="4" w:space="1" w:color="auto"/>
        </w:pBdr>
        <w:autoSpaceDE w:val="0"/>
        <w:autoSpaceDN w:val="0"/>
        <w:ind w:left="5415"/>
        <w:rPr>
          <w:rFonts w:eastAsia="Times New Roman" w:cs="Times New Roman"/>
          <w:sz w:val="2"/>
          <w:szCs w:val="2"/>
          <w:lang w:eastAsia="ru-RU"/>
        </w:rPr>
      </w:pPr>
    </w:p>
    <w:p w14:paraId="7C360A98" w14:textId="77777777" w:rsidR="00186511" w:rsidRPr="00186511" w:rsidRDefault="00186511" w:rsidP="00186511">
      <w:pPr>
        <w:autoSpaceDE w:val="0"/>
        <w:autoSpaceDN w:val="0"/>
        <w:rPr>
          <w:rFonts w:eastAsia="Times New Roman" w:cs="Times New Roman"/>
          <w:sz w:val="24"/>
          <w:szCs w:val="24"/>
          <w:lang w:eastAsia="ru-RU"/>
        </w:rPr>
      </w:pPr>
    </w:p>
    <w:p w14:paraId="40415EC8"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26DDF859" w14:textId="77777777" w:rsidR="00186511" w:rsidRPr="00186511" w:rsidRDefault="00186511" w:rsidP="00186511">
      <w:pPr>
        <w:autoSpaceDE w:val="0"/>
        <w:autoSpaceDN w:val="0"/>
        <w:rPr>
          <w:rFonts w:eastAsia="Times New Roman" w:cs="Times New Roman"/>
          <w:sz w:val="24"/>
          <w:szCs w:val="24"/>
          <w:lang w:eastAsia="ru-RU"/>
        </w:rPr>
      </w:pPr>
    </w:p>
    <w:p w14:paraId="2C8D3212" w14:textId="77777777" w:rsidR="00186511" w:rsidRPr="00186511" w:rsidRDefault="00186511" w:rsidP="00186511">
      <w:pPr>
        <w:pBdr>
          <w:top w:val="single" w:sz="4" w:space="1" w:color="auto"/>
        </w:pBdr>
        <w:autoSpaceDE w:val="0"/>
        <w:autoSpaceDN w:val="0"/>
        <w:spacing w:after="120"/>
        <w:jc w:val="center"/>
        <w:rPr>
          <w:rFonts w:eastAsia="Times New Roman" w:cs="Times New Roman"/>
          <w:sz w:val="20"/>
          <w:szCs w:val="20"/>
          <w:lang w:eastAsia="ru-RU"/>
        </w:rPr>
      </w:pPr>
      <w:r w:rsidRPr="00186511">
        <w:rPr>
          <w:rFonts w:eastAsia="Times New Roman" w:cs="Times New Roman"/>
          <w:sz w:val="20"/>
          <w:szCs w:val="20"/>
          <w:lang w:eastAsia="ru-RU"/>
        </w:rPr>
        <w:t>(ссылка на положения нормативного правового акта, в соответствии с которым осуществляется проверка)</w:t>
      </w:r>
    </w:p>
    <w:p w14:paraId="3FC697CF"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14:paraId="40BAADAD" w14:textId="77777777" w:rsidR="00186511" w:rsidRPr="00186511" w:rsidRDefault="00186511" w:rsidP="00186511">
      <w:pPr>
        <w:pBdr>
          <w:top w:val="single" w:sz="4" w:space="1" w:color="auto"/>
        </w:pBdr>
        <w:autoSpaceDE w:val="0"/>
        <w:autoSpaceDN w:val="0"/>
        <w:ind w:left="4423"/>
        <w:rPr>
          <w:rFonts w:eastAsia="Times New Roman" w:cs="Times New Roman"/>
          <w:sz w:val="2"/>
          <w:szCs w:val="2"/>
          <w:lang w:eastAsia="ru-RU"/>
        </w:rPr>
      </w:pPr>
    </w:p>
    <w:p w14:paraId="54A598A4" w14:textId="77777777" w:rsidR="00186511" w:rsidRPr="00186511" w:rsidRDefault="00186511" w:rsidP="00186511">
      <w:pPr>
        <w:autoSpaceDE w:val="0"/>
        <w:autoSpaceDN w:val="0"/>
        <w:rPr>
          <w:rFonts w:eastAsia="Times New Roman" w:cs="Times New Roman"/>
          <w:sz w:val="24"/>
          <w:szCs w:val="24"/>
          <w:lang w:eastAsia="ru-RU"/>
        </w:rPr>
      </w:pPr>
    </w:p>
    <w:p w14:paraId="6FDDC0C3"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2938FC57" w14:textId="77777777" w:rsidR="00186511" w:rsidRPr="00186511" w:rsidRDefault="00186511" w:rsidP="00186511">
      <w:pPr>
        <w:autoSpaceDE w:val="0"/>
        <w:autoSpaceDN w:val="0"/>
        <w:rPr>
          <w:rFonts w:eastAsia="Times New Roman" w:cs="Times New Roman"/>
          <w:sz w:val="24"/>
          <w:szCs w:val="24"/>
          <w:lang w:eastAsia="ru-RU"/>
        </w:rPr>
      </w:pPr>
    </w:p>
    <w:p w14:paraId="0A35670E" w14:textId="77777777" w:rsidR="00186511" w:rsidRPr="00186511" w:rsidRDefault="00186511" w:rsidP="00186511">
      <w:pPr>
        <w:pBdr>
          <w:top w:val="single" w:sz="4" w:space="1" w:color="auto"/>
        </w:pBdr>
        <w:autoSpaceDE w:val="0"/>
        <w:autoSpaceDN w:val="0"/>
        <w:spacing w:after="120"/>
        <w:rPr>
          <w:rFonts w:eastAsia="Times New Roman" w:cs="Times New Roman"/>
          <w:sz w:val="2"/>
          <w:szCs w:val="2"/>
          <w:lang w:eastAsia="ru-RU"/>
        </w:rPr>
      </w:pPr>
    </w:p>
    <w:p w14:paraId="3DBF4892"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14:paraId="6E4FE3A0" w14:textId="77777777" w:rsidR="00186511" w:rsidRPr="00186511" w:rsidRDefault="00186511" w:rsidP="00186511">
      <w:pPr>
        <w:autoSpaceDE w:val="0"/>
        <w:autoSpaceDN w:val="0"/>
        <w:rPr>
          <w:rFonts w:eastAsia="Times New Roman" w:cs="Times New Roman"/>
          <w:sz w:val="24"/>
          <w:szCs w:val="24"/>
          <w:lang w:eastAsia="ru-RU"/>
        </w:rPr>
      </w:pPr>
      <w:r w:rsidRPr="00186511">
        <w:rPr>
          <w:rFonts w:eastAsia="Times New Roman" w:cs="Times New Roman"/>
          <w:sz w:val="24"/>
          <w:szCs w:val="24"/>
          <w:lang w:eastAsia="ru-RU"/>
        </w:rPr>
        <w:t xml:space="preserve">1)  </w:t>
      </w:r>
    </w:p>
    <w:p w14:paraId="09DC621F" w14:textId="77777777" w:rsidR="00186511" w:rsidRPr="00186511" w:rsidRDefault="00186511" w:rsidP="00186511">
      <w:pPr>
        <w:pBdr>
          <w:top w:val="single" w:sz="4" w:space="1" w:color="auto"/>
        </w:pBdr>
        <w:autoSpaceDE w:val="0"/>
        <w:autoSpaceDN w:val="0"/>
        <w:ind w:left="312"/>
        <w:rPr>
          <w:rFonts w:eastAsia="Times New Roman" w:cs="Times New Roman"/>
          <w:sz w:val="2"/>
          <w:szCs w:val="2"/>
          <w:lang w:eastAsia="ru-RU"/>
        </w:rPr>
      </w:pPr>
    </w:p>
    <w:p w14:paraId="66ACEF70" w14:textId="77777777" w:rsidR="00186511" w:rsidRPr="00186511" w:rsidRDefault="00186511" w:rsidP="00186511">
      <w:pPr>
        <w:autoSpaceDE w:val="0"/>
        <w:autoSpaceDN w:val="0"/>
        <w:rPr>
          <w:rFonts w:eastAsia="Times New Roman" w:cs="Times New Roman"/>
          <w:sz w:val="24"/>
          <w:szCs w:val="24"/>
          <w:lang w:eastAsia="ru-RU"/>
        </w:rPr>
      </w:pPr>
      <w:r w:rsidRPr="00186511">
        <w:rPr>
          <w:rFonts w:eastAsia="Times New Roman" w:cs="Times New Roman"/>
          <w:sz w:val="24"/>
          <w:szCs w:val="24"/>
          <w:lang w:eastAsia="ru-RU"/>
        </w:rPr>
        <w:t xml:space="preserve">2)  </w:t>
      </w:r>
    </w:p>
    <w:p w14:paraId="136A9406" w14:textId="77777777" w:rsidR="00186511" w:rsidRPr="00186511" w:rsidRDefault="00186511" w:rsidP="00186511">
      <w:pPr>
        <w:pBdr>
          <w:top w:val="single" w:sz="4" w:space="1" w:color="auto"/>
        </w:pBdr>
        <w:autoSpaceDE w:val="0"/>
        <w:autoSpaceDN w:val="0"/>
        <w:ind w:left="312"/>
        <w:rPr>
          <w:rFonts w:eastAsia="Times New Roman" w:cs="Times New Roman"/>
          <w:sz w:val="2"/>
          <w:szCs w:val="2"/>
          <w:lang w:eastAsia="ru-RU"/>
        </w:rPr>
      </w:pPr>
    </w:p>
    <w:p w14:paraId="7ABD7913" w14:textId="77777777" w:rsidR="00186511" w:rsidRPr="00186511" w:rsidRDefault="00186511" w:rsidP="00186511">
      <w:pPr>
        <w:autoSpaceDE w:val="0"/>
        <w:autoSpaceDN w:val="0"/>
        <w:rPr>
          <w:rFonts w:eastAsia="Times New Roman" w:cs="Times New Roman"/>
          <w:sz w:val="24"/>
          <w:szCs w:val="24"/>
          <w:lang w:eastAsia="ru-RU"/>
        </w:rPr>
      </w:pPr>
      <w:r w:rsidRPr="00186511">
        <w:rPr>
          <w:rFonts w:eastAsia="Times New Roman" w:cs="Times New Roman"/>
          <w:sz w:val="24"/>
          <w:szCs w:val="24"/>
          <w:lang w:eastAsia="ru-RU"/>
        </w:rPr>
        <w:lastRenderedPageBreak/>
        <w:t xml:space="preserve">3)  </w:t>
      </w:r>
    </w:p>
    <w:p w14:paraId="51DAD85E" w14:textId="77777777" w:rsidR="00186511" w:rsidRPr="00186511" w:rsidRDefault="00186511" w:rsidP="00186511">
      <w:pPr>
        <w:pBdr>
          <w:top w:val="single" w:sz="4" w:space="1" w:color="auto"/>
        </w:pBdr>
        <w:autoSpaceDE w:val="0"/>
        <w:autoSpaceDN w:val="0"/>
        <w:ind w:left="312"/>
        <w:rPr>
          <w:rFonts w:eastAsia="Times New Roman" w:cs="Times New Roman"/>
          <w:sz w:val="2"/>
          <w:szCs w:val="2"/>
          <w:lang w:eastAsia="ru-RU"/>
        </w:rPr>
      </w:pPr>
    </w:p>
    <w:p w14:paraId="53AB81C3" w14:textId="77777777" w:rsidR="00186511" w:rsidRPr="00186511" w:rsidRDefault="00186511" w:rsidP="00186511">
      <w:pPr>
        <w:autoSpaceDE w:val="0"/>
        <w:autoSpaceDN w:val="0"/>
        <w:rPr>
          <w:rFonts w:eastAsia="Times New Roman" w:cs="Times New Roman"/>
          <w:sz w:val="24"/>
          <w:szCs w:val="24"/>
          <w:lang w:eastAsia="ru-RU"/>
        </w:rPr>
      </w:pPr>
    </w:p>
    <w:p w14:paraId="759DFA17" w14:textId="77777777" w:rsidR="00186511" w:rsidRPr="00186511" w:rsidRDefault="00186511" w:rsidP="00186511">
      <w:pPr>
        <w:autoSpaceDE w:val="0"/>
        <w:autoSpaceDN w:val="0"/>
        <w:spacing w:before="120"/>
        <w:ind w:firstLine="567"/>
        <w:jc w:val="both"/>
        <w:rPr>
          <w:rFonts w:eastAsia="Times New Roman" w:cs="Times New Roman"/>
          <w:sz w:val="24"/>
          <w:szCs w:val="24"/>
          <w:lang w:eastAsia="ru-RU"/>
        </w:rPr>
      </w:pPr>
      <w:r w:rsidRPr="00186511">
        <w:rPr>
          <w:rFonts w:eastAsia="Times New Roman" w:cs="Times New Roman"/>
          <w:sz w:val="24"/>
          <w:szCs w:val="24"/>
          <w:lang w:eastAsia="ru-RU"/>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14:paraId="489045E8" w14:textId="77777777" w:rsidR="00186511" w:rsidRPr="00186511" w:rsidRDefault="00186511" w:rsidP="00186511">
      <w:pPr>
        <w:autoSpaceDE w:val="0"/>
        <w:autoSpaceDN w:val="0"/>
        <w:rPr>
          <w:rFonts w:eastAsia="Times New Roman" w:cs="Times New Roman"/>
          <w:sz w:val="24"/>
          <w:szCs w:val="24"/>
          <w:lang w:eastAsia="ru-RU"/>
        </w:rPr>
      </w:pPr>
    </w:p>
    <w:p w14:paraId="61D6B15E"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045F460F" w14:textId="77777777" w:rsidR="00186511" w:rsidRPr="00186511" w:rsidRDefault="00186511" w:rsidP="00186511">
      <w:pPr>
        <w:autoSpaceDE w:val="0"/>
        <w:autoSpaceDN w:val="0"/>
        <w:rPr>
          <w:rFonts w:eastAsia="Times New Roman" w:cs="Times New Roman"/>
          <w:sz w:val="24"/>
          <w:szCs w:val="24"/>
          <w:lang w:eastAsia="ru-RU"/>
        </w:rPr>
      </w:pPr>
    </w:p>
    <w:p w14:paraId="560F57EF" w14:textId="77777777" w:rsidR="00186511" w:rsidRPr="00186511" w:rsidRDefault="00186511" w:rsidP="00186511">
      <w:pPr>
        <w:pBdr>
          <w:top w:val="single" w:sz="4" w:space="1" w:color="auto"/>
        </w:pBdr>
        <w:autoSpaceDE w:val="0"/>
        <w:autoSpaceDN w:val="0"/>
        <w:spacing w:after="120"/>
        <w:jc w:val="center"/>
        <w:rPr>
          <w:rFonts w:eastAsia="Times New Roman" w:cs="Times New Roman"/>
          <w:sz w:val="20"/>
          <w:szCs w:val="20"/>
          <w:lang w:eastAsia="ru-RU"/>
        </w:rPr>
      </w:pPr>
      <w:r w:rsidRPr="00186511">
        <w:rPr>
          <w:rFonts w:eastAsia="Times New Roman" w:cs="Times New Roman"/>
          <w:sz w:val="20"/>
          <w:szCs w:val="20"/>
          <w:lang w:eastAsia="ru-RU"/>
        </w:rPr>
        <w:t>(с указанием наименований, номеров и дат их принятия)</w:t>
      </w:r>
    </w:p>
    <w:p w14:paraId="25AD454A" w14:textId="77777777" w:rsidR="00186511" w:rsidRPr="00186511" w:rsidRDefault="00186511" w:rsidP="00186511">
      <w:pPr>
        <w:autoSpaceDE w:val="0"/>
        <w:autoSpaceDN w:val="0"/>
        <w:ind w:firstLine="567"/>
        <w:jc w:val="both"/>
        <w:rPr>
          <w:rFonts w:eastAsia="Times New Roman" w:cs="Times New Roman"/>
          <w:sz w:val="24"/>
          <w:szCs w:val="24"/>
          <w:lang w:eastAsia="ru-RU"/>
        </w:rPr>
      </w:pPr>
      <w:r w:rsidRPr="00186511">
        <w:rPr>
          <w:rFonts w:eastAsia="Times New Roman" w:cs="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0347FD15" w14:textId="77777777" w:rsidR="00186511" w:rsidRPr="00186511" w:rsidRDefault="00186511" w:rsidP="00186511">
      <w:pPr>
        <w:autoSpaceDE w:val="0"/>
        <w:autoSpaceDN w:val="0"/>
        <w:rPr>
          <w:rFonts w:eastAsia="Times New Roman" w:cs="Times New Roman"/>
          <w:sz w:val="24"/>
          <w:szCs w:val="24"/>
          <w:lang w:eastAsia="ru-RU"/>
        </w:rPr>
      </w:pPr>
    </w:p>
    <w:p w14:paraId="7BC4AFE5"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439CD6E9" w14:textId="77777777" w:rsidR="00186511" w:rsidRPr="00186511" w:rsidRDefault="00186511" w:rsidP="00186511">
      <w:pPr>
        <w:autoSpaceDE w:val="0"/>
        <w:autoSpaceDN w:val="0"/>
        <w:rPr>
          <w:rFonts w:eastAsia="Times New Roman" w:cs="Times New Roman"/>
          <w:sz w:val="24"/>
          <w:szCs w:val="24"/>
          <w:lang w:eastAsia="ru-RU"/>
        </w:rPr>
      </w:pPr>
    </w:p>
    <w:p w14:paraId="72ED76A4"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1AED7528" w14:textId="77777777" w:rsidR="00186511" w:rsidRPr="00186511" w:rsidRDefault="00186511" w:rsidP="00186511">
      <w:pPr>
        <w:keepNext/>
        <w:autoSpaceDE w:val="0"/>
        <w:autoSpaceDN w:val="0"/>
        <w:rPr>
          <w:rFonts w:eastAsia="Times New Roman" w:cs="Times New Roman"/>
          <w:sz w:val="24"/>
          <w:szCs w:val="24"/>
          <w:lang w:eastAsia="ru-RU"/>
        </w:rPr>
      </w:pPr>
    </w:p>
    <w:p w14:paraId="22B43183" w14:textId="77777777" w:rsidR="00186511" w:rsidRPr="00186511" w:rsidRDefault="00186511" w:rsidP="00186511">
      <w:pPr>
        <w:pBdr>
          <w:top w:val="single" w:sz="4" w:space="1" w:color="auto"/>
        </w:pBdr>
        <w:autoSpaceDE w:val="0"/>
        <w:autoSpaceDN w:val="0"/>
        <w:spacing w:after="240"/>
        <w:rPr>
          <w:rFonts w:eastAsia="Times New Roman" w:cs="Times New Roman"/>
          <w:sz w:val="2"/>
          <w:szCs w:val="2"/>
          <w:lang w:eastAsia="ru-RU"/>
        </w:rPr>
      </w:pPr>
    </w:p>
    <w:p w14:paraId="75DC27FB" w14:textId="77777777" w:rsidR="00186511" w:rsidRPr="00186511" w:rsidRDefault="00186511" w:rsidP="00186511">
      <w:pPr>
        <w:keepNext/>
        <w:autoSpaceDE w:val="0"/>
        <w:autoSpaceDN w:val="0"/>
        <w:spacing w:before="840"/>
        <w:ind w:right="4536"/>
        <w:rPr>
          <w:rFonts w:eastAsia="Times New Roman" w:cs="Times New Roman"/>
          <w:sz w:val="24"/>
          <w:szCs w:val="24"/>
          <w:lang w:eastAsia="ru-RU"/>
        </w:rPr>
      </w:pPr>
    </w:p>
    <w:p w14:paraId="19F6CDA2" w14:textId="77777777" w:rsidR="00186511" w:rsidRPr="00186511" w:rsidRDefault="00186511" w:rsidP="00186511">
      <w:pPr>
        <w:pBdr>
          <w:top w:val="single" w:sz="4" w:space="1" w:color="auto"/>
        </w:pBdr>
        <w:autoSpaceDE w:val="0"/>
        <w:autoSpaceDN w:val="0"/>
        <w:ind w:right="4535"/>
        <w:rPr>
          <w:rFonts w:eastAsia="Times New Roman" w:cs="Times New Roman"/>
          <w:sz w:val="2"/>
          <w:szCs w:val="2"/>
          <w:lang w:eastAsia="ru-RU"/>
        </w:rPr>
      </w:pPr>
    </w:p>
    <w:p w14:paraId="2C3B86A9" w14:textId="77777777" w:rsidR="00186511" w:rsidRPr="00186511" w:rsidRDefault="00186511" w:rsidP="00186511">
      <w:pPr>
        <w:autoSpaceDE w:val="0"/>
        <w:autoSpaceDN w:val="0"/>
        <w:ind w:right="4535"/>
        <w:rPr>
          <w:rFonts w:eastAsia="Times New Roman" w:cs="Times New Roman"/>
          <w:sz w:val="24"/>
          <w:szCs w:val="24"/>
          <w:lang w:eastAsia="ru-RU"/>
        </w:rPr>
      </w:pPr>
    </w:p>
    <w:p w14:paraId="02A9CDD3" w14:textId="77777777" w:rsidR="00186511" w:rsidRPr="00186511" w:rsidRDefault="00186511" w:rsidP="00186511">
      <w:pPr>
        <w:pBdr>
          <w:top w:val="single" w:sz="4" w:space="1" w:color="auto"/>
        </w:pBdr>
        <w:autoSpaceDE w:val="0"/>
        <w:autoSpaceDN w:val="0"/>
        <w:ind w:right="4535"/>
        <w:jc w:val="center"/>
        <w:rPr>
          <w:rFonts w:eastAsia="Times New Roman" w:cs="Times New Roman"/>
          <w:sz w:val="20"/>
          <w:szCs w:val="20"/>
          <w:lang w:eastAsia="ru-RU"/>
        </w:rPr>
      </w:pPr>
      <w:r w:rsidRPr="00186511">
        <w:rPr>
          <w:rFonts w:eastAsia="Times New Roman" w:cs="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14:paraId="4749D59E" w14:textId="77777777" w:rsidR="00186511" w:rsidRPr="00186511" w:rsidRDefault="00186511" w:rsidP="00186511">
      <w:pPr>
        <w:autoSpaceDE w:val="0"/>
        <w:autoSpaceDN w:val="0"/>
        <w:spacing w:before="120"/>
        <w:ind w:left="5954"/>
        <w:jc w:val="center"/>
        <w:rPr>
          <w:rFonts w:eastAsia="Times New Roman" w:cs="Times New Roman"/>
          <w:sz w:val="24"/>
          <w:szCs w:val="24"/>
          <w:lang w:eastAsia="ru-RU"/>
        </w:rPr>
      </w:pPr>
    </w:p>
    <w:p w14:paraId="7694F08E" w14:textId="77777777" w:rsidR="00186511" w:rsidRPr="00186511" w:rsidRDefault="00186511" w:rsidP="00186511">
      <w:pPr>
        <w:pBdr>
          <w:top w:val="single" w:sz="4" w:space="1" w:color="auto"/>
        </w:pBdr>
        <w:autoSpaceDE w:val="0"/>
        <w:autoSpaceDN w:val="0"/>
        <w:ind w:left="5954"/>
        <w:jc w:val="center"/>
        <w:rPr>
          <w:rFonts w:eastAsia="Times New Roman" w:cs="Times New Roman"/>
          <w:sz w:val="20"/>
          <w:szCs w:val="20"/>
          <w:lang w:eastAsia="ru-RU"/>
        </w:rPr>
      </w:pPr>
      <w:r w:rsidRPr="00186511">
        <w:rPr>
          <w:rFonts w:eastAsia="Times New Roman" w:cs="Times New Roman"/>
          <w:sz w:val="20"/>
          <w:szCs w:val="20"/>
          <w:lang w:eastAsia="ru-RU"/>
        </w:rPr>
        <w:t>(подпись, заверенная печатью)</w:t>
      </w:r>
    </w:p>
    <w:p w14:paraId="4ADD667B" w14:textId="77777777" w:rsidR="00186511" w:rsidRPr="00186511" w:rsidRDefault="00186511" w:rsidP="00186511">
      <w:pPr>
        <w:autoSpaceDE w:val="0"/>
        <w:autoSpaceDN w:val="0"/>
        <w:spacing w:before="120"/>
        <w:rPr>
          <w:rFonts w:eastAsia="Times New Roman" w:cs="Times New Roman"/>
          <w:sz w:val="24"/>
          <w:szCs w:val="24"/>
          <w:lang w:eastAsia="ru-RU"/>
        </w:rPr>
      </w:pPr>
    </w:p>
    <w:p w14:paraId="2AB14FEE"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6F542FBB" w14:textId="77777777" w:rsidR="00186511" w:rsidRPr="00186511" w:rsidRDefault="00186511" w:rsidP="00186511">
      <w:pPr>
        <w:autoSpaceDE w:val="0"/>
        <w:autoSpaceDN w:val="0"/>
        <w:rPr>
          <w:rFonts w:eastAsia="Times New Roman" w:cs="Times New Roman"/>
          <w:sz w:val="24"/>
          <w:szCs w:val="24"/>
          <w:lang w:eastAsia="ru-RU"/>
        </w:rPr>
      </w:pPr>
    </w:p>
    <w:p w14:paraId="0BB803B6"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2D730A73" w14:textId="77777777" w:rsidR="00186511" w:rsidRPr="00186511" w:rsidRDefault="00186511" w:rsidP="00186511">
      <w:pPr>
        <w:autoSpaceDE w:val="0"/>
        <w:autoSpaceDN w:val="0"/>
        <w:rPr>
          <w:rFonts w:eastAsia="Times New Roman" w:cs="Times New Roman"/>
          <w:sz w:val="24"/>
          <w:szCs w:val="24"/>
          <w:lang w:eastAsia="ru-RU"/>
        </w:rPr>
      </w:pPr>
    </w:p>
    <w:p w14:paraId="3164B37F" w14:textId="77777777" w:rsidR="00186511" w:rsidRPr="00186511" w:rsidRDefault="00186511" w:rsidP="00186511">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14:paraId="7F46E12E" w14:textId="77777777" w:rsidR="00186511" w:rsidRPr="00186511" w:rsidRDefault="00186511" w:rsidP="00186511">
      <w:pPr>
        <w:autoSpaceDE w:val="0"/>
        <w:autoSpaceDN w:val="0"/>
        <w:rPr>
          <w:rFonts w:eastAsia="Times New Roman" w:cs="Times New Roman"/>
          <w:sz w:val="24"/>
          <w:szCs w:val="24"/>
          <w:lang w:eastAsia="ru-RU"/>
        </w:rPr>
      </w:pPr>
    </w:p>
    <w:p w14:paraId="0E4B926A" w14:textId="5D399DF1" w:rsidR="00186511" w:rsidRDefault="00186511">
      <w:pPr>
        <w:spacing w:after="160" w:line="259" w:lineRule="auto"/>
        <w:rPr>
          <w:rFonts w:eastAsia="Times New Roman" w:cs="Times New Roman"/>
          <w:szCs w:val="28"/>
          <w:lang w:eastAsia="ru-RU"/>
        </w:rPr>
      </w:pPr>
    </w:p>
    <w:p w14:paraId="5353652A" w14:textId="77777777" w:rsidR="00186511" w:rsidRDefault="00186511">
      <w:pPr>
        <w:spacing w:after="160" w:line="259" w:lineRule="auto"/>
        <w:rPr>
          <w:rFonts w:eastAsia="Times New Roman" w:cs="Times New Roman"/>
          <w:szCs w:val="28"/>
          <w:lang w:eastAsia="ru-RU"/>
        </w:rPr>
      </w:pPr>
      <w:r>
        <w:rPr>
          <w:rFonts w:eastAsia="Times New Roman" w:cs="Times New Roman"/>
          <w:szCs w:val="28"/>
          <w:lang w:eastAsia="ru-RU"/>
        </w:rPr>
        <w:br w:type="page"/>
      </w:r>
    </w:p>
    <w:p w14:paraId="32A44F6B" w14:textId="1843582C" w:rsidR="00EE11C5" w:rsidRPr="00726A85" w:rsidRDefault="00EE11C5" w:rsidP="00EE11C5">
      <w:pPr>
        <w:ind w:left="5940"/>
        <w:rPr>
          <w:szCs w:val="28"/>
        </w:rPr>
      </w:pPr>
      <w:r w:rsidRPr="00726A85">
        <w:rPr>
          <w:szCs w:val="28"/>
        </w:rPr>
        <w:lastRenderedPageBreak/>
        <w:t>Приложение</w:t>
      </w:r>
      <w:r>
        <w:rPr>
          <w:szCs w:val="28"/>
        </w:rPr>
        <w:t xml:space="preserve"> 2</w:t>
      </w:r>
    </w:p>
    <w:p w14:paraId="64877F61" w14:textId="77777777" w:rsidR="00EE11C5" w:rsidRPr="00726A85" w:rsidRDefault="00EE11C5" w:rsidP="00EE11C5">
      <w:pPr>
        <w:ind w:left="5940"/>
        <w:rPr>
          <w:szCs w:val="28"/>
        </w:rPr>
      </w:pPr>
      <w:r w:rsidRPr="00726A85">
        <w:rPr>
          <w:szCs w:val="28"/>
        </w:rPr>
        <w:t>к постановлению</w:t>
      </w:r>
    </w:p>
    <w:p w14:paraId="3D2E9F54" w14:textId="77777777" w:rsidR="00EE11C5" w:rsidRPr="00726A85" w:rsidRDefault="00EE11C5" w:rsidP="00EE11C5">
      <w:pPr>
        <w:ind w:left="5940"/>
        <w:rPr>
          <w:szCs w:val="28"/>
        </w:rPr>
      </w:pPr>
      <w:r w:rsidRPr="00726A85">
        <w:rPr>
          <w:szCs w:val="28"/>
        </w:rPr>
        <w:t>Администрации города</w:t>
      </w:r>
    </w:p>
    <w:p w14:paraId="40A3335B" w14:textId="77777777" w:rsidR="00EE11C5" w:rsidRDefault="00EE11C5" w:rsidP="00EE11C5">
      <w:pPr>
        <w:ind w:left="5940"/>
        <w:rPr>
          <w:szCs w:val="28"/>
        </w:rPr>
      </w:pPr>
      <w:r w:rsidRPr="00726A85">
        <w:rPr>
          <w:szCs w:val="28"/>
        </w:rPr>
        <w:t>от _______</w:t>
      </w:r>
      <w:r>
        <w:rPr>
          <w:szCs w:val="28"/>
        </w:rPr>
        <w:t>___</w:t>
      </w:r>
      <w:r w:rsidRPr="00726A85">
        <w:rPr>
          <w:szCs w:val="28"/>
        </w:rPr>
        <w:t xml:space="preserve">__ № </w:t>
      </w:r>
      <w:r>
        <w:rPr>
          <w:szCs w:val="28"/>
        </w:rPr>
        <w:t>______</w:t>
      </w:r>
    </w:p>
    <w:p w14:paraId="4FF5FBBB" w14:textId="77777777" w:rsidR="00EE11C5" w:rsidRDefault="00EE11C5" w:rsidP="00EE11C5">
      <w:pPr>
        <w:ind w:left="5940"/>
        <w:rPr>
          <w:szCs w:val="28"/>
        </w:rPr>
      </w:pPr>
    </w:p>
    <w:p w14:paraId="675D0D17" w14:textId="301AD8FE" w:rsidR="00186511" w:rsidRPr="00186511" w:rsidRDefault="00186511" w:rsidP="00186511">
      <w:pPr>
        <w:autoSpaceDE w:val="0"/>
        <w:autoSpaceDN w:val="0"/>
        <w:spacing w:after="120"/>
        <w:jc w:val="right"/>
        <w:rPr>
          <w:rFonts w:eastAsia="Times New Roman" w:cs="Times New Roman"/>
          <w:szCs w:val="28"/>
          <w:lang w:eastAsia="ru-RU"/>
        </w:rPr>
      </w:pPr>
    </w:p>
    <w:p w14:paraId="532804DF" w14:textId="77777777" w:rsidR="007969E6" w:rsidRPr="006A2468" w:rsidRDefault="007969E6" w:rsidP="007969E6">
      <w:pPr>
        <w:rPr>
          <w:rFonts w:eastAsia="Calibri" w:cs="Times New Roman"/>
          <w:sz w:val="24"/>
          <w:szCs w:val="28"/>
        </w:rPr>
      </w:pPr>
      <w:r w:rsidRPr="006A2468">
        <w:rPr>
          <w:rFonts w:eastAsia="Calibri" w:cs="Times New Roman"/>
          <w:sz w:val="24"/>
          <w:szCs w:val="28"/>
        </w:rPr>
        <w:t xml:space="preserve">Оформляется на бланке </w:t>
      </w:r>
    </w:p>
    <w:p w14:paraId="414FC79D" w14:textId="77777777" w:rsidR="007969E6" w:rsidRPr="006A2468" w:rsidRDefault="007969E6" w:rsidP="007969E6">
      <w:pPr>
        <w:rPr>
          <w:rFonts w:eastAsia="Calibri" w:cs="Times New Roman"/>
          <w:sz w:val="24"/>
          <w:szCs w:val="28"/>
        </w:rPr>
      </w:pPr>
      <w:r w:rsidRPr="006A2468">
        <w:rPr>
          <w:rFonts w:eastAsia="Calibri" w:cs="Times New Roman"/>
          <w:sz w:val="24"/>
          <w:szCs w:val="28"/>
        </w:rPr>
        <w:t>контрольного управления</w:t>
      </w:r>
    </w:p>
    <w:p w14:paraId="2CA99B64" w14:textId="77777777" w:rsidR="007969E6" w:rsidRPr="006A2468" w:rsidRDefault="007969E6" w:rsidP="007969E6">
      <w:pPr>
        <w:rPr>
          <w:rFonts w:eastAsia="Calibri" w:cs="Times New Roman"/>
          <w:sz w:val="24"/>
          <w:szCs w:val="28"/>
        </w:rPr>
      </w:pPr>
      <w:r w:rsidRPr="006A2468">
        <w:rPr>
          <w:rFonts w:eastAsia="Calibri" w:cs="Times New Roman"/>
          <w:sz w:val="24"/>
          <w:szCs w:val="28"/>
        </w:rPr>
        <w:t>Администрации города</w:t>
      </w:r>
    </w:p>
    <w:p w14:paraId="01BB1E81" w14:textId="77777777" w:rsidR="007969E6" w:rsidRPr="006A2468" w:rsidRDefault="007969E6" w:rsidP="007969E6">
      <w:pPr>
        <w:rPr>
          <w:rFonts w:eastAsia="Calibri" w:cs="Times New Roman"/>
          <w:szCs w:val="24"/>
        </w:rPr>
      </w:pPr>
    </w:p>
    <w:p w14:paraId="028DDFCF" w14:textId="117FE3AF" w:rsidR="007969E6" w:rsidRPr="006A2468" w:rsidRDefault="007969E6" w:rsidP="007969E6">
      <w:pPr>
        <w:rPr>
          <w:rFonts w:eastAsia="Calibri" w:cs="Times New Roman"/>
          <w:szCs w:val="24"/>
        </w:rPr>
      </w:pPr>
      <w:r w:rsidRPr="006A2468">
        <w:rPr>
          <w:rFonts w:eastAsia="Calibri" w:cs="Times New Roman"/>
          <w:szCs w:val="24"/>
        </w:rPr>
        <w:t xml:space="preserve">г. Сургут </w:t>
      </w:r>
      <w:r w:rsidRPr="006A2468">
        <w:rPr>
          <w:rFonts w:eastAsia="Calibri" w:cs="Times New Roman"/>
          <w:szCs w:val="24"/>
        </w:rPr>
        <w:tab/>
      </w:r>
      <w:r w:rsidRPr="006A2468">
        <w:rPr>
          <w:rFonts w:eastAsia="Calibri" w:cs="Times New Roman"/>
          <w:szCs w:val="24"/>
        </w:rPr>
        <w:tab/>
      </w:r>
      <w:r w:rsidRPr="006A2468">
        <w:rPr>
          <w:rFonts w:eastAsia="Calibri" w:cs="Times New Roman"/>
          <w:szCs w:val="24"/>
        </w:rPr>
        <w:tab/>
      </w:r>
      <w:r w:rsidRPr="006A2468">
        <w:rPr>
          <w:rFonts w:eastAsia="Calibri" w:cs="Times New Roman"/>
          <w:szCs w:val="24"/>
        </w:rPr>
        <w:tab/>
      </w:r>
      <w:r w:rsidRPr="006A2468">
        <w:rPr>
          <w:rFonts w:eastAsia="Calibri" w:cs="Times New Roman"/>
          <w:szCs w:val="24"/>
        </w:rPr>
        <w:tab/>
      </w:r>
      <w:r w:rsidRPr="006A2468">
        <w:rPr>
          <w:rFonts w:eastAsia="Calibri" w:cs="Times New Roman"/>
          <w:szCs w:val="24"/>
        </w:rPr>
        <w:tab/>
      </w:r>
      <w:r w:rsidRPr="006A2468">
        <w:rPr>
          <w:rFonts w:eastAsia="Calibri" w:cs="Times New Roman"/>
          <w:szCs w:val="24"/>
        </w:rPr>
        <w:tab/>
      </w:r>
      <w:r w:rsidRPr="007969E6">
        <w:rPr>
          <w:rFonts w:eastAsia="Calibri" w:cs="Times New Roman"/>
          <w:szCs w:val="24"/>
        </w:rPr>
        <w:t xml:space="preserve">      «</w:t>
      </w:r>
      <w:r w:rsidRPr="006A2468">
        <w:rPr>
          <w:rFonts w:eastAsia="Calibri" w:cs="Times New Roman"/>
          <w:szCs w:val="24"/>
        </w:rPr>
        <w:t>___»______________ года</w:t>
      </w:r>
    </w:p>
    <w:p w14:paraId="17CFAA5F" w14:textId="497BA6A5" w:rsidR="007969E6" w:rsidRPr="006A2468" w:rsidRDefault="007969E6" w:rsidP="007969E6">
      <w:pPr>
        <w:jc w:val="right"/>
        <w:rPr>
          <w:rFonts w:eastAsia="Calibri" w:cs="Times New Roman"/>
          <w:szCs w:val="28"/>
        </w:rPr>
      </w:pPr>
      <w:r w:rsidRPr="006A2468">
        <w:rPr>
          <w:rFonts w:eastAsia="Calibri" w:cs="Times New Roman"/>
          <w:szCs w:val="28"/>
        </w:rPr>
        <w:t xml:space="preserve">                                   </w:t>
      </w:r>
      <w:r w:rsidRPr="006A2468">
        <w:rPr>
          <w:rFonts w:eastAsia="Calibri" w:cs="Times New Roman"/>
          <w:szCs w:val="28"/>
        </w:rPr>
        <w:tab/>
      </w:r>
      <w:r w:rsidRPr="006A2468">
        <w:rPr>
          <w:rFonts w:eastAsia="Calibri" w:cs="Times New Roman"/>
          <w:szCs w:val="28"/>
        </w:rPr>
        <w:tab/>
        <w:t xml:space="preserve">          _______________________ </w:t>
      </w:r>
    </w:p>
    <w:p w14:paraId="14C7C265" w14:textId="77777777" w:rsidR="007969E6" w:rsidRPr="006A2468" w:rsidRDefault="007969E6" w:rsidP="007969E6">
      <w:pPr>
        <w:ind w:left="5664" w:firstLine="708"/>
        <w:rPr>
          <w:rFonts w:eastAsia="Calibri" w:cs="Times New Roman"/>
          <w:szCs w:val="28"/>
          <w:vertAlign w:val="superscript"/>
        </w:rPr>
      </w:pPr>
      <w:r w:rsidRPr="006A2468">
        <w:rPr>
          <w:rFonts w:eastAsia="Calibri" w:cs="Times New Roman"/>
          <w:szCs w:val="28"/>
          <w:vertAlign w:val="superscript"/>
        </w:rPr>
        <w:t xml:space="preserve">            (время составления акта)</w:t>
      </w:r>
    </w:p>
    <w:p w14:paraId="4E795E46" w14:textId="77777777" w:rsidR="007969E6" w:rsidRPr="006A2468" w:rsidRDefault="007969E6" w:rsidP="007969E6">
      <w:pPr>
        <w:jc w:val="center"/>
        <w:rPr>
          <w:rFonts w:eastAsia="Calibri" w:cs="Times New Roman"/>
          <w:b/>
          <w:bCs/>
          <w:szCs w:val="28"/>
        </w:rPr>
      </w:pPr>
    </w:p>
    <w:p w14:paraId="44AC78DF" w14:textId="77777777" w:rsidR="00EE11C5" w:rsidRDefault="00186511" w:rsidP="00EE11C5">
      <w:pPr>
        <w:autoSpaceDE w:val="0"/>
        <w:autoSpaceDN w:val="0"/>
        <w:jc w:val="center"/>
        <w:rPr>
          <w:rFonts w:eastAsia="Times New Roman" w:cs="Times New Roman"/>
          <w:b/>
          <w:bCs/>
          <w:sz w:val="26"/>
          <w:szCs w:val="26"/>
          <w:lang w:eastAsia="ru-RU"/>
        </w:rPr>
      </w:pPr>
      <w:r w:rsidRPr="00186511">
        <w:rPr>
          <w:rFonts w:eastAsia="Times New Roman" w:cs="Times New Roman"/>
          <w:b/>
          <w:bCs/>
          <w:sz w:val="26"/>
          <w:szCs w:val="26"/>
          <w:lang w:eastAsia="ru-RU"/>
        </w:rPr>
        <w:t>АКТ ПРОВЕРКИ</w:t>
      </w:r>
      <w:r w:rsidRPr="00186511">
        <w:rPr>
          <w:rFonts w:eastAsia="Times New Roman" w:cs="Times New Roman"/>
          <w:b/>
          <w:bCs/>
          <w:sz w:val="26"/>
          <w:szCs w:val="26"/>
          <w:lang w:eastAsia="ru-RU"/>
        </w:rPr>
        <w:br/>
        <w:t xml:space="preserve">органом муниципального контроля </w:t>
      </w:r>
    </w:p>
    <w:p w14:paraId="3B28E78B" w14:textId="47C3FC22" w:rsidR="00186511" w:rsidRPr="00186511" w:rsidRDefault="00186511" w:rsidP="00EE11C5">
      <w:pPr>
        <w:autoSpaceDE w:val="0"/>
        <w:autoSpaceDN w:val="0"/>
        <w:jc w:val="center"/>
        <w:rPr>
          <w:rFonts w:eastAsia="Times New Roman" w:cs="Times New Roman"/>
          <w:b/>
          <w:bCs/>
          <w:sz w:val="26"/>
          <w:szCs w:val="26"/>
          <w:lang w:eastAsia="ru-RU"/>
        </w:rPr>
      </w:pPr>
      <w:r w:rsidRPr="00186511">
        <w:rPr>
          <w:rFonts w:eastAsia="Times New Roman" w:cs="Times New Roman"/>
          <w:b/>
          <w:bCs/>
          <w:sz w:val="26"/>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186511" w:rsidRPr="00186511" w14:paraId="6028EF6C" w14:textId="77777777" w:rsidTr="00186511">
        <w:trPr>
          <w:jc w:val="center"/>
        </w:trPr>
        <w:tc>
          <w:tcPr>
            <w:tcW w:w="362" w:type="dxa"/>
            <w:vAlign w:val="bottom"/>
            <w:hideMark/>
          </w:tcPr>
          <w:p w14:paraId="2B479118" w14:textId="77777777" w:rsidR="00186511" w:rsidRPr="00186511" w:rsidRDefault="00186511" w:rsidP="00186511">
            <w:pPr>
              <w:autoSpaceDE w:val="0"/>
              <w:autoSpaceDN w:val="0"/>
              <w:spacing w:line="256" w:lineRule="auto"/>
              <w:ind w:right="57"/>
              <w:rPr>
                <w:rFonts w:eastAsia="Times New Roman" w:cs="Times New Roman"/>
                <w:sz w:val="24"/>
                <w:szCs w:val="24"/>
                <w:lang w:eastAsia="ru-RU"/>
              </w:rPr>
            </w:pPr>
            <w:r w:rsidRPr="00186511">
              <w:rPr>
                <w:rFonts w:eastAsia="Times New Roman" w:cs="Times New Roman"/>
                <w:sz w:val="24"/>
                <w:szCs w:val="24"/>
                <w:lang w:eastAsia="ru-RU"/>
              </w:rPr>
              <w:t>№</w:t>
            </w:r>
          </w:p>
        </w:tc>
        <w:tc>
          <w:tcPr>
            <w:tcW w:w="1418" w:type="dxa"/>
            <w:tcBorders>
              <w:top w:val="nil"/>
              <w:left w:val="nil"/>
              <w:bottom w:val="single" w:sz="4" w:space="0" w:color="auto"/>
              <w:right w:val="nil"/>
            </w:tcBorders>
            <w:vAlign w:val="bottom"/>
          </w:tcPr>
          <w:p w14:paraId="73961823"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r>
    </w:tbl>
    <w:p w14:paraId="1D75F40E" w14:textId="77777777" w:rsidR="00186511" w:rsidRPr="00186511" w:rsidRDefault="00186511" w:rsidP="00186511">
      <w:pPr>
        <w:autoSpaceDE w:val="0"/>
        <w:autoSpaceDN w:val="0"/>
        <w:spacing w:before="240"/>
        <w:rPr>
          <w:rFonts w:eastAsia="Times New Roman" w:cs="Times New Roman"/>
          <w:sz w:val="24"/>
          <w:szCs w:val="24"/>
          <w:lang w:eastAsia="ru-RU"/>
        </w:rPr>
      </w:pPr>
      <w:r w:rsidRPr="00186511">
        <w:rPr>
          <w:rFonts w:eastAsia="Times New Roman" w:cs="Times New Roman"/>
          <w:sz w:val="24"/>
          <w:szCs w:val="24"/>
          <w:lang w:eastAsia="ru-RU"/>
        </w:rPr>
        <w:t xml:space="preserve">По адресу/адресам:  </w:t>
      </w:r>
    </w:p>
    <w:p w14:paraId="51206D30" w14:textId="77777777" w:rsidR="00186511" w:rsidRPr="00186511" w:rsidRDefault="00186511" w:rsidP="00186511">
      <w:pPr>
        <w:pBdr>
          <w:top w:val="single" w:sz="4" w:space="1" w:color="auto"/>
        </w:pBdr>
        <w:autoSpaceDE w:val="0"/>
        <w:autoSpaceDN w:val="0"/>
        <w:ind w:left="2098"/>
        <w:jc w:val="center"/>
        <w:rPr>
          <w:rFonts w:eastAsia="Times New Roman" w:cs="Times New Roman"/>
          <w:sz w:val="20"/>
          <w:szCs w:val="20"/>
          <w:lang w:eastAsia="ru-RU"/>
        </w:rPr>
      </w:pPr>
      <w:r w:rsidRPr="00186511">
        <w:rPr>
          <w:rFonts w:eastAsia="Times New Roman" w:cs="Times New Roman"/>
          <w:sz w:val="20"/>
          <w:szCs w:val="20"/>
          <w:lang w:eastAsia="ru-RU"/>
        </w:rPr>
        <w:t>(место проведения проверки)</w:t>
      </w:r>
    </w:p>
    <w:p w14:paraId="6409BBCD" w14:textId="77777777" w:rsidR="00186511" w:rsidRPr="00186511" w:rsidRDefault="00186511" w:rsidP="00186511">
      <w:pPr>
        <w:autoSpaceDE w:val="0"/>
        <w:autoSpaceDN w:val="0"/>
        <w:spacing w:before="240"/>
        <w:rPr>
          <w:rFonts w:eastAsia="Times New Roman" w:cs="Times New Roman"/>
          <w:sz w:val="24"/>
          <w:szCs w:val="24"/>
          <w:lang w:eastAsia="ru-RU"/>
        </w:rPr>
      </w:pPr>
      <w:r w:rsidRPr="00186511">
        <w:rPr>
          <w:rFonts w:eastAsia="Times New Roman" w:cs="Times New Roman"/>
          <w:sz w:val="24"/>
          <w:szCs w:val="24"/>
          <w:lang w:eastAsia="ru-RU"/>
        </w:rPr>
        <w:t xml:space="preserve">На основании:  </w:t>
      </w:r>
    </w:p>
    <w:p w14:paraId="6476A0DB" w14:textId="77777777" w:rsidR="00186511" w:rsidRPr="00186511" w:rsidRDefault="00186511" w:rsidP="00186511">
      <w:pPr>
        <w:pBdr>
          <w:top w:val="single" w:sz="4" w:space="1" w:color="auto"/>
        </w:pBdr>
        <w:autoSpaceDE w:val="0"/>
        <w:autoSpaceDN w:val="0"/>
        <w:ind w:left="1605"/>
        <w:rPr>
          <w:rFonts w:eastAsia="Times New Roman" w:cs="Times New Roman"/>
          <w:sz w:val="2"/>
          <w:szCs w:val="2"/>
          <w:lang w:eastAsia="ru-RU"/>
        </w:rPr>
      </w:pPr>
    </w:p>
    <w:p w14:paraId="3605D54A" w14:textId="77777777" w:rsidR="00186511" w:rsidRPr="00186511" w:rsidRDefault="00186511" w:rsidP="00186511">
      <w:pPr>
        <w:autoSpaceDE w:val="0"/>
        <w:autoSpaceDN w:val="0"/>
        <w:rPr>
          <w:rFonts w:eastAsia="Times New Roman" w:cs="Times New Roman"/>
          <w:sz w:val="24"/>
          <w:szCs w:val="24"/>
          <w:lang w:eastAsia="ru-RU"/>
        </w:rPr>
      </w:pPr>
    </w:p>
    <w:p w14:paraId="18D448A9" w14:textId="77777777" w:rsidR="00186511" w:rsidRPr="00186511" w:rsidRDefault="00186511" w:rsidP="00186511">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(вид документа с указанием реквизитов (номер, дата))</w:t>
      </w:r>
    </w:p>
    <w:p w14:paraId="22F42788" w14:textId="77777777" w:rsidR="00186511" w:rsidRPr="00186511" w:rsidRDefault="00186511" w:rsidP="00186511">
      <w:pPr>
        <w:tabs>
          <w:tab w:val="center" w:pos="4678"/>
          <w:tab w:val="right" w:pos="10206"/>
        </w:tabs>
        <w:autoSpaceDE w:val="0"/>
        <w:autoSpaceDN w:val="0"/>
        <w:rPr>
          <w:rFonts w:eastAsia="Times New Roman" w:cs="Times New Roman"/>
          <w:sz w:val="24"/>
          <w:szCs w:val="24"/>
          <w:lang w:eastAsia="ru-RU"/>
        </w:rPr>
      </w:pPr>
      <w:r w:rsidRPr="00186511">
        <w:rPr>
          <w:rFonts w:eastAsia="Times New Roman" w:cs="Times New Roman"/>
          <w:sz w:val="24"/>
          <w:szCs w:val="24"/>
          <w:lang w:eastAsia="ru-RU"/>
        </w:rPr>
        <w:t xml:space="preserve">была проведена  </w:t>
      </w:r>
      <w:r w:rsidRPr="00186511">
        <w:rPr>
          <w:rFonts w:eastAsia="Times New Roman" w:cs="Times New Roman"/>
          <w:sz w:val="24"/>
          <w:szCs w:val="24"/>
          <w:lang w:eastAsia="ru-RU"/>
        </w:rPr>
        <w:tab/>
      </w:r>
      <w:r w:rsidRPr="00186511">
        <w:rPr>
          <w:rFonts w:eastAsia="Times New Roman" w:cs="Times New Roman"/>
          <w:sz w:val="24"/>
          <w:szCs w:val="24"/>
          <w:lang w:eastAsia="ru-RU"/>
        </w:rPr>
        <w:tab/>
        <w:t>проверка в отношении:</w:t>
      </w:r>
    </w:p>
    <w:p w14:paraId="0B9D3F5C" w14:textId="77777777" w:rsidR="00186511" w:rsidRPr="00186511" w:rsidRDefault="00186511" w:rsidP="00EE11C5">
      <w:pPr>
        <w:pBdr>
          <w:top w:val="single" w:sz="4" w:space="0" w:color="auto"/>
        </w:pBdr>
        <w:autoSpaceDE w:val="0"/>
        <w:autoSpaceDN w:val="0"/>
        <w:ind w:left="1758" w:right="2466"/>
        <w:jc w:val="center"/>
        <w:rPr>
          <w:rFonts w:eastAsia="Times New Roman" w:cs="Times New Roman"/>
          <w:sz w:val="20"/>
          <w:szCs w:val="20"/>
          <w:lang w:eastAsia="ru-RU"/>
        </w:rPr>
      </w:pPr>
      <w:r w:rsidRPr="00186511">
        <w:rPr>
          <w:rFonts w:eastAsia="Times New Roman" w:cs="Times New Roman"/>
          <w:sz w:val="20"/>
          <w:szCs w:val="20"/>
          <w:lang w:eastAsia="ru-RU"/>
        </w:rPr>
        <w:t>(плановая/внеплановая, документарная/выездная)</w:t>
      </w:r>
    </w:p>
    <w:p w14:paraId="2A9473AE" w14:textId="77777777" w:rsidR="00186511" w:rsidRPr="00186511" w:rsidRDefault="00186511" w:rsidP="00186511">
      <w:pPr>
        <w:autoSpaceDE w:val="0"/>
        <w:autoSpaceDN w:val="0"/>
        <w:rPr>
          <w:rFonts w:eastAsia="Times New Roman" w:cs="Times New Roman"/>
          <w:sz w:val="24"/>
          <w:szCs w:val="24"/>
          <w:lang w:eastAsia="ru-RU"/>
        </w:rPr>
      </w:pPr>
    </w:p>
    <w:p w14:paraId="1C26AA16"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1257D999" w14:textId="77777777" w:rsidR="00186511" w:rsidRPr="00186511" w:rsidRDefault="00186511" w:rsidP="00186511">
      <w:pPr>
        <w:autoSpaceDE w:val="0"/>
        <w:autoSpaceDN w:val="0"/>
        <w:rPr>
          <w:rFonts w:eastAsia="Times New Roman" w:cs="Times New Roman"/>
          <w:sz w:val="24"/>
          <w:szCs w:val="24"/>
          <w:lang w:eastAsia="ru-RU"/>
        </w:rPr>
      </w:pPr>
    </w:p>
    <w:p w14:paraId="4F43809F" w14:textId="77777777" w:rsidR="00186511" w:rsidRPr="00186511" w:rsidRDefault="00186511" w:rsidP="00186511">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(наименование юридического лица, фамилия, имя, отчество (последнее – при наличии)</w:t>
      </w:r>
      <w:r w:rsidRPr="00186511">
        <w:rPr>
          <w:rFonts w:eastAsia="Times New Roman" w:cs="Times New Roman"/>
          <w:sz w:val="20"/>
          <w:szCs w:val="20"/>
          <w:lang w:eastAsia="ru-RU"/>
        </w:rPr>
        <w:br/>
        <w:t>индивидуального предпринимателя)</w:t>
      </w:r>
    </w:p>
    <w:p w14:paraId="6BAA3CE2" w14:textId="77777777" w:rsidR="00186511" w:rsidRPr="00186511" w:rsidRDefault="00186511" w:rsidP="00186511">
      <w:pPr>
        <w:autoSpaceDE w:val="0"/>
        <w:autoSpaceDN w:val="0"/>
        <w:spacing w:before="120" w:after="240"/>
        <w:rPr>
          <w:rFonts w:eastAsia="Times New Roman" w:cs="Times New Roman"/>
          <w:sz w:val="24"/>
          <w:szCs w:val="24"/>
          <w:lang w:eastAsia="ru-RU"/>
        </w:rPr>
      </w:pPr>
      <w:r w:rsidRPr="00186511">
        <w:rPr>
          <w:rFonts w:eastAsia="Times New Roman" w:cs="Times New Roman"/>
          <w:sz w:val="24"/>
          <w:szCs w:val="24"/>
          <w:lang w:eastAsia="ru-RU"/>
        </w:rPr>
        <w:t>Дата и время проведения проверки:</w:t>
      </w:r>
    </w:p>
    <w:tbl>
      <w:tblPr>
        <w:tblW w:w="10065" w:type="dxa"/>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266"/>
      </w:tblGrid>
      <w:tr w:rsidR="00186511" w:rsidRPr="00186511" w14:paraId="44CD2423" w14:textId="77777777" w:rsidTr="00EE11C5">
        <w:trPr>
          <w:trHeight w:val="379"/>
        </w:trPr>
        <w:tc>
          <w:tcPr>
            <w:tcW w:w="187" w:type="dxa"/>
            <w:vAlign w:val="bottom"/>
            <w:hideMark/>
          </w:tcPr>
          <w:p w14:paraId="7CEEA43B" w14:textId="77777777" w:rsidR="00186511" w:rsidRPr="00186511" w:rsidRDefault="00186511" w:rsidP="00186511">
            <w:pPr>
              <w:autoSpaceDE w:val="0"/>
              <w:autoSpaceDN w:val="0"/>
              <w:spacing w:line="256" w:lineRule="auto"/>
              <w:jc w:val="right"/>
              <w:rPr>
                <w:rFonts w:eastAsia="Times New Roman" w:cs="Times New Roman"/>
                <w:sz w:val="24"/>
                <w:szCs w:val="24"/>
                <w:lang w:eastAsia="ru-RU"/>
              </w:rPr>
            </w:pPr>
            <w:r w:rsidRPr="00186511">
              <w:rPr>
                <w:rFonts w:eastAsia="Times New Roman" w:cs="Times New Roman"/>
                <w:sz w:val="24"/>
                <w:szCs w:val="24"/>
                <w:lang w:eastAsia="ru-RU"/>
              </w:rPr>
              <w:t>“</w:t>
            </w:r>
          </w:p>
        </w:tc>
        <w:tc>
          <w:tcPr>
            <w:tcW w:w="397" w:type="dxa"/>
            <w:tcBorders>
              <w:top w:val="nil"/>
              <w:left w:val="nil"/>
              <w:bottom w:val="single" w:sz="4" w:space="0" w:color="auto"/>
              <w:right w:val="nil"/>
            </w:tcBorders>
            <w:vAlign w:val="bottom"/>
          </w:tcPr>
          <w:p w14:paraId="6A1F6EA1"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255" w:type="dxa"/>
            <w:vAlign w:val="bottom"/>
            <w:hideMark/>
          </w:tcPr>
          <w:p w14:paraId="52E418CA" w14:textId="77777777" w:rsidR="00186511" w:rsidRPr="00186511" w:rsidRDefault="00186511" w:rsidP="00186511">
            <w:pPr>
              <w:autoSpaceDE w:val="0"/>
              <w:autoSpaceDN w:val="0"/>
              <w:spacing w:line="256" w:lineRule="auto"/>
              <w:rPr>
                <w:rFonts w:eastAsia="Times New Roman" w:cs="Times New Roman"/>
                <w:sz w:val="24"/>
                <w:szCs w:val="24"/>
                <w:lang w:eastAsia="ru-RU"/>
              </w:rPr>
            </w:pPr>
            <w:r w:rsidRPr="00186511">
              <w:rPr>
                <w:rFonts w:eastAsia="Times New Roman" w:cs="Times New Roman"/>
                <w:sz w:val="24"/>
                <w:szCs w:val="24"/>
                <w:lang w:eastAsia="ru-RU"/>
              </w:rPr>
              <w:t>”</w:t>
            </w:r>
          </w:p>
        </w:tc>
        <w:tc>
          <w:tcPr>
            <w:tcW w:w="1219" w:type="dxa"/>
            <w:tcBorders>
              <w:top w:val="nil"/>
              <w:left w:val="nil"/>
              <w:bottom w:val="single" w:sz="4" w:space="0" w:color="auto"/>
              <w:right w:val="nil"/>
            </w:tcBorders>
            <w:vAlign w:val="bottom"/>
          </w:tcPr>
          <w:p w14:paraId="1397D25B"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369" w:type="dxa"/>
            <w:vAlign w:val="bottom"/>
            <w:hideMark/>
          </w:tcPr>
          <w:p w14:paraId="426D9FC9" w14:textId="77777777" w:rsidR="00186511" w:rsidRPr="00186511" w:rsidRDefault="00186511" w:rsidP="00186511">
            <w:pPr>
              <w:autoSpaceDE w:val="0"/>
              <w:autoSpaceDN w:val="0"/>
              <w:spacing w:line="256" w:lineRule="auto"/>
              <w:jc w:val="right"/>
              <w:rPr>
                <w:rFonts w:eastAsia="Times New Roman" w:cs="Times New Roman"/>
                <w:sz w:val="24"/>
                <w:szCs w:val="24"/>
                <w:lang w:eastAsia="ru-RU"/>
              </w:rPr>
            </w:pPr>
            <w:r w:rsidRPr="00186511">
              <w:rPr>
                <w:rFonts w:eastAsia="Times New Roman" w:cs="Times New Roman"/>
                <w:sz w:val="24"/>
                <w:szCs w:val="24"/>
                <w:lang w:eastAsia="ru-RU"/>
              </w:rPr>
              <w:t>20</w:t>
            </w:r>
          </w:p>
        </w:tc>
        <w:tc>
          <w:tcPr>
            <w:tcW w:w="369" w:type="dxa"/>
            <w:tcBorders>
              <w:top w:val="nil"/>
              <w:left w:val="nil"/>
              <w:bottom w:val="single" w:sz="4" w:space="0" w:color="auto"/>
              <w:right w:val="nil"/>
            </w:tcBorders>
            <w:vAlign w:val="bottom"/>
          </w:tcPr>
          <w:p w14:paraId="0297BABD" w14:textId="77777777" w:rsidR="00186511" w:rsidRPr="00186511" w:rsidRDefault="00186511" w:rsidP="00186511">
            <w:pPr>
              <w:autoSpaceDE w:val="0"/>
              <w:autoSpaceDN w:val="0"/>
              <w:spacing w:line="256" w:lineRule="auto"/>
              <w:rPr>
                <w:rFonts w:eastAsia="Times New Roman" w:cs="Times New Roman"/>
                <w:sz w:val="24"/>
                <w:szCs w:val="24"/>
                <w:lang w:eastAsia="ru-RU"/>
              </w:rPr>
            </w:pPr>
          </w:p>
        </w:tc>
        <w:tc>
          <w:tcPr>
            <w:tcW w:w="510" w:type="dxa"/>
            <w:vAlign w:val="bottom"/>
            <w:hideMark/>
          </w:tcPr>
          <w:p w14:paraId="11E39A89" w14:textId="77777777" w:rsidR="00186511" w:rsidRPr="00186511" w:rsidRDefault="00186511" w:rsidP="00186511">
            <w:pPr>
              <w:autoSpaceDE w:val="0"/>
              <w:autoSpaceDN w:val="0"/>
              <w:spacing w:line="256" w:lineRule="auto"/>
              <w:ind w:left="57"/>
              <w:rPr>
                <w:rFonts w:eastAsia="Times New Roman" w:cs="Times New Roman"/>
                <w:sz w:val="24"/>
                <w:szCs w:val="24"/>
                <w:lang w:eastAsia="ru-RU"/>
              </w:rPr>
            </w:pPr>
            <w:r w:rsidRPr="00186511">
              <w:rPr>
                <w:rFonts w:eastAsia="Times New Roman" w:cs="Times New Roman"/>
                <w:sz w:val="24"/>
                <w:szCs w:val="24"/>
                <w:lang w:eastAsia="ru-RU"/>
              </w:rPr>
              <w:t>г. с</w:t>
            </w:r>
          </w:p>
        </w:tc>
        <w:tc>
          <w:tcPr>
            <w:tcW w:w="397" w:type="dxa"/>
            <w:tcBorders>
              <w:top w:val="nil"/>
              <w:left w:val="nil"/>
              <w:bottom w:val="single" w:sz="4" w:space="0" w:color="auto"/>
              <w:right w:val="nil"/>
            </w:tcBorders>
            <w:vAlign w:val="bottom"/>
          </w:tcPr>
          <w:p w14:paraId="63AC4440"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567" w:type="dxa"/>
            <w:vAlign w:val="bottom"/>
            <w:hideMark/>
          </w:tcPr>
          <w:p w14:paraId="62C32ADB"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r w:rsidRPr="00186511">
              <w:rPr>
                <w:rFonts w:eastAsia="Times New Roman" w:cs="Times New Roman"/>
                <w:sz w:val="24"/>
                <w:szCs w:val="24"/>
                <w:lang w:eastAsia="ru-RU"/>
              </w:rPr>
              <w:t>час.</w:t>
            </w:r>
          </w:p>
        </w:tc>
        <w:tc>
          <w:tcPr>
            <w:tcW w:w="397" w:type="dxa"/>
            <w:tcBorders>
              <w:top w:val="nil"/>
              <w:left w:val="nil"/>
              <w:bottom w:val="single" w:sz="4" w:space="0" w:color="auto"/>
              <w:right w:val="nil"/>
            </w:tcBorders>
            <w:vAlign w:val="bottom"/>
          </w:tcPr>
          <w:p w14:paraId="74500B11"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964" w:type="dxa"/>
            <w:vAlign w:val="bottom"/>
            <w:hideMark/>
          </w:tcPr>
          <w:p w14:paraId="3DC58084" w14:textId="77777777" w:rsidR="00186511" w:rsidRPr="00186511" w:rsidRDefault="00186511" w:rsidP="00186511">
            <w:pPr>
              <w:autoSpaceDE w:val="0"/>
              <w:autoSpaceDN w:val="0"/>
              <w:spacing w:line="256" w:lineRule="auto"/>
              <w:ind w:left="57"/>
              <w:rPr>
                <w:rFonts w:eastAsia="Times New Roman" w:cs="Times New Roman"/>
                <w:sz w:val="24"/>
                <w:szCs w:val="24"/>
                <w:lang w:eastAsia="ru-RU"/>
              </w:rPr>
            </w:pPr>
            <w:r w:rsidRPr="00186511">
              <w:rPr>
                <w:rFonts w:eastAsia="Times New Roman" w:cs="Times New Roman"/>
                <w:sz w:val="24"/>
                <w:szCs w:val="24"/>
                <w:lang w:eastAsia="ru-RU"/>
              </w:rPr>
              <w:t>мин. до</w:t>
            </w:r>
          </w:p>
        </w:tc>
        <w:tc>
          <w:tcPr>
            <w:tcW w:w="397" w:type="dxa"/>
            <w:tcBorders>
              <w:top w:val="nil"/>
              <w:left w:val="nil"/>
              <w:bottom w:val="single" w:sz="4" w:space="0" w:color="auto"/>
              <w:right w:val="nil"/>
            </w:tcBorders>
            <w:vAlign w:val="bottom"/>
          </w:tcPr>
          <w:p w14:paraId="5CE00CD0"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567" w:type="dxa"/>
            <w:vAlign w:val="bottom"/>
            <w:hideMark/>
          </w:tcPr>
          <w:p w14:paraId="1A585EA2"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r w:rsidRPr="00186511">
              <w:rPr>
                <w:rFonts w:eastAsia="Times New Roman" w:cs="Times New Roman"/>
                <w:sz w:val="24"/>
                <w:szCs w:val="24"/>
                <w:lang w:eastAsia="ru-RU"/>
              </w:rPr>
              <w:t>час.</w:t>
            </w:r>
          </w:p>
        </w:tc>
        <w:tc>
          <w:tcPr>
            <w:tcW w:w="397" w:type="dxa"/>
            <w:tcBorders>
              <w:top w:val="nil"/>
              <w:left w:val="nil"/>
              <w:bottom w:val="single" w:sz="4" w:space="0" w:color="auto"/>
              <w:right w:val="nil"/>
            </w:tcBorders>
            <w:vAlign w:val="bottom"/>
          </w:tcPr>
          <w:p w14:paraId="4B3322E0"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2807" w:type="dxa"/>
            <w:vAlign w:val="bottom"/>
            <w:hideMark/>
          </w:tcPr>
          <w:p w14:paraId="03CDC3CB" w14:textId="77777777" w:rsidR="00186511" w:rsidRPr="00186511" w:rsidRDefault="00186511" w:rsidP="00186511">
            <w:pPr>
              <w:autoSpaceDE w:val="0"/>
              <w:autoSpaceDN w:val="0"/>
              <w:spacing w:line="256" w:lineRule="auto"/>
              <w:ind w:left="57"/>
              <w:rPr>
                <w:rFonts w:eastAsia="Times New Roman" w:cs="Times New Roman"/>
                <w:sz w:val="24"/>
                <w:szCs w:val="24"/>
                <w:lang w:eastAsia="ru-RU"/>
              </w:rPr>
            </w:pPr>
            <w:r w:rsidRPr="00186511">
              <w:rPr>
                <w:rFonts w:eastAsia="Times New Roman" w:cs="Times New Roman"/>
                <w:sz w:val="24"/>
                <w:szCs w:val="24"/>
                <w:lang w:eastAsia="ru-RU"/>
              </w:rPr>
              <w:t>мин. Продолжительность</w:t>
            </w:r>
          </w:p>
        </w:tc>
        <w:tc>
          <w:tcPr>
            <w:tcW w:w="266" w:type="dxa"/>
            <w:tcBorders>
              <w:top w:val="nil"/>
              <w:left w:val="nil"/>
              <w:bottom w:val="single" w:sz="4" w:space="0" w:color="auto"/>
              <w:right w:val="nil"/>
            </w:tcBorders>
            <w:vAlign w:val="bottom"/>
          </w:tcPr>
          <w:p w14:paraId="07DD031D"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r>
    </w:tbl>
    <w:p w14:paraId="0CF019D3" w14:textId="77777777" w:rsidR="00186511" w:rsidRPr="00186511" w:rsidRDefault="00186511" w:rsidP="00186511">
      <w:pPr>
        <w:autoSpaceDE w:val="0"/>
        <w:autoSpaceDN w:val="0"/>
        <w:spacing w:after="120"/>
        <w:rPr>
          <w:rFonts w:eastAsia="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186511" w:rsidRPr="00186511" w14:paraId="7534F4DC" w14:textId="77777777" w:rsidTr="00186511">
        <w:tc>
          <w:tcPr>
            <w:tcW w:w="187" w:type="dxa"/>
            <w:vAlign w:val="bottom"/>
            <w:hideMark/>
          </w:tcPr>
          <w:p w14:paraId="721B7596" w14:textId="77777777" w:rsidR="00186511" w:rsidRPr="00186511" w:rsidRDefault="00186511" w:rsidP="00186511">
            <w:pPr>
              <w:autoSpaceDE w:val="0"/>
              <w:autoSpaceDN w:val="0"/>
              <w:spacing w:line="256" w:lineRule="auto"/>
              <w:jc w:val="right"/>
              <w:rPr>
                <w:rFonts w:eastAsia="Times New Roman" w:cs="Times New Roman"/>
                <w:sz w:val="24"/>
                <w:szCs w:val="24"/>
                <w:lang w:eastAsia="ru-RU"/>
              </w:rPr>
            </w:pPr>
            <w:r w:rsidRPr="00186511">
              <w:rPr>
                <w:rFonts w:eastAsia="Times New Roman" w:cs="Times New Roman"/>
                <w:sz w:val="24"/>
                <w:szCs w:val="24"/>
                <w:lang w:eastAsia="ru-RU"/>
              </w:rPr>
              <w:t>“</w:t>
            </w:r>
          </w:p>
        </w:tc>
        <w:tc>
          <w:tcPr>
            <w:tcW w:w="397" w:type="dxa"/>
            <w:tcBorders>
              <w:top w:val="nil"/>
              <w:left w:val="nil"/>
              <w:bottom w:val="single" w:sz="4" w:space="0" w:color="auto"/>
              <w:right w:val="nil"/>
            </w:tcBorders>
            <w:vAlign w:val="bottom"/>
          </w:tcPr>
          <w:p w14:paraId="227AF5B4"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255" w:type="dxa"/>
            <w:vAlign w:val="bottom"/>
            <w:hideMark/>
          </w:tcPr>
          <w:p w14:paraId="6230B7C1" w14:textId="77777777" w:rsidR="00186511" w:rsidRPr="00186511" w:rsidRDefault="00186511" w:rsidP="00186511">
            <w:pPr>
              <w:autoSpaceDE w:val="0"/>
              <w:autoSpaceDN w:val="0"/>
              <w:spacing w:line="256" w:lineRule="auto"/>
              <w:rPr>
                <w:rFonts w:eastAsia="Times New Roman" w:cs="Times New Roman"/>
                <w:sz w:val="24"/>
                <w:szCs w:val="24"/>
                <w:lang w:eastAsia="ru-RU"/>
              </w:rPr>
            </w:pPr>
            <w:r w:rsidRPr="00186511">
              <w:rPr>
                <w:rFonts w:eastAsia="Times New Roman" w:cs="Times New Roman"/>
                <w:sz w:val="24"/>
                <w:szCs w:val="24"/>
                <w:lang w:eastAsia="ru-RU"/>
              </w:rPr>
              <w:t>”</w:t>
            </w:r>
          </w:p>
        </w:tc>
        <w:tc>
          <w:tcPr>
            <w:tcW w:w="1219" w:type="dxa"/>
            <w:tcBorders>
              <w:top w:val="nil"/>
              <w:left w:val="nil"/>
              <w:bottom w:val="single" w:sz="4" w:space="0" w:color="auto"/>
              <w:right w:val="nil"/>
            </w:tcBorders>
            <w:vAlign w:val="bottom"/>
          </w:tcPr>
          <w:p w14:paraId="02065E41"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369" w:type="dxa"/>
            <w:vAlign w:val="bottom"/>
            <w:hideMark/>
          </w:tcPr>
          <w:p w14:paraId="495A8FBF" w14:textId="77777777" w:rsidR="00186511" w:rsidRPr="00186511" w:rsidRDefault="00186511" w:rsidP="00186511">
            <w:pPr>
              <w:autoSpaceDE w:val="0"/>
              <w:autoSpaceDN w:val="0"/>
              <w:spacing w:line="256" w:lineRule="auto"/>
              <w:jc w:val="right"/>
              <w:rPr>
                <w:rFonts w:eastAsia="Times New Roman" w:cs="Times New Roman"/>
                <w:sz w:val="24"/>
                <w:szCs w:val="24"/>
                <w:lang w:eastAsia="ru-RU"/>
              </w:rPr>
            </w:pPr>
            <w:r w:rsidRPr="00186511">
              <w:rPr>
                <w:rFonts w:eastAsia="Times New Roman" w:cs="Times New Roman"/>
                <w:sz w:val="24"/>
                <w:szCs w:val="24"/>
                <w:lang w:eastAsia="ru-RU"/>
              </w:rPr>
              <w:t>20</w:t>
            </w:r>
          </w:p>
        </w:tc>
        <w:tc>
          <w:tcPr>
            <w:tcW w:w="369" w:type="dxa"/>
            <w:tcBorders>
              <w:top w:val="nil"/>
              <w:left w:val="nil"/>
              <w:bottom w:val="single" w:sz="4" w:space="0" w:color="auto"/>
              <w:right w:val="nil"/>
            </w:tcBorders>
            <w:vAlign w:val="bottom"/>
          </w:tcPr>
          <w:p w14:paraId="32496BB4" w14:textId="77777777" w:rsidR="00186511" w:rsidRPr="00186511" w:rsidRDefault="00186511" w:rsidP="00186511">
            <w:pPr>
              <w:autoSpaceDE w:val="0"/>
              <w:autoSpaceDN w:val="0"/>
              <w:spacing w:line="256" w:lineRule="auto"/>
              <w:rPr>
                <w:rFonts w:eastAsia="Times New Roman" w:cs="Times New Roman"/>
                <w:sz w:val="24"/>
                <w:szCs w:val="24"/>
                <w:lang w:eastAsia="ru-RU"/>
              </w:rPr>
            </w:pPr>
          </w:p>
        </w:tc>
        <w:tc>
          <w:tcPr>
            <w:tcW w:w="510" w:type="dxa"/>
            <w:vAlign w:val="bottom"/>
            <w:hideMark/>
          </w:tcPr>
          <w:p w14:paraId="45B5B6A7" w14:textId="77777777" w:rsidR="00186511" w:rsidRPr="00186511" w:rsidRDefault="00186511" w:rsidP="00186511">
            <w:pPr>
              <w:autoSpaceDE w:val="0"/>
              <w:autoSpaceDN w:val="0"/>
              <w:spacing w:line="256" w:lineRule="auto"/>
              <w:ind w:left="57"/>
              <w:rPr>
                <w:rFonts w:eastAsia="Times New Roman" w:cs="Times New Roman"/>
                <w:sz w:val="24"/>
                <w:szCs w:val="24"/>
                <w:lang w:eastAsia="ru-RU"/>
              </w:rPr>
            </w:pPr>
            <w:r w:rsidRPr="00186511">
              <w:rPr>
                <w:rFonts w:eastAsia="Times New Roman" w:cs="Times New Roman"/>
                <w:sz w:val="24"/>
                <w:szCs w:val="24"/>
                <w:lang w:eastAsia="ru-RU"/>
              </w:rPr>
              <w:t>г. с</w:t>
            </w:r>
          </w:p>
        </w:tc>
        <w:tc>
          <w:tcPr>
            <w:tcW w:w="397" w:type="dxa"/>
            <w:tcBorders>
              <w:top w:val="nil"/>
              <w:left w:val="nil"/>
              <w:bottom w:val="single" w:sz="4" w:space="0" w:color="auto"/>
              <w:right w:val="nil"/>
            </w:tcBorders>
            <w:vAlign w:val="bottom"/>
          </w:tcPr>
          <w:p w14:paraId="672CEB79"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567" w:type="dxa"/>
            <w:vAlign w:val="bottom"/>
            <w:hideMark/>
          </w:tcPr>
          <w:p w14:paraId="415273BF"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r w:rsidRPr="00186511">
              <w:rPr>
                <w:rFonts w:eastAsia="Times New Roman" w:cs="Times New Roman"/>
                <w:sz w:val="24"/>
                <w:szCs w:val="24"/>
                <w:lang w:eastAsia="ru-RU"/>
              </w:rPr>
              <w:t>час.</w:t>
            </w:r>
          </w:p>
        </w:tc>
        <w:tc>
          <w:tcPr>
            <w:tcW w:w="397" w:type="dxa"/>
            <w:tcBorders>
              <w:top w:val="nil"/>
              <w:left w:val="nil"/>
              <w:bottom w:val="single" w:sz="4" w:space="0" w:color="auto"/>
              <w:right w:val="nil"/>
            </w:tcBorders>
            <w:vAlign w:val="bottom"/>
          </w:tcPr>
          <w:p w14:paraId="132F4AB8"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964" w:type="dxa"/>
            <w:vAlign w:val="bottom"/>
            <w:hideMark/>
          </w:tcPr>
          <w:p w14:paraId="185230A4" w14:textId="77777777" w:rsidR="00186511" w:rsidRPr="00186511" w:rsidRDefault="00186511" w:rsidP="00186511">
            <w:pPr>
              <w:autoSpaceDE w:val="0"/>
              <w:autoSpaceDN w:val="0"/>
              <w:spacing w:line="256" w:lineRule="auto"/>
              <w:ind w:left="57"/>
              <w:rPr>
                <w:rFonts w:eastAsia="Times New Roman" w:cs="Times New Roman"/>
                <w:sz w:val="24"/>
                <w:szCs w:val="24"/>
                <w:lang w:eastAsia="ru-RU"/>
              </w:rPr>
            </w:pPr>
            <w:r w:rsidRPr="00186511">
              <w:rPr>
                <w:rFonts w:eastAsia="Times New Roman" w:cs="Times New Roman"/>
                <w:sz w:val="24"/>
                <w:szCs w:val="24"/>
                <w:lang w:eastAsia="ru-RU"/>
              </w:rPr>
              <w:t>мин. до</w:t>
            </w:r>
          </w:p>
        </w:tc>
        <w:tc>
          <w:tcPr>
            <w:tcW w:w="397" w:type="dxa"/>
            <w:tcBorders>
              <w:top w:val="nil"/>
              <w:left w:val="nil"/>
              <w:bottom w:val="single" w:sz="4" w:space="0" w:color="auto"/>
              <w:right w:val="nil"/>
            </w:tcBorders>
            <w:vAlign w:val="bottom"/>
          </w:tcPr>
          <w:p w14:paraId="2420B51C"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567" w:type="dxa"/>
            <w:vAlign w:val="bottom"/>
            <w:hideMark/>
          </w:tcPr>
          <w:p w14:paraId="15D0A920"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r w:rsidRPr="00186511">
              <w:rPr>
                <w:rFonts w:eastAsia="Times New Roman" w:cs="Times New Roman"/>
                <w:sz w:val="24"/>
                <w:szCs w:val="24"/>
                <w:lang w:eastAsia="ru-RU"/>
              </w:rPr>
              <w:t>час.</w:t>
            </w:r>
          </w:p>
        </w:tc>
        <w:tc>
          <w:tcPr>
            <w:tcW w:w="397" w:type="dxa"/>
            <w:tcBorders>
              <w:top w:val="nil"/>
              <w:left w:val="nil"/>
              <w:bottom w:val="single" w:sz="4" w:space="0" w:color="auto"/>
              <w:right w:val="nil"/>
            </w:tcBorders>
            <w:vAlign w:val="bottom"/>
          </w:tcPr>
          <w:p w14:paraId="00F4DBB7"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2807" w:type="dxa"/>
            <w:vAlign w:val="bottom"/>
            <w:hideMark/>
          </w:tcPr>
          <w:p w14:paraId="4C9D999A" w14:textId="77777777" w:rsidR="00186511" w:rsidRPr="00186511" w:rsidRDefault="00186511" w:rsidP="00186511">
            <w:pPr>
              <w:autoSpaceDE w:val="0"/>
              <w:autoSpaceDN w:val="0"/>
              <w:spacing w:line="256" w:lineRule="auto"/>
              <w:ind w:left="57"/>
              <w:rPr>
                <w:rFonts w:eastAsia="Times New Roman" w:cs="Times New Roman"/>
                <w:sz w:val="24"/>
                <w:szCs w:val="24"/>
                <w:lang w:eastAsia="ru-RU"/>
              </w:rPr>
            </w:pPr>
            <w:r w:rsidRPr="00186511">
              <w:rPr>
                <w:rFonts w:eastAsia="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14:paraId="551A8389"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r>
    </w:tbl>
    <w:p w14:paraId="0BA290D0" w14:textId="379FE170" w:rsidR="00186511" w:rsidRPr="00186511" w:rsidRDefault="00186511" w:rsidP="00186511">
      <w:pPr>
        <w:autoSpaceDE w:val="0"/>
        <w:autoSpaceDN w:val="0"/>
        <w:spacing w:before="40"/>
        <w:jc w:val="center"/>
        <w:rPr>
          <w:rFonts w:eastAsia="Times New Roman" w:cs="Times New Roman"/>
          <w:sz w:val="20"/>
          <w:szCs w:val="20"/>
          <w:lang w:eastAsia="ru-RU"/>
        </w:rPr>
      </w:pPr>
      <w:r w:rsidRPr="00186511">
        <w:rPr>
          <w:rFonts w:eastAsia="Times New Roman" w:cs="Times New Roman"/>
          <w:sz w:val="20"/>
          <w:szCs w:val="20"/>
          <w:lang w:eastAsia="ru-RU"/>
        </w:rPr>
        <w:t>(заполняется в случае проведения проверок филиалов, представительств,  обособленных структурных</w:t>
      </w:r>
      <w:r w:rsidRPr="00186511">
        <w:rPr>
          <w:rFonts w:eastAsia="Times New Roman" w:cs="Times New Roman"/>
          <w:sz w:val="20"/>
          <w:szCs w:val="20"/>
          <w:lang w:eastAsia="ru-RU"/>
        </w:rPr>
        <w:br/>
        <w:t>подразделений юридического лица или  при осуществлении деятельности индивидуального предпринимателя</w:t>
      </w:r>
      <w:r w:rsidR="00950F2E">
        <w:rPr>
          <w:rFonts w:eastAsia="Times New Roman" w:cs="Times New Roman"/>
          <w:sz w:val="20"/>
          <w:szCs w:val="20"/>
          <w:lang w:eastAsia="ru-RU"/>
        </w:rPr>
        <w:t xml:space="preserve"> </w:t>
      </w:r>
      <w:r w:rsidRPr="00186511">
        <w:rPr>
          <w:rFonts w:eastAsia="Times New Roman" w:cs="Times New Roman"/>
          <w:sz w:val="20"/>
          <w:szCs w:val="20"/>
          <w:lang w:eastAsia="ru-RU"/>
        </w:rPr>
        <w:t>по нескольким адресам)</w:t>
      </w:r>
    </w:p>
    <w:p w14:paraId="769A3CD2" w14:textId="77777777" w:rsidR="00186511" w:rsidRPr="00186511" w:rsidRDefault="00186511" w:rsidP="00186511">
      <w:pPr>
        <w:autoSpaceDE w:val="0"/>
        <w:autoSpaceDN w:val="0"/>
        <w:spacing w:before="120"/>
        <w:rPr>
          <w:rFonts w:eastAsia="Times New Roman" w:cs="Times New Roman"/>
          <w:sz w:val="24"/>
          <w:szCs w:val="24"/>
          <w:lang w:eastAsia="ru-RU"/>
        </w:rPr>
      </w:pPr>
      <w:r w:rsidRPr="00186511">
        <w:rPr>
          <w:rFonts w:eastAsia="Times New Roman" w:cs="Times New Roman"/>
          <w:sz w:val="24"/>
          <w:szCs w:val="24"/>
          <w:lang w:eastAsia="ru-RU"/>
        </w:rPr>
        <w:t xml:space="preserve">Общая продолжительность проверки:  </w:t>
      </w:r>
    </w:p>
    <w:p w14:paraId="161C4C83" w14:textId="77777777" w:rsidR="00186511" w:rsidRPr="00186511" w:rsidRDefault="00186511" w:rsidP="00186511">
      <w:pPr>
        <w:pBdr>
          <w:top w:val="single" w:sz="4" w:space="1" w:color="auto"/>
        </w:pBdr>
        <w:autoSpaceDE w:val="0"/>
        <w:autoSpaceDN w:val="0"/>
        <w:ind w:left="3969"/>
        <w:jc w:val="center"/>
        <w:rPr>
          <w:rFonts w:eastAsia="Times New Roman" w:cs="Times New Roman"/>
          <w:sz w:val="20"/>
          <w:szCs w:val="20"/>
          <w:lang w:eastAsia="ru-RU"/>
        </w:rPr>
      </w:pPr>
      <w:r w:rsidRPr="00186511">
        <w:rPr>
          <w:rFonts w:eastAsia="Times New Roman" w:cs="Times New Roman"/>
          <w:sz w:val="20"/>
          <w:szCs w:val="20"/>
          <w:lang w:eastAsia="ru-RU"/>
        </w:rPr>
        <w:t>(рабочих дней/часов)</w:t>
      </w:r>
    </w:p>
    <w:p w14:paraId="56AFF9C2" w14:textId="77777777" w:rsidR="00186511" w:rsidRPr="00186511" w:rsidRDefault="00186511" w:rsidP="00186511">
      <w:pPr>
        <w:autoSpaceDE w:val="0"/>
        <w:autoSpaceDN w:val="0"/>
        <w:spacing w:before="120"/>
        <w:rPr>
          <w:rFonts w:eastAsia="Times New Roman" w:cs="Times New Roman"/>
          <w:sz w:val="24"/>
          <w:szCs w:val="24"/>
          <w:lang w:eastAsia="ru-RU"/>
        </w:rPr>
      </w:pPr>
      <w:r w:rsidRPr="00186511">
        <w:rPr>
          <w:rFonts w:eastAsia="Times New Roman" w:cs="Times New Roman"/>
          <w:sz w:val="24"/>
          <w:szCs w:val="24"/>
          <w:lang w:eastAsia="ru-RU"/>
        </w:rPr>
        <w:t xml:space="preserve">Акт составлен:  </w:t>
      </w:r>
    </w:p>
    <w:p w14:paraId="380D5BD9" w14:textId="77777777" w:rsidR="00186511" w:rsidRPr="00186511" w:rsidRDefault="00186511" w:rsidP="00186511">
      <w:pPr>
        <w:pBdr>
          <w:top w:val="single" w:sz="4" w:space="1" w:color="auto"/>
        </w:pBdr>
        <w:autoSpaceDE w:val="0"/>
        <w:autoSpaceDN w:val="0"/>
        <w:ind w:left="1633"/>
        <w:rPr>
          <w:rFonts w:eastAsia="Times New Roman" w:cs="Times New Roman"/>
          <w:sz w:val="2"/>
          <w:szCs w:val="2"/>
          <w:lang w:eastAsia="ru-RU"/>
        </w:rPr>
      </w:pPr>
    </w:p>
    <w:p w14:paraId="73895B89" w14:textId="77777777" w:rsidR="00186511" w:rsidRPr="00186511" w:rsidRDefault="00186511" w:rsidP="00186511">
      <w:pPr>
        <w:autoSpaceDE w:val="0"/>
        <w:autoSpaceDN w:val="0"/>
        <w:rPr>
          <w:rFonts w:eastAsia="Times New Roman" w:cs="Times New Roman"/>
          <w:sz w:val="24"/>
          <w:szCs w:val="24"/>
          <w:lang w:eastAsia="ru-RU"/>
        </w:rPr>
      </w:pPr>
    </w:p>
    <w:p w14:paraId="77899073" w14:textId="77777777" w:rsidR="00186511" w:rsidRPr="00186511" w:rsidRDefault="00186511" w:rsidP="00186511">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(наименование органа государственного контроля (надзора) или органа муниципального контроля)</w:t>
      </w:r>
    </w:p>
    <w:p w14:paraId="73778B61" w14:textId="77777777" w:rsidR="00186511" w:rsidRPr="00186511" w:rsidRDefault="00186511" w:rsidP="00186511">
      <w:pPr>
        <w:autoSpaceDE w:val="0"/>
        <w:autoSpaceDN w:val="0"/>
        <w:spacing w:before="120"/>
        <w:jc w:val="both"/>
        <w:rPr>
          <w:rFonts w:eastAsia="Times New Roman" w:cs="Times New Roman"/>
          <w:sz w:val="24"/>
          <w:szCs w:val="24"/>
          <w:lang w:eastAsia="ru-RU"/>
        </w:rPr>
      </w:pPr>
      <w:r w:rsidRPr="00186511">
        <w:rPr>
          <w:rFonts w:eastAsia="Times New Roman" w:cs="Times New Roman"/>
          <w:sz w:val="24"/>
          <w:szCs w:val="24"/>
          <w:lang w:eastAsia="ru-RU"/>
        </w:rPr>
        <w:t xml:space="preserve">С копией распоряжения/приказа о проведении проверки ознакомлен(ы): </w:t>
      </w:r>
      <w:r w:rsidRPr="00186511">
        <w:rPr>
          <w:rFonts w:eastAsia="Times New Roman" w:cs="Times New Roman"/>
          <w:sz w:val="20"/>
          <w:szCs w:val="20"/>
          <w:lang w:eastAsia="ru-RU"/>
        </w:rPr>
        <w:t>(заполняется при проведении выездной проверки)</w:t>
      </w:r>
    </w:p>
    <w:p w14:paraId="4C2AEEF7" w14:textId="77777777" w:rsidR="00186511" w:rsidRPr="00186511" w:rsidRDefault="00186511" w:rsidP="00186511">
      <w:pPr>
        <w:autoSpaceDE w:val="0"/>
        <w:autoSpaceDN w:val="0"/>
        <w:rPr>
          <w:rFonts w:eastAsia="Times New Roman" w:cs="Times New Roman"/>
          <w:sz w:val="24"/>
          <w:szCs w:val="24"/>
          <w:lang w:eastAsia="ru-RU"/>
        </w:rPr>
      </w:pPr>
    </w:p>
    <w:p w14:paraId="261E54C5"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74A6D7A4" w14:textId="77777777" w:rsidR="00186511" w:rsidRPr="00186511" w:rsidRDefault="00186511" w:rsidP="00186511">
      <w:pPr>
        <w:autoSpaceDE w:val="0"/>
        <w:autoSpaceDN w:val="0"/>
        <w:rPr>
          <w:rFonts w:eastAsia="Times New Roman" w:cs="Times New Roman"/>
          <w:sz w:val="24"/>
          <w:szCs w:val="24"/>
          <w:lang w:eastAsia="ru-RU"/>
        </w:rPr>
      </w:pPr>
    </w:p>
    <w:p w14:paraId="3FAB92C2" w14:textId="77777777" w:rsidR="00186511" w:rsidRPr="00186511" w:rsidRDefault="00186511" w:rsidP="00186511">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(фамилии, инициалы, подпись, дата, время)</w:t>
      </w:r>
    </w:p>
    <w:p w14:paraId="3429F0C6" w14:textId="77777777" w:rsidR="00186511" w:rsidRPr="00186511" w:rsidRDefault="00186511" w:rsidP="00186511">
      <w:pPr>
        <w:autoSpaceDE w:val="0"/>
        <w:autoSpaceDN w:val="0"/>
        <w:spacing w:before="360"/>
        <w:jc w:val="both"/>
        <w:rPr>
          <w:rFonts w:eastAsia="Times New Roman" w:cs="Times New Roman"/>
          <w:sz w:val="24"/>
          <w:szCs w:val="24"/>
          <w:lang w:eastAsia="ru-RU"/>
        </w:rPr>
      </w:pPr>
      <w:r w:rsidRPr="00186511">
        <w:rPr>
          <w:rFonts w:eastAsia="Times New Roman" w:cs="Times New Roman"/>
          <w:sz w:val="24"/>
          <w:szCs w:val="24"/>
          <w:lang w:eastAsia="ru-RU"/>
        </w:rPr>
        <w:lastRenderedPageBreak/>
        <w:t>Дата и номер решения прокурора (его заместителя) о согласовании проведения проверки:</w:t>
      </w:r>
      <w:r w:rsidRPr="00186511">
        <w:rPr>
          <w:rFonts w:eastAsia="Times New Roman" w:cs="Times New Roman"/>
          <w:sz w:val="24"/>
          <w:szCs w:val="24"/>
          <w:lang w:eastAsia="ru-RU"/>
        </w:rPr>
        <w:br/>
      </w:r>
    </w:p>
    <w:p w14:paraId="48069CAB"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40B52390" w14:textId="77777777" w:rsidR="00186511" w:rsidRPr="00186511" w:rsidRDefault="00186511" w:rsidP="00186511">
      <w:pPr>
        <w:autoSpaceDE w:val="0"/>
        <w:autoSpaceDN w:val="0"/>
        <w:rPr>
          <w:rFonts w:eastAsia="Times New Roman" w:cs="Times New Roman"/>
          <w:sz w:val="24"/>
          <w:szCs w:val="24"/>
          <w:lang w:eastAsia="ru-RU"/>
        </w:rPr>
      </w:pPr>
    </w:p>
    <w:p w14:paraId="0022242F" w14:textId="77777777" w:rsidR="00186511" w:rsidRPr="00186511" w:rsidRDefault="00186511" w:rsidP="00186511">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(заполняется в случае необходимости согласования проверки с органами прокуратуры)</w:t>
      </w:r>
    </w:p>
    <w:p w14:paraId="38D2BC86" w14:textId="77777777" w:rsidR="00186511" w:rsidRPr="00186511" w:rsidRDefault="00186511" w:rsidP="00186511">
      <w:pPr>
        <w:keepNext/>
        <w:autoSpaceDE w:val="0"/>
        <w:autoSpaceDN w:val="0"/>
        <w:spacing w:before="80"/>
        <w:rPr>
          <w:rFonts w:eastAsia="Times New Roman" w:cs="Times New Roman"/>
          <w:sz w:val="24"/>
          <w:szCs w:val="24"/>
          <w:lang w:eastAsia="ru-RU"/>
        </w:rPr>
      </w:pPr>
      <w:r w:rsidRPr="00186511">
        <w:rPr>
          <w:rFonts w:eastAsia="Times New Roman" w:cs="Times New Roman"/>
          <w:sz w:val="24"/>
          <w:szCs w:val="24"/>
          <w:lang w:eastAsia="ru-RU"/>
        </w:rPr>
        <w:t xml:space="preserve">Лицо(а), проводившее проверку:  </w:t>
      </w:r>
    </w:p>
    <w:p w14:paraId="079722EC" w14:textId="77777777" w:rsidR="00186511" w:rsidRPr="00186511" w:rsidRDefault="00186511" w:rsidP="00186511">
      <w:pPr>
        <w:keepNext/>
        <w:pBdr>
          <w:top w:val="single" w:sz="4" w:space="1" w:color="auto"/>
        </w:pBdr>
        <w:autoSpaceDE w:val="0"/>
        <w:autoSpaceDN w:val="0"/>
        <w:ind w:left="3459"/>
        <w:rPr>
          <w:rFonts w:eastAsia="Times New Roman" w:cs="Times New Roman"/>
          <w:sz w:val="2"/>
          <w:szCs w:val="2"/>
          <w:lang w:eastAsia="ru-RU"/>
        </w:rPr>
      </w:pPr>
    </w:p>
    <w:p w14:paraId="4C23691D" w14:textId="77777777" w:rsidR="00186511" w:rsidRPr="00186511" w:rsidRDefault="00186511" w:rsidP="00186511">
      <w:pPr>
        <w:autoSpaceDE w:val="0"/>
        <w:autoSpaceDN w:val="0"/>
        <w:rPr>
          <w:rFonts w:eastAsia="Times New Roman" w:cs="Times New Roman"/>
          <w:sz w:val="24"/>
          <w:szCs w:val="24"/>
          <w:lang w:eastAsia="ru-RU"/>
        </w:rPr>
      </w:pPr>
    </w:p>
    <w:p w14:paraId="05844BEA"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3F610356" w14:textId="77777777" w:rsidR="00186511" w:rsidRPr="00186511" w:rsidRDefault="00186511" w:rsidP="00186511">
      <w:pPr>
        <w:autoSpaceDE w:val="0"/>
        <w:autoSpaceDN w:val="0"/>
        <w:rPr>
          <w:rFonts w:eastAsia="Times New Roman" w:cs="Times New Roman"/>
          <w:sz w:val="24"/>
          <w:szCs w:val="24"/>
          <w:lang w:eastAsia="ru-RU"/>
        </w:rPr>
      </w:pPr>
    </w:p>
    <w:p w14:paraId="07C9BDFB" w14:textId="70C64201" w:rsidR="00186511" w:rsidRPr="00186511" w:rsidRDefault="00186511" w:rsidP="00186511">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00950F2E">
        <w:rPr>
          <w:rFonts w:eastAsia="Times New Roman" w:cs="Times New Roman"/>
          <w:sz w:val="20"/>
          <w:szCs w:val="20"/>
          <w:lang w:eastAsia="ru-RU"/>
        </w:rPr>
        <w:t xml:space="preserve"> </w:t>
      </w:r>
      <w:r w:rsidRPr="00186511">
        <w:rPr>
          <w:rFonts w:eastAsia="Times New Roman" w:cs="Times New Roman"/>
          <w:sz w:val="20"/>
          <w:szCs w:val="20"/>
          <w:lang w:eastAsia="ru-RU"/>
        </w:rPr>
        <w:t>по аккредитации, выдавшего свидетельство)</w:t>
      </w:r>
    </w:p>
    <w:p w14:paraId="618A0173" w14:textId="77777777" w:rsidR="00186511" w:rsidRPr="00186511" w:rsidRDefault="00186511" w:rsidP="00186511">
      <w:pPr>
        <w:autoSpaceDE w:val="0"/>
        <w:autoSpaceDN w:val="0"/>
        <w:spacing w:before="120"/>
        <w:rPr>
          <w:rFonts w:eastAsia="Times New Roman" w:cs="Times New Roman"/>
          <w:sz w:val="24"/>
          <w:szCs w:val="24"/>
          <w:lang w:eastAsia="ru-RU"/>
        </w:rPr>
      </w:pPr>
      <w:r w:rsidRPr="00186511">
        <w:rPr>
          <w:rFonts w:eastAsia="Times New Roman" w:cs="Times New Roman"/>
          <w:sz w:val="24"/>
          <w:szCs w:val="24"/>
          <w:lang w:eastAsia="ru-RU"/>
        </w:rPr>
        <w:t xml:space="preserve">При проведении проверки присутствовали:  </w:t>
      </w:r>
    </w:p>
    <w:p w14:paraId="06668C9F" w14:textId="77777777" w:rsidR="00186511" w:rsidRPr="00186511" w:rsidRDefault="00186511" w:rsidP="00186511">
      <w:pPr>
        <w:pBdr>
          <w:top w:val="single" w:sz="4" w:space="1" w:color="auto"/>
        </w:pBdr>
        <w:autoSpaceDE w:val="0"/>
        <w:autoSpaceDN w:val="0"/>
        <w:ind w:left="4564"/>
        <w:rPr>
          <w:rFonts w:eastAsia="Times New Roman" w:cs="Times New Roman"/>
          <w:sz w:val="2"/>
          <w:szCs w:val="2"/>
          <w:lang w:eastAsia="ru-RU"/>
        </w:rPr>
      </w:pPr>
    </w:p>
    <w:p w14:paraId="272D5C32" w14:textId="77777777" w:rsidR="00186511" w:rsidRPr="00186511" w:rsidRDefault="00186511" w:rsidP="00186511">
      <w:pPr>
        <w:autoSpaceDE w:val="0"/>
        <w:autoSpaceDN w:val="0"/>
        <w:rPr>
          <w:rFonts w:eastAsia="Times New Roman" w:cs="Times New Roman"/>
          <w:sz w:val="24"/>
          <w:szCs w:val="24"/>
          <w:lang w:eastAsia="ru-RU"/>
        </w:rPr>
      </w:pPr>
    </w:p>
    <w:p w14:paraId="1236B8FE"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58639F0B" w14:textId="77777777" w:rsidR="00186511" w:rsidRPr="00186511" w:rsidRDefault="00186511" w:rsidP="00186511">
      <w:pPr>
        <w:autoSpaceDE w:val="0"/>
        <w:autoSpaceDN w:val="0"/>
        <w:rPr>
          <w:rFonts w:eastAsia="Times New Roman" w:cs="Times New Roman"/>
          <w:sz w:val="24"/>
          <w:szCs w:val="24"/>
          <w:lang w:eastAsia="ru-RU"/>
        </w:rPr>
      </w:pPr>
    </w:p>
    <w:p w14:paraId="00D960BC" w14:textId="08A6C6CF" w:rsidR="00186511" w:rsidRPr="00186511" w:rsidRDefault="00186511" w:rsidP="00186511">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00950F2E">
        <w:rPr>
          <w:rFonts w:eastAsia="Times New Roman" w:cs="Times New Roman"/>
          <w:sz w:val="20"/>
          <w:szCs w:val="20"/>
          <w:lang w:eastAsia="ru-RU"/>
        </w:rPr>
        <w:t xml:space="preserve"> </w:t>
      </w:r>
      <w:r w:rsidRPr="00186511">
        <w:rPr>
          <w:rFonts w:eastAsia="Times New Roman" w:cs="Times New Roman"/>
          <w:sz w:val="20"/>
          <w:szCs w:val="20"/>
          <w:lang w:eastAsia="ru-RU"/>
        </w:rPr>
        <w:t>по проверке)</w:t>
      </w:r>
    </w:p>
    <w:p w14:paraId="2E60C9D0" w14:textId="77777777" w:rsidR="00186511" w:rsidRPr="00186511" w:rsidRDefault="00186511" w:rsidP="00186511">
      <w:pPr>
        <w:autoSpaceDE w:val="0"/>
        <w:autoSpaceDN w:val="0"/>
        <w:spacing w:before="120"/>
        <w:ind w:firstLine="567"/>
        <w:rPr>
          <w:rFonts w:eastAsia="Times New Roman" w:cs="Times New Roman"/>
          <w:sz w:val="24"/>
          <w:szCs w:val="24"/>
          <w:lang w:eastAsia="ru-RU"/>
        </w:rPr>
      </w:pPr>
      <w:r w:rsidRPr="00186511">
        <w:rPr>
          <w:rFonts w:eastAsia="Times New Roman" w:cs="Times New Roman"/>
          <w:sz w:val="24"/>
          <w:szCs w:val="24"/>
          <w:lang w:eastAsia="ru-RU"/>
        </w:rPr>
        <w:t>В ходе проведения проверки:</w:t>
      </w:r>
    </w:p>
    <w:p w14:paraId="522B0F46" w14:textId="77777777" w:rsidR="00186511" w:rsidRPr="00186511" w:rsidRDefault="00186511" w:rsidP="00186511">
      <w:pPr>
        <w:autoSpaceDE w:val="0"/>
        <w:autoSpaceDN w:val="0"/>
        <w:spacing w:before="120"/>
        <w:ind w:firstLine="567"/>
        <w:jc w:val="both"/>
        <w:rPr>
          <w:rFonts w:eastAsia="Times New Roman" w:cs="Times New Roman"/>
          <w:sz w:val="24"/>
          <w:szCs w:val="24"/>
          <w:lang w:eastAsia="ru-RU"/>
        </w:rPr>
      </w:pPr>
      <w:r w:rsidRPr="00186511">
        <w:rPr>
          <w:rFonts w:eastAsia="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186511">
        <w:rPr>
          <w:rFonts w:eastAsia="Times New Roman" w:cs="Times New Roman"/>
          <w:sz w:val="24"/>
          <w:szCs w:val="24"/>
          <w:lang w:eastAsia="ru-RU"/>
        </w:rPr>
        <w:br/>
      </w:r>
    </w:p>
    <w:p w14:paraId="58F5C62F"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67C0E1D2" w14:textId="77777777" w:rsidR="00186511" w:rsidRPr="00186511" w:rsidRDefault="00186511" w:rsidP="00186511">
      <w:pPr>
        <w:autoSpaceDE w:val="0"/>
        <w:autoSpaceDN w:val="0"/>
        <w:rPr>
          <w:rFonts w:eastAsia="Times New Roman" w:cs="Times New Roman"/>
          <w:sz w:val="24"/>
          <w:szCs w:val="24"/>
          <w:lang w:eastAsia="ru-RU"/>
        </w:rPr>
      </w:pPr>
    </w:p>
    <w:p w14:paraId="6DA432F1" w14:textId="77777777" w:rsidR="00186511" w:rsidRPr="00186511" w:rsidRDefault="00186511" w:rsidP="00186511">
      <w:pPr>
        <w:pBdr>
          <w:top w:val="single" w:sz="4" w:space="1" w:color="auto"/>
        </w:pBdr>
        <w:autoSpaceDE w:val="0"/>
        <w:autoSpaceDN w:val="0"/>
        <w:jc w:val="center"/>
        <w:rPr>
          <w:rFonts w:eastAsia="Times New Roman" w:cs="Times New Roman"/>
          <w:sz w:val="20"/>
          <w:szCs w:val="20"/>
          <w:lang w:eastAsia="ru-RU"/>
        </w:rPr>
      </w:pPr>
      <w:r w:rsidRPr="00186511">
        <w:rPr>
          <w:rFonts w:eastAsia="Times New Roman" w:cs="Times New Roman"/>
          <w:sz w:val="20"/>
          <w:szCs w:val="20"/>
          <w:lang w:eastAsia="ru-RU"/>
        </w:rPr>
        <w:t>(с указанием характера нарушений; лиц, допустивших нарушения)</w:t>
      </w:r>
    </w:p>
    <w:p w14:paraId="4F4338D7" w14:textId="77777777" w:rsidR="00186511" w:rsidRPr="00186511" w:rsidRDefault="00186511" w:rsidP="00186511">
      <w:pPr>
        <w:autoSpaceDE w:val="0"/>
        <w:autoSpaceDN w:val="0"/>
        <w:spacing w:before="120"/>
        <w:ind w:firstLine="567"/>
        <w:jc w:val="both"/>
        <w:rPr>
          <w:rFonts w:eastAsia="Times New Roman" w:cs="Times New Roman"/>
          <w:sz w:val="24"/>
          <w:szCs w:val="24"/>
          <w:lang w:eastAsia="ru-RU"/>
        </w:rPr>
      </w:pPr>
      <w:r w:rsidRPr="00186511">
        <w:rPr>
          <w:rFonts w:eastAsia="Times New Roman" w:cs="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14:paraId="60E88285" w14:textId="77777777" w:rsidR="00186511" w:rsidRPr="00186511" w:rsidRDefault="00186511" w:rsidP="00186511">
      <w:pPr>
        <w:pBdr>
          <w:top w:val="single" w:sz="4" w:space="1" w:color="auto"/>
        </w:pBdr>
        <w:autoSpaceDE w:val="0"/>
        <w:autoSpaceDN w:val="0"/>
        <w:ind w:left="4668"/>
        <w:rPr>
          <w:rFonts w:eastAsia="Times New Roman" w:cs="Times New Roman"/>
          <w:sz w:val="2"/>
          <w:szCs w:val="2"/>
          <w:lang w:eastAsia="ru-RU"/>
        </w:rPr>
      </w:pPr>
    </w:p>
    <w:p w14:paraId="52E4102B" w14:textId="77777777" w:rsidR="00186511" w:rsidRPr="00186511" w:rsidRDefault="00186511" w:rsidP="00186511">
      <w:pPr>
        <w:autoSpaceDE w:val="0"/>
        <w:autoSpaceDN w:val="0"/>
        <w:rPr>
          <w:rFonts w:eastAsia="Times New Roman" w:cs="Times New Roman"/>
          <w:sz w:val="24"/>
          <w:szCs w:val="24"/>
          <w:lang w:eastAsia="ru-RU"/>
        </w:rPr>
      </w:pPr>
    </w:p>
    <w:p w14:paraId="124D1206"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31B91FD6" w14:textId="77777777" w:rsidR="00186511" w:rsidRPr="00186511" w:rsidRDefault="00186511" w:rsidP="00186511">
      <w:pPr>
        <w:autoSpaceDE w:val="0"/>
        <w:autoSpaceDN w:val="0"/>
        <w:rPr>
          <w:rFonts w:eastAsia="Times New Roman" w:cs="Times New Roman"/>
          <w:sz w:val="24"/>
          <w:szCs w:val="24"/>
          <w:lang w:eastAsia="ru-RU"/>
        </w:rPr>
      </w:pPr>
    </w:p>
    <w:p w14:paraId="26071C4D"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79D57B5A" w14:textId="77777777" w:rsidR="00186511" w:rsidRPr="00186511" w:rsidRDefault="00186511" w:rsidP="00186511">
      <w:pPr>
        <w:autoSpaceDE w:val="0"/>
        <w:autoSpaceDN w:val="0"/>
        <w:spacing w:before="120"/>
        <w:ind w:firstLine="567"/>
        <w:jc w:val="both"/>
        <w:rPr>
          <w:rFonts w:eastAsia="Times New Roman" w:cs="Times New Roman"/>
          <w:sz w:val="24"/>
          <w:szCs w:val="24"/>
          <w:lang w:eastAsia="ru-RU"/>
        </w:rPr>
      </w:pPr>
      <w:r w:rsidRPr="00186511">
        <w:rPr>
          <w:rFonts w:eastAsia="Times New Roman" w:cs="Times New Roman"/>
          <w:sz w:val="24"/>
          <w:szCs w:val="24"/>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186511">
        <w:rPr>
          <w:rFonts w:eastAsia="Times New Roman" w:cs="Times New Roman"/>
          <w:sz w:val="24"/>
          <w:szCs w:val="24"/>
          <w:lang w:eastAsia="ru-RU"/>
        </w:rPr>
        <w:br/>
      </w:r>
    </w:p>
    <w:p w14:paraId="0DEA338B"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6CC81B1C" w14:textId="77777777" w:rsidR="00186511" w:rsidRPr="00186511" w:rsidRDefault="00186511" w:rsidP="00186511">
      <w:pPr>
        <w:autoSpaceDE w:val="0"/>
        <w:autoSpaceDN w:val="0"/>
        <w:rPr>
          <w:rFonts w:eastAsia="Times New Roman" w:cs="Times New Roman"/>
          <w:sz w:val="24"/>
          <w:szCs w:val="24"/>
          <w:lang w:eastAsia="ru-RU"/>
        </w:rPr>
      </w:pPr>
    </w:p>
    <w:p w14:paraId="53C4E32D"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434C25AA" w14:textId="77777777" w:rsidR="00186511" w:rsidRPr="00186511" w:rsidRDefault="00186511" w:rsidP="00186511">
      <w:pPr>
        <w:autoSpaceDE w:val="0"/>
        <w:autoSpaceDN w:val="0"/>
        <w:spacing w:before="80"/>
        <w:ind w:firstLine="567"/>
        <w:jc w:val="both"/>
        <w:rPr>
          <w:rFonts w:eastAsia="Times New Roman" w:cs="Times New Roman"/>
          <w:sz w:val="24"/>
          <w:szCs w:val="24"/>
          <w:lang w:eastAsia="ru-RU"/>
        </w:rPr>
      </w:pPr>
      <w:r w:rsidRPr="00186511">
        <w:rPr>
          <w:rFonts w:eastAsia="Times New Roman" w:cs="Times New Roman"/>
          <w:sz w:val="24"/>
          <w:szCs w:val="24"/>
          <w:lang w:eastAsia="ru-RU"/>
        </w:rPr>
        <w:t xml:space="preserve">нарушений не выявлено  </w:t>
      </w:r>
    </w:p>
    <w:p w14:paraId="5B4DCF4F" w14:textId="77777777" w:rsidR="00186511" w:rsidRPr="00186511" w:rsidRDefault="00186511" w:rsidP="00186511">
      <w:pPr>
        <w:pBdr>
          <w:top w:val="single" w:sz="4" w:space="1" w:color="auto"/>
        </w:pBdr>
        <w:autoSpaceDE w:val="0"/>
        <w:autoSpaceDN w:val="0"/>
        <w:ind w:left="3175"/>
        <w:rPr>
          <w:rFonts w:eastAsia="Times New Roman" w:cs="Times New Roman"/>
          <w:sz w:val="2"/>
          <w:szCs w:val="2"/>
          <w:lang w:eastAsia="ru-RU"/>
        </w:rPr>
      </w:pPr>
    </w:p>
    <w:p w14:paraId="531700C2" w14:textId="77777777" w:rsidR="00186511" w:rsidRPr="00186511" w:rsidRDefault="00186511" w:rsidP="00186511">
      <w:pPr>
        <w:autoSpaceDE w:val="0"/>
        <w:autoSpaceDN w:val="0"/>
        <w:rPr>
          <w:rFonts w:eastAsia="Times New Roman" w:cs="Times New Roman"/>
          <w:sz w:val="24"/>
          <w:szCs w:val="24"/>
          <w:lang w:eastAsia="ru-RU"/>
        </w:rPr>
      </w:pPr>
    </w:p>
    <w:p w14:paraId="3485045E"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6E056795" w14:textId="77777777" w:rsidR="00186511" w:rsidRPr="00186511" w:rsidRDefault="00186511" w:rsidP="00186511">
      <w:pPr>
        <w:autoSpaceDE w:val="0"/>
        <w:autoSpaceDN w:val="0"/>
        <w:spacing w:before="120" w:after="120"/>
        <w:jc w:val="both"/>
        <w:rPr>
          <w:rFonts w:eastAsia="Times New Roman" w:cs="Times New Roman"/>
          <w:sz w:val="24"/>
          <w:szCs w:val="24"/>
          <w:lang w:eastAsia="ru-RU"/>
        </w:rPr>
      </w:pPr>
      <w:r w:rsidRPr="00186511">
        <w:rPr>
          <w:rFonts w:eastAsia="Times New Roman"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639" w:type="dxa"/>
        <w:tblLayout w:type="fixed"/>
        <w:tblCellMar>
          <w:left w:w="28" w:type="dxa"/>
          <w:right w:w="28" w:type="dxa"/>
        </w:tblCellMar>
        <w:tblLook w:val="04A0" w:firstRow="1" w:lastRow="0" w:firstColumn="1" w:lastColumn="0" w:noHBand="0" w:noVBand="1"/>
      </w:tblPr>
      <w:tblGrid>
        <w:gridCol w:w="3856"/>
        <w:gridCol w:w="851"/>
        <w:gridCol w:w="4932"/>
      </w:tblGrid>
      <w:tr w:rsidR="00186511" w:rsidRPr="00186511" w14:paraId="6ECAF0E4" w14:textId="77777777" w:rsidTr="00950F2E">
        <w:tc>
          <w:tcPr>
            <w:tcW w:w="3856" w:type="dxa"/>
            <w:tcBorders>
              <w:top w:val="nil"/>
              <w:left w:val="nil"/>
              <w:bottom w:val="single" w:sz="4" w:space="0" w:color="auto"/>
              <w:right w:val="nil"/>
            </w:tcBorders>
            <w:vAlign w:val="bottom"/>
          </w:tcPr>
          <w:p w14:paraId="6063AC5F"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851" w:type="dxa"/>
            <w:vAlign w:val="bottom"/>
          </w:tcPr>
          <w:p w14:paraId="6AD8B26B" w14:textId="77777777" w:rsidR="00186511" w:rsidRPr="00186511" w:rsidRDefault="00186511" w:rsidP="00186511">
            <w:pPr>
              <w:autoSpaceDE w:val="0"/>
              <w:autoSpaceDN w:val="0"/>
              <w:spacing w:line="256" w:lineRule="auto"/>
              <w:rPr>
                <w:rFonts w:eastAsia="Times New Roman" w:cs="Times New Roman"/>
                <w:sz w:val="24"/>
                <w:szCs w:val="24"/>
                <w:lang w:eastAsia="ru-RU"/>
              </w:rPr>
            </w:pPr>
          </w:p>
        </w:tc>
        <w:tc>
          <w:tcPr>
            <w:tcW w:w="4932" w:type="dxa"/>
            <w:tcBorders>
              <w:top w:val="nil"/>
              <w:left w:val="nil"/>
              <w:bottom w:val="single" w:sz="4" w:space="0" w:color="auto"/>
              <w:right w:val="nil"/>
            </w:tcBorders>
            <w:vAlign w:val="bottom"/>
          </w:tcPr>
          <w:p w14:paraId="1641A105" w14:textId="77777777" w:rsidR="00186511" w:rsidRPr="00186511" w:rsidRDefault="00186511" w:rsidP="00186511">
            <w:pPr>
              <w:autoSpaceDE w:val="0"/>
              <w:autoSpaceDN w:val="0"/>
              <w:spacing w:line="256" w:lineRule="auto"/>
              <w:ind w:left="-28"/>
              <w:jc w:val="center"/>
              <w:rPr>
                <w:rFonts w:eastAsia="Times New Roman" w:cs="Times New Roman"/>
                <w:sz w:val="24"/>
                <w:szCs w:val="24"/>
                <w:lang w:eastAsia="ru-RU"/>
              </w:rPr>
            </w:pPr>
          </w:p>
        </w:tc>
      </w:tr>
      <w:tr w:rsidR="00186511" w:rsidRPr="00186511" w14:paraId="03271789" w14:textId="77777777" w:rsidTr="00950F2E">
        <w:tc>
          <w:tcPr>
            <w:tcW w:w="3856" w:type="dxa"/>
            <w:hideMark/>
          </w:tcPr>
          <w:p w14:paraId="7A883DE1" w14:textId="77777777" w:rsidR="00186511" w:rsidRPr="00186511" w:rsidRDefault="00186511" w:rsidP="00186511">
            <w:pPr>
              <w:autoSpaceDE w:val="0"/>
              <w:autoSpaceDN w:val="0"/>
              <w:spacing w:line="256" w:lineRule="auto"/>
              <w:jc w:val="center"/>
              <w:rPr>
                <w:rFonts w:eastAsia="Times New Roman" w:cs="Times New Roman"/>
                <w:sz w:val="20"/>
                <w:szCs w:val="20"/>
                <w:lang w:eastAsia="ru-RU"/>
              </w:rPr>
            </w:pPr>
            <w:r w:rsidRPr="00186511">
              <w:rPr>
                <w:rFonts w:eastAsia="Times New Roman" w:cs="Times New Roman"/>
                <w:sz w:val="20"/>
                <w:szCs w:val="20"/>
                <w:lang w:eastAsia="ru-RU"/>
              </w:rPr>
              <w:t>(подпись проверяющего)</w:t>
            </w:r>
          </w:p>
        </w:tc>
        <w:tc>
          <w:tcPr>
            <w:tcW w:w="851" w:type="dxa"/>
          </w:tcPr>
          <w:p w14:paraId="57BAE609" w14:textId="77777777" w:rsidR="00186511" w:rsidRPr="00186511" w:rsidRDefault="00186511" w:rsidP="00186511">
            <w:pPr>
              <w:autoSpaceDE w:val="0"/>
              <w:autoSpaceDN w:val="0"/>
              <w:spacing w:line="256" w:lineRule="auto"/>
              <w:rPr>
                <w:rFonts w:eastAsia="Times New Roman" w:cs="Times New Roman"/>
                <w:sz w:val="20"/>
                <w:szCs w:val="20"/>
                <w:lang w:eastAsia="ru-RU"/>
              </w:rPr>
            </w:pPr>
          </w:p>
        </w:tc>
        <w:tc>
          <w:tcPr>
            <w:tcW w:w="4932" w:type="dxa"/>
            <w:hideMark/>
          </w:tcPr>
          <w:p w14:paraId="3817C681" w14:textId="77777777" w:rsidR="00186511" w:rsidRPr="00186511" w:rsidRDefault="00186511" w:rsidP="00186511">
            <w:pPr>
              <w:autoSpaceDE w:val="0"/>
              <w:autoSpaceDN w:val="0"/>
              <w:spacing w:line="256" w:lineRule="auto"/>
              <w:ind w:left="-28"/>
              <w:jc w:val="center"/>
              <w:rPr>
                <w:rFonts w:eastAsia="Times New Roman" w:cs="Times New Roman"/>
                <w:sz w:val="20"/>
                <w:szCs w:val="20"/>
                <w:lang w:eastAsia="ru-RU"/>
              </w:rPr>
            </w:pPr>
            <w:r w:rsidRPr="00186511">
              <w:rPr>
                <w:rFonts w:eastAsia="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14:paraId="0DBE9FFD" w14:textId="77777777" w:rsidR="00186511" w:rsidRPr="00186511" w:rsidRDefault="00186511" w:rsidP="00186511">
      <w:pPr>
        <w:autoSpaceDE w:val="0"/>
        <w:autoSpaceDN w:val="0"/>
        <w:spacing w:before="120" w:after="120"/>
        <w:jc w:val="both"/>
        <w:rPr>
          <w:rFonts w:eastAsia="Times New Roman" w:cs="Times New Roman"/>
          <w:sz w:val="24"/>
          <w:szCs w:val="24"/>
          <w:lang w:eastAsia="ru-RU"/>
        </w:rPr>
      </w:pPr>
      <w:r w:rsidRPr="00186511">
        <w:rPr>
          <w:rFonts w:eastAsia="Times New Roman" w:cs="Times New Roman"/>
          <w:sz w:val="24"/>
          <w:szCs w:val="24"/>
          <w:lang w:eastAsia="ru-RU"/>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186511" w:rsidRPr="00186511" w14:paraId="72DEAB88" w14:textId="77777777" w:rsidTr="00186511">
        <w:tc>
          <w:tcPr>
            <w:tcW w:w="3856" w:type="dxa"/>
            <w:tcBorders>
              <w:top w:val="nil"/>
              <w:left w:val="nil"/>
              <w:bottom w:val="single" w:sz="4" w:space="0" w:color="auto"/>
              <w:right w:val="nil"/>
            </w:tcBorders>
            <w:vAlign w:val="bottom"/>
          </w:tcPr>
          <w:p w14:paraId="650C6FBF"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851" w:type="dxa"/>
            <w:vAlign w:val="bottom"/>
          </w:tcPr>
          <w:p w14:paraId="2927E421" w14:textId="77777777" w:rsidR="00186511" w:rsidRPr="00186511" w:rsidRDefault="00186511" w:rsidP="00186511">
            <w:pPr>
              <w:autoSpaceDE w:val="0"/>
              <w:autoSpaceDN w:val="0"/>
              <w:spacing w:line="256" w:lineRule="auto"/>
              <w:rPr>
                <w:rFonts w:eastAsia="Times New Roman" w:cs="Times New Roman"/>
                <w:sz w:val="24"/>
                <w:szCs w:val="24"/>
                <w:lang w:eastAsia="ru-RU"/>
              </w:rPr>
            </w:pPr>
          </w:p>
        </w:tc>
        <w:tc>
          <w:tcPr>
            <w:tcW w:w="5557" w:type="dxa"/>
            <w:tcBorders>
              <w:top w:val="nil"/>
              <w:left w:val="nil"/>
              <w:bottom w:val="single" w:sz="4" w:space="0" w:color="auto"/>
              <w:right w:val="nil"/>
            </w:tcBorders>
            <w:vAlign w:val="bottom"/>
          </w:tcPr>
          <w:p w14:paraId="7A67957C" w14:textId="77777777" w:rsidR="00186511" w:rsidRPr="00186511" w:rsidRDefault="00186511" w:rsidP="00186511">
            <w:pPr>
              <w:autoSpaceDE w:val="0"/>
              <w:autoSpaceDN w:val="0"/>
              <w:spacing w:line="256" w:lineRule="auto"/>
              <w:ind w:left="-28"/>
              <w:jc w:val="center"/>
              <w:rPr>
                <w:rFonts w:eastAsia="Times New Roman" w:cs="Times New Roman"/>
                <w:sz w:val="24"/>
                <w:szCs w:val="24"/>
                <w:lang w:eastAsia="ru-RU"/>
              </w:rPr>
            </w:pPr>
          </w:p>
        </w:tc>
      </w:tr>
      <w:tr w:rsidR="00186511" w:rsidRPr="00186511" w14:paraId="25E8F513" w14:textId="77777777" w:rsidTr="00186511">
        <w:tc>
          <w:tcPr>
            <w:tcW w:w="3856" w:type="dxa"/>
            <w:hideMark/>
          </w:tcPr>
          <w:p w14:paraId="6367796A" w14:textId="77777777" w:rsidR="00186511" w:rsidRPr="00186511" w:rsidRDefault="00186511" w:rsidP="00186511">
            <w:pPr>
              <w:autoSpaceDE w:val="0"/>
              <w:autoSpaceDN w:val="0"/>
              <w:spacing w:line="256" w:lineRule="auto"/>
              <w:jc w:val="center"/>
              <w:rPr>
                <w:rFonts w:eastAsia="Times New Roman" w:cs="Times New Roman"/>
                <w:sz w:val="20"/>
                <w:szCs w:val="20"/>
                <w:lang w:eastAsia="ru-RU"/>
              </w:rPr>
            </w:pPr>
            <w:r w:rsidRPr="00186511">
              <w:rPr>
                <w:rFonts w:eastAsia="Times New Roman" w:cs="Times New Roman"/>
                <w:sz w:val="20"/>
                <w:szCs w:val="20"/>
                <w:lang w:eastAsia="ru-RU"/>
              </w:rPr>
              <w:t>(подпись проверяющего)</w:t>
            </w:r>
          </w:p>
        </w:tc>
        <w:tc>
          <w:tcPr>
            <w:tcW w:w="851" w:type="dxa"/>
          </w:tcPr>
          <w:p w14:paraId="13A9BED6" w14:textId="77777777" w:rsidR="00186511" w:rsidRPr="00186511" w:rsidRDefault="00186511" w:rsidP="00186511">
            <w:pPr>
              <w:autoSpaceDE w:val="0"/>
              <w:autoSpaceDN w:val="0"/>
              <w:spacing w:line="256" w:lineRule="auto"/>
              <w:rPr>
                <w:rFonts w:eastAsia="Times New Roman" w:cs="Times New Roman"/>
                <w:sz w:val="20"/>
                <w:szCs w:val="20"/>
                <w:lang w:eastAsia="ru-RU"/>
              </w:rPr>
            </w:pPr>
          </w:p>
        </w:tc>
        <w:tc>
          <w:tcPr>
            <w:tcW w:w="5557" w:type="dxa"/>
            <w:hideMark/>
          </w:tcPr>
          <w:p w14:paraId="720ADDB9" w14:textId="77777777" w:rsidR="00186511" w:rsidRPr="00186511" w:rsidRDefault="00186511" w:rsidP="00186511">
            <w:pPr>
              <w:autoSpaceDE w:val="0"/>
              <w:autoSpaceDN w:val="0"/>
              <w:spacing w:line="256" w:lineRule="auto"/>
              <w:ind w:left="-28"/>
              <w:jc w:val="center"/>
              <w:rPr>
                <w:rFonts w:eastAsia="Times New Roman" w:cs="Times New Roman"/>
                <w:sz w:val="20"/>
                <w:szCs w:val="20"/>
                <w:lang w:eastAsia="ru-RU"/>
              </w:rPr>
            </w:pPr>
            <w:r w:rsidRPr="00186511">
              <w:rPr>
                <w:rFonts w:eastAsia="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14:paraId="750E9EE9" w14:textId="77777777" w:rsidR="00186511" w:rsidRPr="00186511" w:rsidRDefault="00186511" w:rsidP="00186511">
      <w:pPr>
        <w:autoSpaceDE w:val="0"/>
        <w:autoSpaceDN w:val="0"/>
        <w:spacing w:before="240"/>
        <w:rPr>
          <w:rFonts w:eastAsia="Times New Roman" w:cs="Times New Roman"/>
          <w:sz w:val="24"/>
          <w:szCs w:val="24"/>
          <w:lang w:eastAsia="ru-RU"/>
        </w:rPr>
      </w:pPr>
      <w:r w:rsidRPr="00186511">
        <w:rPr>
          <w:rFonts w:eastAsia="Times New Roman" w:cs="Times New Roman"/>
          <w:sz w:val="24"/>
          <w:szCs w:val="24"/>
          <w:lang w:eastAsia="ru-RU"/>
        </w:rPr>
        <w:t xml:space="preserve">Прилагаемые к акту документы:  </w:t>
      </w:r>
    </w:p>
    <w:p w14:paraId="4CF335A6" w14:textId="77777777" w:rsidR="00186511" w:rsidRPr="00186511" w:rsidRDefault="00186511" w:rsidP="00186511">
      <w:pPr>
        <w:pBdr>
          <w:top w:val="single" w:sz="4" w:space="1" w:color="auto"/>
        </w:pBdr>
        <w:autoSpaceDE w:val="0"/>
        <w:autoSpaceDN w:val="0"/>
        <w:ind w:left="3424"/>
        <w:rPr>
          <w:rFonts w:eastAsia="Times New Roman" w:cs="Times New Roman"/>
          <w:sz w:val="2"/>
          <w:szCs w:val="2"/>
          <w:lang w:eastAsia="ru-RU"/>
        </w:rPr>
      </w:pPr>
    </w:p>
    <w:p w14:paraId="295DF573" w14:textId="77777777" w:rsidR="00186511" w:rsidRPr="00186511" w:rsidRDefault="00186511" w:rsidP="00186511">
      <w:pPr>
        <w:autoSpaceDE w:val="0"/>
        <w:autoSpaceDN w:val="0"/>
        <w:rPr>
          <w:rFonts w:eastAsia="Times New Roman" w:cs="Times New Roman"/>
          <w:sz w:val="24"/>
          <w:szCs w:val="24"/>
          <w:lang w:eastAsia="ru-RU"/>
        </w:rPr>
      </w:pPr>
    </w:p>
    <w:p w14:paraId="149E15F2"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0FBC9E3D" w14:textId="77777777" w:rsidR="00186511" w:rsidRPr="00186511" w:rsidRDefault="00186511" w:rsidP="00186511">
      <w:pPr>
        <w:keepNext/>
        <w:autoSpaceDE w:val="0"/>
        <w:autoSpaceDN w:val="0"/>
        <w:spacing w:before="120"/>
        <w:rPr>
          <w:rFonts w:eastAsia="Times New Roman" w:cs="Times New Roman"/>
          <w:sz w:val="24"/>
          <w:szCs w:val="24"/>
          <w:lang w:eastAsia="ru-RU"/>
        </w:rPr>
      </w:pPr>
      <w:r w:rsidRPr="00186511">
        <w:rPr>
          <w:rFonts w:eastAsia="Times New Roman" w:cs="Times New Roman"/>
          <w:sz w:val="24"/>
          <w:szCs w:val="24"/>
          <w:lang w:eastAsia="ru-RU"/>
        </w:rPr>
        <w:t xml:space="preserve">Подписи лиц, проводивших проверку:  </w:t>
      </w:r>
    </w:p>
    <w:p w14:paraId="520F3BE9" w14:textId="77777777" w:rsidR="00186511" w:rsidRPr="00186511" w:rsidRDefault="00186511" w:rsidP="00186511">
      <w:pPr>
        <w:pBdr>
          <w:top w:val="single" w:sz="4" w:space="1" w:color="auto"/>
        </w:pBdr>
        <w:autoSpaceDE w:val="0"/>
        <w:autoSpaceDN w:val="0"/>
        <w:ind w:left="4026"/>
        <w:rPr>
          <w:rFonts w:eastAsia="Times New Roman" w:cs="Times New Roman"/>
          <w:sz w:val="2"/>
          <w:szCs w:val="2"/>
          <w:lang w:eastAsia="ru-RU"/>
        </w:rPr>
      </w:pPr>
    </w:p>
    <w:p w14:paraId="2D7A4ADD" w14:textId="77777777" w:rsidR="00186511" w:rsidRPr="00186511" w:rsidRDefault="00186511" w:rsidP="00186511">
      <w:pPr>
        <w:autoSpaceDE w:val="0"/>
        <w:autoSpaceDN w:val="0"/>
        <w:ind w:left="4026"/>
        <w:rPr>
          <w:rFonts w:eastAsia="Times New Roman" w:cs="Times New Roman"/>
          <w:sz w:val="24"/>
          <w:szCs w:val="24"/>
          <w:lang w:eastAsia="ru-RU"/>
        </w:rPr>
      </w:pPr>
    </w:p>
    <w:p w14:paraId="4796C55E" w14:textId="77777777" w:rsidR="00186511" w:rsidRPr="00186511" w:rsidRDefault="00186511" w:rsidP="00186511">
      <w:pPr>
        <w:pBdr>
          <w:top w:val="single" w:sz="4" w:space="1" w:color="auto"/>
        </w:pBdr>
        <w:autoSpaceDE w:val="0"/>
        <w:autoSpaceDN w:val="0"/>
        <w:ind w:left="4026"/>
        <w:rPr>
          <w:rFonts w:eastAsia="Times New Roman" w:cs="Times New Roman"/>
          <w:sz w:val="2"/>
          <w:szCs w:val="2"/>
          <w:lang w:eastAsia="ru-RU"/>
        </w:rPr>
      </w:pPr>
    </w:p>
    <w:p w14:paraId="7E1E931E" w14:textId="77777777" w:rsidR="00186511" w:rsidRPr="00186511" w:rsidRDefault="00186511" w:rsidP="00186511">
      <w:pPr>
        <w:autoSpaceDE w:val="0"/>
        <w:autoSpaceDN w:val="0"/>
        <w:spacing w:before="120"/>
        <w:jc w:val="both"/>
        <w:rPr>
          <w:rFonts w:eastAsia="Times New Roman" w:cs="Times New Roman"/>
          <w:sz w:val="24"/>
          <w:szCs w:val="24"/>
          <w:lang w:eastAsia="ru-RU"/>
        </w:rPr>
      </w:pPr>
      <w:r w:rsidRPr="00186511">
        <w:rPr>
          <w:rFonts w:eastAsia="Times New Roman" w:cs="Times New Roman"/>
          <w:sz w:val="24"/>
          <w:szCs w:val="24"/>
          <w:lang w:eastAsia="ru-RU"/>
        </w:rPr>
        <w:t>С актом проверки ознакомлен(а), копию акта со всеми приложениями получил(а):</w:t>
      </w:r>
      <w:r w:rsidRPr="00186511">
        <w:rPr>
          <w:rFonts w:eastAsia="Times New Roman" w:cs="Times New Roman"/>
          <w:sz w:val="24"/>
          <w:szCs w:val="24"/>
          <w:lang w:eastAsia="ru-RU"/>
        </w:rPr>
        <w:br/>
      </w:r>
    </w:p>
    <w:p w14:paraId="75FEDC48" w14:textId="77777777" w:rsidR="00186511" w:rsidRPr="00186511" w:rsidRDefault="00186511" w:rsidP="00186511">
      <w:pPr>
        <w:pBdr>
          <w:top w:val="single" w:sz="4" w:space="1" w:color="auto"/>
        </w:pBdr>
        <w:autoSpaceDE w:val="0"/>
        <w:autoSpaceDN w:val="0"/>
        <w:rPr>
          <w:rFonts w:eastAsia="Times New Roman" w:cs="Times New Roman"/>
          <w:sz w:val="2"/>
          <w:szCs w:val="2"/>
          <w:lang w:eastAsia="ru-RU"/>
        </w:rPr>
      </w:pPr>
    </w:p>
    <w:p w14:paraId="4D55B60F" w14:textId="77777777" w:rsidR="00186511" w:rsidRPr="00186511" w:rsidRDefault="00186511" w:rsidP="00186511">
      <w:pPr>
        <w:autoSpaceDE w:val="0"/>
        <w:autoSpaceDN w:val="0"/>
        <w:rPr>
          <w:rFonts w:eastAsia="Times New Roman" w:cs="Times New Roman"/>
          <w:sz w:val="24"/>
          <w:szCs w:val="24"/>
          <w:lang w:eastAsia="ru-RU"/>
        </w:rPr>
      </w:pPr>
    </w:p>
    <w:p w14:paraId="6C3639AF" w14:textId="77777777" w:rsidR="00186511" w:rsidRPr="00186511" w:rsidRDefault="00186511" w:rsidP="00186511">
      <w:pPr>
        <w:pBdr>
          <w:top w:val="single" w:sz="4" w:space="1" w:color="auto"/>
        </w:pBdr>
        <w:autoSpaceDE w:val="0"/>
        <w:autoSpaceDN w:val="0"/>
        <w:spacing w:after="120"/>
        <w:jc w:val="center"/>
        <w:rPr>
          <w:rFonts w:eastAsia="Times New Roman" w:cs="Times New Roman"/>
          <w:sz w:val="20"/>
          <w:szCs w:val="20"/>
          <w:lang w:eastAsia="ru-RU"/>
        </w:rPr>
      </w:pPr>
      <w:r w:rsidRPr="00186511">
        <w:rPr>
          <w:rFonts w:eastAsia="Times New Roman" w:cs="Times New Roman"/>
          <w:sz w:val="20"/>
          <w:szCs w:val="20"/>
          <w:lang w:eastAsia="ru-RU"/>
        </w:rPr>
        <w:t>(фамилия, имя, отчество (последнее – при наличии), должность руководителя, иного должностного лица</w:t>
      </w:r>
      <w:r w:rsidRPr="00186511">
        <w:rPr>
          <w:rFonts w:eastAsia="Times New Roman" w:cs="Times New Roman"/>
          <w:sz w:val="20"/>
          <w:szCs w:val="20"/>
          <w:lang w:eastAsia="ru-RU"/>
        </w:rPr>
        <w:br/>
        <w:t>или уполномоченного представителя юридического лица, индивидуального предпринимателя,</w:t>
      </w:r>
      <w:r w:rsidRPr="00186511">
        <w:rPr>
          <w:rFonts w:eastAsia="Times New Roman" w:cs="Times New Roman"/>
          <w:sz w:val="20"/>
          <w:szCs w:val="20"/>
          <w:lang w:eastAsia="ru-RU"/>
        </w:rPr>
        <w:b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186511" w:rsidRPr="00186511" w14:paraId="21F6E09A" w14:textId="77777777" w:rsidTr="00186511">
        <w:trPr>
          <w:jc w:val="right"/>
        </w:trPr>
        <w:tc>
          <w:tcPr>
            <w:tcW w:w="170" w:type="dxa"/>
            <w:vAlign w:val="bottom"/>
            <w:hideMark/>
          </w:tcPr>
          <w:p w14:paraId="774FDF6A" w14:textId="77777777" w:rsidR="00186511" w:rsidRPr="00186511" w:rsidRDefault="00186511" w:rsidP="00186511">
            <w:pPr>
              <w:autoSpaceDE w:val="0"/>
              <w:autoSpaceDN w:val="0"/>
              <w:spacing w:line="256" w:lineRule="auto"/>
              <w:jc w:val="right"/>
              <w:rPr>
                <w:rFonts w:eastAsia="Times New Roman" w:cs="Times New Roman"/>
                <w:sz w:val="24"/>
                <w:szCs w:val="24"/>
                <w:lang w:eastAsia="ru-RU"/>
              </w:rPr>
            </w:pPr>
            <w:r w:rsidRPr="00186511">
              <w:rPr>
                <w:rFonts w:eastAsia="Times New Roman" w:cs="Times New Roman"/>
                <w:sz w:val="24"/>
                <w:szCs w:val="24"/>
                <w:lang w:eastAsia="ru-RU"/>
              </w:rPr>
              <w:t>“</w:t>
            </w:r>
          </w:p>
        </w:tc>
        <w:tc>
          <w:tcPr>
            <w:tcW w:w="369" w:type="dxa"/>
            <w:tcBorders>
              <w:top w:val="nil"/>
              <w:left w:val="nil"/>
              <w:bottom w:val="single" w:sz="4" w:space="0" w:color="auto"/>
              <w:right w:val="nil"/>
            </w:tcBorders>
            <w:vAlign w:val="bottom"/>
          </w:tcPr>
          <w:p w14:paraId="4E3AD4A0"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255" w:type="dxa"/>
            <w:vAlign w:val="bottom"/>
            <w:hideMark/>
          </w:tcPr>
          <w:p w14:paraId="41FBE65A" w14:textId="77777777" w:rsidR="00186511" w:rsidRPr="00186511" w:rsidRDefault="00186511" w:rsidP="00186511">
            <w:pPr>
              <w:autoSpaceDE w:val="0"/>
              <w:autoSpaceDN w:val="0"/>
              <w:spacing w:line="256" w:lineRule="auto"/>
              <w:rPr>
                <w:rFonts w:eastAsia="Times New Roman" w:cs="Times New Roman"/>
                <w:sz w:val="24"/>
                <w:szCs w:val="24"/>
                <w:lang w:eastAsia="ru-RU"/>
              </w:rPr>
            </w:pPr>
            <w:r w:rsidRPr="00186511">
              <w:rPr>
                <w:rFonts w:eastAsia="Times New Roman" w:cs="Times New Roman"/>
                <w:sz w:val="24"/>
                <w:szCs w:val="24"/>
                <w:lang w:eastAsia="ru-RU"/>
              </w:rPr>
              <w:t>”</w:t>
            </w:r>
          </w:p>
        </w:tc>
        <w:tc>
          <w:tcPr>
            <w:tcW w:w="1418" w:type="dxa"/>
            <w:tcBorders>
              <w:top w:val="nil"/>
              <w:left w:val="nil"/>
              <w:bottom w:val="single" w:sz="4" w:space="0" w:color="auto"/>
              <w:right w:val="nil"/>
            </w:tcBorders>
            <w:vAlign w:val="bottom"/>
          </w:tcPr>
          <w:p w14:paraId="77C0D792" w14:textId="77777777" w:rsidR="00186511" w:rsidRPr="00186511" w:rsidRDefault="00186511" w:rsidP="00186511">
            <w:pPr>
              <w:autoSpaceDE w:val="0"/>
              <w:autoSpaceDN w:val="0"/>
              <w:spacing w:line="256" w:lineRule="auto"/>
              <w:jc w:val="center"/>
              <w:rPr>
                <w:rFonts w:eastAsia="Times New Roman" w:cs="Times New Roman"/>
                <w:sz w:val="24"/>
                <w:szCs w:val="24"/>
                <w:lang w:eastAsia="ru-RU"/>
              </w:rPr>
            </w:pPr>
          </w:p>
        </w:tc>
        <w:tc>
          <w:tcPr>
            <w:tcW w:w="369" w:type="dxa"/>
            <w:vAlign w:val="bottom"/>
            <w:hideMark/>
          </w:tcPr>
          <w:p w14:paraId="3C1AE3D1" w14:textId="77777777" w:rsidR="00186511" w:rsidRPr="00186511" w:rsidRDefault="00186511" w:rsidP="00186511">
            <w:pPr>
              <w:autoSpaceDE w:val="0"/>
              <w:autoSpaceDN w:val="0"/>
              <w:spacing w:line="256" w:lineRule="auto"/>
              <w:jc w:val="right"/>
              <w:rPr>
                <w:rFonts w:eastAsia="Times New Roman" w:cs="Times New Roman"/>
                <w:sz w:val="24"/>
                <w:szCs w:val="24"/>
                <w:lang w:eastAsia="ru-RU"/>
              </w:rPr>
            </w:pPr>
            <w:r w:rsidRPr="00186511">
              <w:rPr>
                <w:rFonts w:eastAsia="Times New Roman" w:cs="Times New Roman"/>
                <w:sz w:val="24"/>
                <w:szCs w:val="24"/>
                <w:lang w:eastAsia="ru-RU"/>
              </w:rPr>
              <w:t>20</w:t>
            </w:r>
          </w:p>
        </w:tc>
        <w:tc>
          <w:tcPr>
            <w:tcW w:w="369" w:type="dxa"/>
            <w:tcBorders>
              <w:top w:val="nil"/>
              <w:left w:val="nil"/>
              <w:bottom w:val="single" w:sz="4" w:space="0" w:color="auto"/>
              <w:right w:val="nil"/>
            </w:tcBorders>
            <w:vAlign w:val="bottom"/>
          </w:tcPr>
          <w:p w14:paraId="6EA2926E" w14:textId="77777777" w:rsidR="00186511" w:rsidRPr="00186511" w:rsidRDefault="00186511" w:rsidP="00186511">
            <w:pPr>
              <w:autoSpaceDE w:val="0"/>
              <w:autoSpaceDN w:val="0"/>
              <w:spacing w:line="256" w:lineRule="auto"/>
              <w:rPr>
                <w:rFonts w:eastAsia="Times New Roman" w:cs="Times New Roman"/>
                <w:sz w:val="24"/>
                <w:szCs w:val="24"/>
                <w:lang w:eastAsia="ru-RU"/>
              </w:rPr>
            </w:pPr>
          </w:p>
        </w:tc>
        <w:tc>
          <w:tcPr>
            <w:tcW w:w="312" w:type="dxa"/>
            <w:vAlign w:val="bottom"/>
            <w:hideMark/>
          </w:tcPr>
          <w:p w14:paraId="6DD86711" w14:textId="77777777" w:rsidR="00186511" w:rsidRPr="00186511" w:rsidRDefault="00186511" w:rsidP="00186511">
            <w:pPr>
              <w:autoSpaceDE w:val="0"/>
              <w:autoSpaceDN w:val="0"/>
              <w:spacing w:line="256" w:lineRule="auto"/>
              <w:ind w:left="57"/>
              <w:rPr>
                <w:rFonts w:eastAsia="Times New Roman" w:cs="Times New Roman"/>
                <w:sz w:val="24"/>
                <w:szCs w:val="24"/>
                <w:lang w:eastAsia="ru-RU"/>
              </w:rPr>
            </w:pPr>
            <w:r w:rsidRPr="00186511">
              <w:rPr>
                <w:rFonts w:eastAsia="Times New Roman" w:cs="Times New Roman"/>
                <w:sz w:val="24"/>
                <w:szCs w:val="24"/>
                <w:lang w:eastAsia="ru-RU"/>
              </w:rPr>
              <w:t>г.</w:t>
            </w:r>
          </w:p>
        </w:tc>
      </w:tr>
    </w:tbl>
    <w:p w14:paraId="17133D4E" w14:textId="77777777" w:rsidR="00186511" w:rsidRPr="00186511" w:rsidRDefault="00186511" w:rsidP="00186511">
      <w:pPr>
        <w:autoSpaceDE w:val="0"/>
        <w:autoSpaceDN w:val="0"/>
        <w:spacing w:before="120"/>
        <w:ind w:left="7796"/>
        <w:jc w:val="center"/>
        <w:rPr>
          <w:rFonts w:eastAsia="Times New Roman" w:cs="Times New Roman"/>
          <w:sz w:val="24"/>
          <w:szCs w:val="24"/>
          <w:lang w:eastAsia="ru-RU"/>
        </w:rPr>
      </w:pPr>
    </w:p>
    <w:p w14:paraId="58238624" w14:textId="77777777" w:rsidR="00186511" w:rsidRPr="00186511" w:rsidRDefault="00186511" w:rsidP="00186511">
      <w:pPr>
        <w:pBdr>
          <w:top w:val="single" w:sz="4" w:space="1" w:color="auto"/>
        </w:pBdr>
        <w:autoSpaceDE w:val="0"/>
        <w:autoSpaceDN w:val="0"/>
        <w:ind w:left="7797"/>
        <w:jc w:val="center"/>
        <w:rPr>
          <w:rFonts w:eastAsia="Times New Roman" w:cs="Times New Roman"/>
          <w:sz w:val="20"/>
          <w:szCs w:val="20"/>
          <w:lang w:eastAsia="ru-RU"/>
        </w:rPr>
      </w:pPr>
      <w:r w:rsidRPr="00186511">
        <w:rPr>
          <w:rFonts w:eastAsia="Times New Roman" w:cs="Times New Roman"/>
          <w:sz w:val="20"/>
          <w:szCs w:val="20"/>
          <w:lang w:eastAsia="ru-RU"/>
        </w:rPr>
        <w:t>(подпись)</w:t>
      </w:r>
    </w:p>
    <w:p w14:paraId="65DE04BE" w14:textId="77777777" w:rsidR="00186511" w:rsidRPr="00186511" w:rsidRDefault="00186511" w:rsidP="00186511">
      <w:pPr>
        <w:autoSpaceDE w:val="0"/>
        <w:autoSpaceDN w:val="0"/>
        <w:spacing w:before="120"/>
        <w:rPr>
          <w:rFonts w:eastAsia="Times New Roman" w:cs="Times New Roman"/>
          <w:sz w:val="24"/>
          <w:szCs w:val="24"/>
          <w:lang w:eastAsia="ru-RU"/>
        </w:rPr>
      </w:pPr>
      <w:r w:rsidRPr="00186511">
        <w:rPr>
          <w:rFonts w:eastAsia="Times New Roman" w:cs="Times New Roman"/>
          <w:sz w:val="24"/>
          <w:szCs w:val="24"/>
          <w:lang w:eastAsia="ru-RU"/>
        </w:rPr>
        <w:t xml:space="preserve">Пометка об отказе ознакомления с актом проверки:  </w:t>
      </w:r>
    </w:p>
    <w:p w14:paraId="1168DBEC" w14:textId="77777777" w:rsidR="00186511" w:rsidRPr="00186511" w:rsidRDefault="00186511" w:rsidP="00186511">
      <w:pPr>
        <w:pBdr>
          <w:top w:val="single" w:sz="4" w:space="1" w:color="auto"/>
        </w:pBdr>
        <w:autoSpaceDE w:val="0"/>
        <w:autoSpaceDN w:val="0"/>
        <w:ind w:left="5404"/>
        <w:jc w:val="center"/>
        <w:rPr>
          <w:rFonts w:eastAsia="Times New Roman" w:cs="Times New Roman"/>
          <w:sz w:val="20"/>
          <w:szCs w:val="20"/>
          <w:lang w:eastAsia="ru-RU"/>
        </w:rPr>
      </w:pPr>
      <w:r w:rsidRPr="00186511">
        <w:rPr>
          <w:rFonts w:eastAsia="Times New Roman" w:cs="Times New Roman"/>
          <w:sz w:val="20"/>
          <w:szCs w:val="20"/>
          <w:lang w:eastAsia="ru-RU"/>
        </w:rPr>
        <w:t>(подпись уполномоченного должностного лица (лиц), проводившего проверку)</w:t>
      </w:r>
    </w:p>
    <w:p w14:paraId="7EC9999D" w14:textId="77777777" w:rsidR="00186511" w:rsidRPr="00186511" w:rsidRDefault="00186511" w:rsidP="00186511">
      <w:pPr>
        <w:autoSpaceDE w:val="0"/>
        <w:autoSpaceDN w:val="0"/>
        <w:rPr>
          <w:rFonts w:eastAsia="Times New Roman" w:cs="Times New Roman"/>
          <w:sz w:val="24"/>
          <w:szCs w:val="24"/>
          <w:lang w:eastAsia="ru-RU"/>
        </w:rPr>
      </w:pPr>
    </w:p>
    <w:p w14:paraId="6C6D2F9E" w14:textId="77777777" w:rsidR="004D308F" w:rsidRDefault="004D308F" w:rsidP="004D308F">
      <w:pPr>
        <w:rPr>
          <w:szCs w:val="28"/>
        </w:rPr>
      </w:pPr>
    </w:p>
    <w:p w14:paraId="6750230C" w14:textId="77777777" w:rsidR="001C600A" w:rsidRDefault="001C600A" w:rsidP="004D308F">
      <w:pPr>
        <w:rPr>
          <w:szCs w:val="28"/>
        </w:rPr>
      </w:pPr>
    </w:p>
    <w:p w14:paraId="085D7960" w14:textId="77777777" w:rsidR="001C600A" w:rsidRDefault="001C600A" w:rsidP="004D308F">
      <w:pPr>
        <w:rPr>
          <w:szCs w:val="28"/>
        </w:rPr>
      </w:pPr>
    </w:p>
    <w:p w14:paraId="05060E94" w14:textId="77777777" w:rsidR="001C600A" w:rsidRDefault="001C600A" w:rsidP="004D308F">
      <w:pPr>
        <w:rPr>
          <w:szCs w:val="28"/>
        </w:rPr>
      </w:pPr>
    </w:p>
    <w:p w14:paraId="5469E7CE" w14:textId="77777777" w:rsidR="001C600A" w:rsidRDefault="001C600A" w:rsidP="004D308F">
      <w:pPr>
        <w:rPr>
          <w:szCs w:val="28"/>
        </w:rPr>
      </w:pPr>
    </w:p>
    <w:p w14:paraId="7DEEB1D5" w14:textId="77777777" w:rsidR="001C600A" w:rsidRDefault="001C600A" w:rsidP="004D308F">
      <w:pPr>
        <w:rPr>
          <w:szCs w:val="28"/>
        </w:rPr>
      </w:pPr>
    </w:p>
    <w:p w14:paraId="49293D14" w14:textId="77777777" w:rsidR="001C600A" w:rsidRDefault="001C600A" w:rsidP="004D308F">
      <w:pPr>
        <w:rPr>
          <w:szCs w:val="28"/>
        </w:rPr>
      </w:pPr>
    </w:p>
    <w:p w14:paraId="4E18F61E" w14:textId="77777777" w:rsidR="001C600A" w:rsidRDefault="001C600A" w:rsidP="004D308F">
      <w:pPr>
        <w:rPr>
          <w:szCs w:val="28"/>
        </w:rPr>
      </w:pPr>
    </w:p>
    <w:p w14:paraId="2EA6AC2D" w14:textId="77777777" w:rsidR="001C600A" w:rsidRDefault="001C600A" w:rsidP="004D308F">
      <w:pPr>
        <w:rPr>
          <w:szCs w:val="28"/>
        </w:rPr>
      </w:pPr>
    </w:p>
    <w:p w14:paraId="4B27F491" w14:textId="77777777" w:rsidR="001C600A" w:rsidRDefault="001C600A" w:rsidP="004D308F">
      <w:pPr>
        <w:rPr>
          <w:szCs w:val="28"/>
        </w:rPr>
      </w:pPr>
    </w:p>
    <w:p w14:paraId="56DE3DAF" w14:textId="77777777" w:rsidR="001C600A" w:rsidRDefault="001C600A" w:rsidP="004D308F">
      <w:pPr>
        <w:rPr>
          <w:szCs w:val="28"/>
        </w:rPr>
      </w:pPr>
    </w:p>
    <w:p w14:paraId="26F148B4" w14:textId="77777777" w:rsidR="001C600A" w:rsidRDefault="001C600A" w:rsidP="004D308F">
      <w:pPr>
        <w:rPr>
          <w:szCs w:val="28"/>
        </w:rPr>
      </w:pPr>
    </w:p>
    <w:p w14:paraId="117EEAF9" w14:textId="77777777" w:rsidR="001C600A" w:rsidRDefault="001C600A" w:rsidP="004D308F">
      <w:pPr>
        <w:rPr>
          <w:szCs w:val="28"/>
        </w:rPr>
      </w:pPr>
    </w:p>
    <w:p w14:paraId="4D09142B" w14:textId="77777777" w:rsidR="001C600A" w:rsidRDefault="001C600A" w:rsidP="004D308F">
      <w:pPr>
        <w:rPr>
          <w:szCs w:val="28"/>
        </w:rPr>
      </w:pPr>
    </w:p>
    <w:p w14:paraId="70579AEC" w14:textId="77777777" w:rsidR="001C600A" w:rsidRDefault="001C600A" w:rsidP="004D308F">
      <w:pPr>
        <w:rPr>
          <w:szCs w:val="28"/>
        </w:rPr>
      </w:pPr>
    </w:p>
    <w:p w14:paraId="6BDF3FC0" w14:textId="77777777" w:rsidR="001C600A" w:rsidRDefault="001C600A" w:rsidP="004D308F">
      <w:pPr>
        <w:rPr>
          <w:szCs w:val="28"/>
        </w:rPr>
      </w:pPr>
    </w:p>
    <w:p w14:paraId="0E96E9E3" w14:textId="77777777" w:rsidR="001C600A" w:rsidRDefault="001C600A" w:rsidP="001C600A">
      <w:pPr>
        <w:rPr>
          <w:rFonts w:cs="Times New Roman"/>
          <w:sz w:val="20"/>
          <w:szCs w:val="20"/>
        </w:rPr>
      </w:pPr>
      <w:r>
        <w:rPr>
          <w:rFonts w:cs="Times New Roman"/>
          <w:sz w:val="20"/>
          <w:szCs w:val="20"/>
        </w:rPr>
        <w:t>Прокопович Ольга Владимировна</w:t>
      </w:r>
    </w:p>
    <w:p w14:paraId="4E977392" w14:textId="77777777" w:rsidR="001C600A" w:rsidRDefault="001C600A" w:rsidP="001C600A">
      <w:pPr>
        <w:rPr>
          <w:rFonts w:cs="Times New Roman"/>
          <w:sz w:val="20"/>
          <w:szCs w:val="20"/>
        </w:rPr>
      </w:pPr>
      <w:r>
        <w:rPr>
          <w:rFonts w:cs="Times New Roman"/>
          <w:sz w:val="20"/>
          <w:szCs w:val="20"/>
        </w:rPr>
        <w:t>тел. (3462)52-81-88</w:t>
      </w:r>
    </w:p>
    <w:p w14:paraId="6E9D97DE" w14:textId="77777777" w:rsidR="001C600A" w:rsidRDefault="001C600A" w:rsidP="004D308F">
      <w:pPr>
        <w:rPr>
          <w:szCs w:val="28"/>
        </w:rPr>
      </w:pPr>
      <w:bookmarkStart w:id="0" w:name="_GoBack"/>
      <w:bookmarkEnd w:id="0"/>
    </w:p>
    <w:sectPr w:rsidR="001C600A" w:rsidSect="0052524F">
      <w:pgSz w:w="11906" w:h="16838" w:code="9"/>
      <w:pgMar w:top="1135"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4DCD7" w14:textId="77777777" w:rsidR="0034385A" w:rsidRDefault="0034385A" w:rsidP="00430232">
      <w:r>
        <w:separator/>
      </w:r>
    </w:p>
  </w:endnote>
  <w:endnote w:type="continuationSeparator" w:id="0">
    <w:p w14:paraId="0DE338C1" w14:textId="77777777" w:rsidR="0034385A" w:rsidRDefault="0034385A" w:rsidP="0043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FCB5C" w14:textId="77777777" w:rsidR="0034385A" w:rsidRDefault="0034385A" w:rsidP="00430232">
      <w:r>
        <w:separator/>
      </w:r>
    </w:p>
  </w:footnote>
  <w:footnote w:type="continuationSeparator" w:id="0">
    <w:p w14:paraId="27688BBE" w14:textId="77777777" w:rsidR="0034385A" w:rsidRDefault="0034385A" w:rsidP="00430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B7788"/>
    <w:multiLevelType w:val="hybridMultilevel"/>
    <w:tmpl w:val="A0F44CB8"/>
    <w:lvl w:ilvl="0" w:tplc="C19066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97"/>
    <w:rsid w:val="00010877"/>
    <w:rsid w:val="0009604F"/>
    <w:rsid w:val="00186511"/>
    <w:rsid w:val="0019160E"/>
    <w:rsid w:val="001A1A46"/>
    <w:rsid w:val="001C600A"/>
    <w:rsid w:val="00210297"/>
    <w:rsid w:val="00312E93"/>
    <w:rsid w:val="00326206"/>
    <w:rsid w:val="0034385A"/>
    <w:rsid w:val="00360CBC"/>
    <w:rsid w:val="00430232"/>
    <w:rsid w:val="0046629F"/>
    <w:rsid w:val="00474317"/>
    <w:rsid w:val="00482A15"/>
    <w:rsid w:val="004845A0"/>
    <w:rsid w:val="004D308F"/>
    <w:rsid w:val="0052524F"/>
    <w:rsid w:val="00540CBF"/>
    <w:rsid w:val="005E4D32"/>
    <w:rsid w:val="006641DB"/>
    <w:rsid w:val="006C0B77"/>
    <w:rsid w:val="006D47C7"/>
    <w:rsid w:val="007111F9"/>
    <w:rsid w:val="007969E6"/>
    <w:rsid w:val="008000A2"/>
    <w:rsid w:val="00816C38"/>
    <w:rsid w:val="008242FF"/>
    <w:rsid w:val="00826100"/>
    <w:rsid w:val="00847477"/>
    <w:rsid w:val="00870751"/>
    <w:rsid w:val="008A7BD7"/>
    <w:rsid w:val="00922C48"/>
    <w:rsid w:val="00950F2E"/>
    <w:rsid w:val="009E0C9C"/>
    <w:rsid w:val="00AA783B"/>
    <w:rsid w:val="00B915B7"/>
    <w:rsid w:val="00BA50F6"/>
    <w:rsid w:val="00C97047"/>
    <w:rsid w:val="00D73E49"/>
    <w:rsid w:val="00D902BB"/>
    <w:rsid w:val="00E02350"/>
    <w:rsid w:val="00E072C1"/>
    <w:rsid w:val="00EA59DF"/>
    <w:rsid w:val="00EE11C5"/>
    <w:rsid w:val="00EE4070"/>
    <w:rsid w:val="00F12C76"/>
    <w:rsid w:val="00F44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4716"/>
  <w15:docId w15:val="{F16FB6F8-7FA4-41FC-9497-21E2016E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08F"/>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30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4D308F"/>
    <w:rPr>
      <w:color w:val="0563C1" w:themeColor="hyperlink"/>
      <w:u w:val="single"/>
    </w:rPr>
  </w:style>
  <w:style w:type="character" w:styleId="a5">
    <w:name w:val="annotation reference"/>
    <w:basedOn w:val="a0"/>
    <w:uiPriority w:val="99"/>
    <w:semiHidden/>
    <w:unhideWhenUsed/>
    <w:rsid w:val="00430232"/>
    <w:rPr>
      <w:sz w:val="16"/>
      <w:szCs w:val="16"/>
    </w:rPr>
  </w:style>
  <w:style w:type="paragraph" w:styleId="a6">
    <w:name w:val="annotation text"/>
    <w:basedOn w:val="a"/>
    <w:link w:val="a7"/>
    <w:uiPriority w:val="99"/>
    <w:semiHidden/>
    <w:unhideWhenUsed/>
    <w:rsid w:val="00430232"/>
    <w:rPr>
      <w:sz w:val="20"/>
      <w:szCs w:val="20"/>
    </w:rPr>
  </w:style>
  <w:style w:type="character" w:customStyle="1" w:styleId="a7">
    <w:name w:val="Текст примечания Знак"/>
    <w:basedOn w:val="a0"/>
    <w:link w:val="a6"/>
    <w:uiPriority w:val="99"/>
    <w:semiHidden/>
    <w:rsid w:val="00430232"/>
    <w:rPr>
      <w:rFonts w:ascii="Times New Roman" w:hAnsi="Times New Roman"/>
      <w:sz w:val="20"/>
      <w:szCs w:val="20"/>
    </w:rPr>
  </w:style>
  <w:style w:type="paragraph" w:styleId="a8">
    <w:name w:val="annotation subject"/>
    <w:basedOn w:val="a6"/>
    <w:next w:val="a6"/>
    <w:link w:val="a9"/>
    <w:uiPriority w:val="99"/>
    <w:semiHidden/>
    <w:unhideWhenUsed/>
    <w:rsid w:val="00430232"/>
    <w:rPr>
      <w:b/>
      <w:bCs/>
    </w:rPr>
  </w:style>
  <w:style w:type="character" w:customStyle="1" w:styleId="a9">
    <w:name w:val="Тема примечания Знак"/>
    <w:basedOn w:val="a7"/>
    <w:link w:val="a8"/>
    <w:uiPriority w:val="99"/>
    <w:semiHidden/>
    <w:rsid w:val="00430232"/>
    <w:rPr>
      <w:rFonts w:ascii="Times New Roman" w:hAnsi="Times New Roman"/>
      <w:b/>
      <w:bCs/>
      <w:sz w:val="20"/>
      <w:szCs w:val="20"/>
    </w:rPr>
  </w:style>
  <w:style w:type="paragraph" w:styleId="aa">
    <w:name w:val="Balloon Text"/>
    <w:basedOn w:val="a"/>
    <w:link w:val="ab"/>
    <w:uiPriority w:val="99"/>
    <w:semiHidden/>
    <w:unhideWhenUsed/>
    <w:rsid w:val="00430232"/>
    <w:rPr>
      <w:rFonts w:ascii="Segoe UI" w:hAnsi="Segoe UI" w:cs="Segoe UI"/>
      <w:sz w:val="18"/>
      <w:szCs w:val="18"/>
    </w:rPr>
  </w:style>
  <w:style w:type="character" w:customStyle="1" w:styleId="ab">
    <w:name w:val="Текст выноски Знак"/>
    <w:basedOn w:val="a0"/>
    <w:link w:val="aa"/>
    <w:uiPriority w:val="99"/>
    <w:semiHidden/>
    <w:rsid w:val="00430232"/>
    <w:rPr>
      <w:rFonts w:ascii="Segoe UI" w:hAnsi="Segoe UI" w:cs="Segoe UI"/>
      <w:sz w:val="18"/>
      <w:szCs w:val="18"/>
    </w:rPr>
  </w:style>
  <w:style w:type="paragraph" w:styleId="ac">
    <w:name w:val="header"/>
    <w:basedOn w:val="a"/>
    <w:link w:val="ad"/>
    <w:uiPriority w:val="99"/>
    <w:unhideWhenUsed/>
    <w:rsid w:val="00430232"/>
    <w:pPr>
      <w:tabs>
        <w:tab w:val="center" w:pos="4677"/>
        <w:tab w:val="right" w:pos="9355"/>
      </w:tabs>
    </w:pPr>
  </w:style>
  <w:style w:type="character" w:customStyle="1" w:styleId="ad">
    <w:name w:val="Верхний колонтитул Знак"/>
    <w:basedOn w:val="a0"/>
    <w:link w:val="ac"/>
    <w:uiPriority w:val="99"/>
    <w:rsid w:val="00430232"/>
    <w:rPr>
      <w:rFonts w:ascii="Times New Roman" w:hAnsi="Times New Roman"/>
      <w:sz w:val="28"/>
    </w:rPr>
  </w:style>
  <w:style w:type="paragraph" w:styleId="ae">
    <w:name w:val="footer"/>
    <w:basedOn w:val="a"/>
    <w:link w:val="af"/>
    <w:uiPriority w:val="99"/>
    <w:unhideWhenUsed/>
    <w:rsid w:val="00430232"/>
    <w:pPr>
      <w:tabs>
        <w:tab w:val="center" w:pos="4677"/>
        <w:tab w:val="right" w:pos="9355"/>
      </w:tabs>
    </w:pPr>
  </w:style>
  <w:style w:type="character" w:customStyle="1" w:styleId="af">
    <w:name w:val="Нижний колонтитул Знак"/>
    <w:basedOn w:val="a0"/>
    <w:link w:val="ae"/>
    <w:uiPriority w:val="99"/>
    <w:rsid w:val="00430232"/>
    <w:rPr>
      <w:rFonts w:ascii="Times New Roman" w:hAnsi="Times New Roman"/>
      <w:sz w:val="28"/>
    </w:rPr>
  </w:style>
  <w:style w:type="paragraph" w:styleId="af0">
    <w:name w:val="List Paragraph"/>
    <w:basedOn w:val="a"/>
    <w:uiPriority w:val="34"/>
    <w:qFormat/>
    <w:rsid w:val="00482A15"/>
    <w:pPr>
      <w:spacing w:after="200" w:line="276" w:lineRule="auto"/>
      <w:ind w:left="720"/>
      <w:contextualSpacing/>
    </w:pPr>
    <w:rPr>
      <w:rFonts w:asciiTheme="minorHAnsi" w:hAnsiTheme="minorHAnsi"/>
      <w:sz w:val="22"/>
    </w:rPr>
  </w:style>
  <w:style w:type="character" w:customStyle="1" w:styleId="blk">
    <w:name w:val="blk"/>
    <w:basedOn w:val="a0"/>
    <w:rsid w:val="0047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83715">
      <w:bodyDiv w:val="1"/>
      <w:marLeft w:val="0"/>
      <w:marRight w:val="0"/>
      <w:marTop w:val="0"/>
      <w:marBottom w:val="0"/>
      <w:divBdr>
        <w:top w:val="none" w:sz="0" w:space="0" w:color="auto"/>
        <w:left w:val="none" w:sz="0" w:space="0" w:color="auto"/>
        <w:bottom w:val="none" w:sz="0" w:space="0" w:color="auto"/>
        <w:right w:val="none" w:sz="0" w:space="0" w:color="auto"/>
      </w:divBdr>
    </w:div>
    <w:div w:id="601229579">
      <w:bodyDiv w:val="1"/>
      <w:marLeft w:val="0"/>
      <w:marRight w:val="0"/>
      <w:marTop w:val="0"/>
      <w:marBottom w:val="0"/>
      <w:divBdr>
        <w:top w:val="none" w:sz="0" w:space="0" w:color="auto"/>
        <w:left w:val="none" w:sz="0" w:space="0" w:color="auto"/>
        <w:bottom w:val="none" w:sz="0" w:space="0" w:color="auto"/>
        <w:right w:val="none" w:sz="0" w:space="0" w:color="auto"/>
      </w:divBdr>
    </w:div>
    <w:div w:id="1429934173">
      <w:bodyDiv w:val="1"/>
      <w:marLeft w:val="0"/>
      <w:marRight w:val="0"/>
      <w:marTop w:val="0"/>
      <w:marBottom w:val="0"/>
      <w:divBdr>
        <w:top w:val="none" w:sz="0" w:space="0" w:color="auto"/>
        <w:left w:val="none" w:sz="0" w:space="0" w:color="auto"/>
        <w:bottom w:val="none" w:sz="0" w:space="0" w:color="auto"/>
        <w:right w:val="none" w:sz="0" w:space="0" w:color="auto"/>
      </w:divBdr>
    </w:div>
    <w:div w:id="1712683470">
      <w:bodyDiv w:val="1"/>
      <w:marLeft w:val="0"/>
      <w:marRight w:val="0"/>
      <w:marTop w:val="0"/>
      <w:marBottom w:val="0"/>
      <w:divBdr>
        <w:top w:val="none" w:sz="0" w:space="0" w:color="auto"/>
        <w:left w:val="none" w:sz="0" w:space="0" w:color="auto"/>
        <w:bottom w:val="none" w:sz="0" w:space="0" w:color="auto"/>
        <w:right w:val="none" w:sz="0" w:space="0" w:color="auto"/>
      </w:divBdr>
    </w:div>
    <w:div w:id="1729718673">
      <w:bodyDiv w:val="1"/>
      <w:marLeft w:val="0"/>
      <w:marRight w:val="0"/>
      <w:marTop w:val="0"/>
      <w:marBottom w:val="0"/>
      <w:divBdr>
        <w:top w:val="none" w:sz="0" w:space="0" w:color="auto"/>
        <w:left w:val="none" w:sz="0" w:space="0" w:color="auto"/>
        <w:bottom w:val="none" w:sz="0" w:space="0" w:color="auto"/>
        <w:right w:val="none" w:sz="0" w:space="0" w:color="auto"/>
      </w:divBdr>
    </w:div>
    <w:div w:id="1784958616">
      <w:bodyDiv w:val="1"/>
      <w:marLeft w:val="0"/>
      <w:marRight w:val="0"/>
      <w:marTop w:val="0"/>
      <w:marBottom w:val="0"/>
      <w:divBdr>
        <w:top w:val="none" w:sz="0" w:space="0" w:color="auto"/>
        <w:left w:val="none" w:sz="0" w:space="0" w:color="auto"/>
        <w:bottom w:val="none" w:sz="0" w:space="0" w:color="auto"/>
        <w:right w:val="none" w:sz="0" w:space="0" w:color="auto"/>
      </w:divBdr>
      <w:divsChild>
        <w:div w:id="1862545811">
          <w:marLeft w:val="0"/>
          <w:marRight w:val="0"/>
          <w:marTop w:val="192"/>
          <w:marBottom w:val="0"/>
          <w:divBdr>
            <w:top w:val="none" w:sz="0" w:space="0" w:color="auto"/>
            <w:left w:val="none" w:sz="0" w:space="0" w:color="auto"/>
            <w:bottom w:val="none" w:sz="0" w:space="0" w:color="auto"/>
            <w:right w:val="none" w:sz="0" w:space="0" w:color="auto"/>
          </w:divBdr>
        </w:div>
        <w:div w:id="1315529134">
          <w:marLeft w:val="0"/>
          <w:marRight w:val="0"/>
          <w:marTop w:val="0"/>
          <w:marBottom w:val="0"/>
          <w:divBdr>
            <w:top w:val="none" w:sz="0" w:space="0" w:color="auto"/>
            <w:left w:val="none" w:sz="0" w:space="0" w:color="auto"/>
            <w:bottom w:val="none" w:sz="0" w:space="0" w:color="auto"/>
            <w:right w:val="none" w:sz="0" w:space="0" w:color="auto"/>
          </w:divBdr>
          <w:divsChild>
            <w:div w:id="1654066786">
              <w:marLeft w:val="0"/>
              <w:marRight w:val="0"/>
              <w:marTop w:val="192"/>
              <w:marBottom w:val="0"/>
              <w:divBdr>
                <w:top w:val="none" w:sz="0" w:space="0" w:color="auto"/>
                <w:left w:val="none" w:sz="0" w:space="0" w:color="auto"/>
                <w:bottom w:val="none" w:sz="0" w:space="0" w:color="auto"/>
                <w:right w:val="none" w:sz="0" w:space="0" w:color="auto"/>
              </w:divBdr>
            </w:div>
          </w:divsChild>
        </w:div>
        <w:div w:id="1895845546">
          <w:marLeft w:val="0"/>
          <w:marRight w:val="0"/>
          <w:marTop w:val="0"/>
          <w:marBottom w:val="0"/>
          <w:divBdr>
            <w:top w:val="none" w:sz="0" w:space="0" w:color="auto"/>
            <w:left w:val="none" w:sz="0" w:space="0" w:color="auto"/>
            <w:bottom w:val="none" w:sz="0" w:space="0" w:color="auto"/>
            <w:right w:val="none" w:sz="0" w:space="0" w:color="auto"/>
          </w:divBdr>
        </w:div>
        <w:div w:id="1559248246">
          <w:marLeft w:val="0"/>
          <w:marRight w:val="0"/>
          <w:marTop w:val="192"/>
          <w:marBottom w:val="0"/>
          <w:divBdr>
            <w:top w:val="none" w:sz="0" w:space="0" w:color="auto"/>
            <w:left w:val="none" w:sz="0" w:space="0" w:color="auto"/>
            <w:bottom w:val="none" w:sz="0" w:space="0" w:color="auto"/>
            <w:right w:val="none" w:sz="0" w:space="0" w:color="auto"/>
          </w:divBdr>
        </w:div>
      </w:divsChild>
    </w:div>
    <w:div w:id="207442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8831954.0" TargetMode="External"/><Relationship Id="rId3" Type="http://schemas.openxmlformats.org/officeDocument/2006/relationships/settings" Target="settings.xml"/><Relationship Id="rId7" Type="http://schemas.openxmlformats.org/officeDocument/2006/relationships/hyperlink" Target="garantF1://120770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3301</Words>
  <Characters>18822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Мельничану Лилия Николаевна</cp:lastModifiedBy>
  <cp:revision>7</cp:revision>
  <cp:lastPrinted>2020-11-11T09:20:00Z</cp:lastPrinted>
  <dcterms:created xsi:type="dcterms:W3CDTF">2020-11-11T09:24:00Z</dcterms:created>
  <dcterms:modified xsi:type="dcterms:W3CDTF">2020-12-11T11:26:00Z</dcterms:modified>
</cp:coreProperties>
</file>