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D2" w:rsidRDefault="00B361D2" w:rsidP="00656C1A">
      <w:pPr>
        <w:spacing w:line="120" w:lineRule="atLeast"/>
        <w:jc w:val="center"/>
        <w:rPr>
          <w:sz w:val="24"/>
          <w:szCs w:val="24"/>
        </w:rPr>
      </w:pPr>
    </w:p>
    <w:p w:rsidR="00B361D2" w:rsidRDefault="00B361D2" w:rsidP="00656C1A">
      <w:pPr>
        <w:spacing w:line="120" w:lineRule="atLeast"/>
        <w:jc w:val="center"/>
        <w:rPr>
          <w:sz w:val="24"/>
          <w:szCs w:val="24"/>
        </w:rPr>
      </w:pPr>
    </w:p>
    <w:p w:rsidR="00B361D2" w:rsidRPr="00852378" w:rsidRDefault="00B361D2" w:rsidP="00656C1A">
      <w:pPr>
        <w:spacing w:line="120" w:lineRule="atLeast"/>
        <w:jc w:val="center"/>
        <w:rPr>
          <w:sz w:val="10"/>
          <w:szCs w:val="10"/>
        </w:rPr>
      </w:pPr>
    </w:p>
    <w:p w:rsidR="00B361D2" w:rsidRDefault="00B361D2" w:rsidP="00656C1A">
      <w:pPr>
        <w:spacing w:line="120" w:lineRule="atLeast"/>
        <w:jc w:val="center"/>
        <w:rPr>
          <w:sz w:val="10"/>
          <w:szCs w:val="24"/>
        </w:rPr>
      </w:pPr>
    </w:p>
    <w:p w:rsidR="00B361D2" w:rsidRPr="005541F0" w:rsidRDefault="00B36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61D2" w:rsidRDefault="00B36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61D2" w:rsidRPr="005541F0" w:rsidRDefault="00B361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361D2" w:rsidRPr="005649E4" w:rsidRDefault="00B361D2" w:rsidP="00656C1A">
      <w:pPr>
        <w:spacing w:line="120" w:lineRule="atLeast"/>
        <w:jc w:val="center"/>
        <w:rPr>
          <w:sz w:val="18"/>
          <w:szCs w:val="24"/>
        </w:rPr>
      </w:pPr>
    </w:p>
    <w:p w:rsidR="00B361D2" w:rsidRPr="00656C1A" w:rsidRDefault="00B361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61D2" w:rsidRPr="005541F0" w:rsidRDefault="00B361D2" w:rsidP="00656C1A">
      <w:pPr>
        <w:spacing w:line="120" w:lineRule="atLeast"/>
        <w:jc w:val="center"/>
        <w:rPr>
          <w:sz w:val="18"/>
          <w:szCs w:val="24"/>
        </w:rPr>
      </w:pPr>
    </w:p>
    <w:p w:rsidR="00B361D2" w:rsidRPr="005541F0" w:rsidRDefault="00B361D2" w:rsidP="00656C1A">
      <w:pPr>
        <w:spacing w:line="120" w:lineRule="atLeast"/>
        <w:jc w:val="center"/>
        <w:rPr>
          <w:sz w:val="20"/>
          <w:szCs w:val="24"/>
        </w:rPr>
      </w:pPr>
    </w:p>
    <w:p w:rsidR="00B361D2" w:rsidRPr="00656C1A" w:rsidRDefault="00B361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61D2" w:rsidRDefault="00B361D2" w:rsidP="00656C1A">
      <w:pPr>
        <w:spacing w:line="120" w:lineRule="atLeast"/>
        <w:jc w:val="center"/>
        <w:rPr>
          <w:sz w:val="30"/>
          <w:szCs w:val="24"/>
        </w:rPr>
      </w:pPr>
    </w:p>
    <w:p w:rsidR="00B361D2" w:rsidRPr="00656C1A" w:rsidRDefault="00B361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61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61D2" w:rsidRPr="00F8214F" w:rsidRDefault="00B36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61D2" w:rsidRPr="00F8214F" w:rsidRDefault="003826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61D2" w:rsidRPr="00F8214F" w:rsidRDefault="00B361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61D2" w:rsidRPr="00F8214F" w:rsidRDefault="003826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361D2" w:rsidRPr="00A63FB0" w:rsidRDefault="00B361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61D2" w:rsidRPr="00A3761A" w:rsidRDefault="003826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361D2" w:rsidRPr="00F8214F" w:rsidRDefault="00B361D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361D2" w:rsidRPr="00F8214F" w:rsidRDefault="00B361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61D2" w:rsidRPr="00AB4194" w:rsidRDefault="00B36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61D2" w:rsidRPr="00F8214F" w:rsidRDefault="003826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1549</w:t>
            </w:r>
          </w:p>
        </w:tc>
      </w:tr>
    </w:tbl>
    <w:p w:rsidR="00B361D2" w:rsidRPr="00C725A6" w:rsidRDefault="00B361D2" w:rsidP="00C725A6">
      <w:pPr>
        <w:rPr>
          <w:rFonts w:cs="Times New Roman"/>
          <w:szCs w:val="28"/>
        </w:rPr>
      </w:pPr>
    </w:p>
    <w:p w:rsidR="00B361D2" w:rsidRPr="00B361D2" w:rsidRDefault="00B361D2" w:rsidP="00B361D2">
      <w:pPr>
        <w:pStyle w:val="ab"/>
        <w:jc w:val="both"/>
        <w:rPr>
          <w:lang w:val="en-US" w:eastAsia="ru-RU"/>
        </w:rPr>
      </w:pPr>
      <w:r>
        <w:rPr>
          <w:lang w:eastAsia="ru-RU"/>
        </w:rPr>
        <w:t>О внесении изменени</w:t>
      </w:r>
      <w:r w:rsidRPr="00B361D2">
        <w:t>я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 xml:space="preserve">в постановление Администрации 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 xml:space="preserve">города от 30.01.2014 № 628 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>«Об утверждении перечня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 xml:space="preserve">должностных лиц Администрации 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 xml:space="preserve">города, уполномоченных составлять 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 xml:space="preserve">протоколы об административных </w:t>
      </w:r>
    </w:p>
    <w:p w:rsidR="00B361D2" w:rsidRPr="00B361D2" w:rsidRDefault="00B361D2" w:rsidP="00B361D2">
      <w:pPr>
        <w:pStyle w:val="ab"/>
        <w:jc w:val="both"/>
        <w:rPr>
          <w:lang w:eastAsia="ru-RU"/>
        </w:rPr>
      </w:pPr>
      <w:r w:rsidRPr="00B361D2">
        <w:rPr>
          <w:lang w:eastAsia="ru-RU"/>
        </w:rPr>
        <w:t>правонарушениях»</w:t>
      </w:r>
    </w:p>
    <w:p w:rsidR="00B361D2" w:rsidRPr="00B361D2" w:rsidRDefault="00B361D2" w:rsidP="00B361D2">
      <w:pPr>
        <w:ind w:left="-15" w:firstLine="555"/>
        <w:jc w:val="both"/>
        <w:rPr>
          <w:rFonts w:eastAsia="Times New Roman" w:cs="Times New Roman"/>
          <w:szCs w:val="28"/>
        </w:rPr>
      </w:pPr>
    </w:p>
    <w:p w:rsidR="00B361D2" w:rsidRPr="00B361D2" w:rsidRDefault="00B361D2" w:rsidP="00B361D2">
      <w:pPr>
        <w:ind w:left="-15" w:firstLine="555"/>
        <w:jc w:val="both"/>
        <w:rPr>
          <w:szCs w:val="28"/>
        </w:rPr>
      </w:pPr>
    </w:p>
    <w:p w:rsidR="00B361D2" w:rsidRDefault="00B361D2" w:rsidP="00B361D2">
      <w:pPr>
        <w:ind w:firstLine="709"/>
        <w:jc w:val="both"/>
        <w:rPr>
          <w:szCs w:val="28"/>
        </w:rPr>
      </w:pPr>
      <w:r w:rsidRPr="00B361D2">
        <w:rPr>
          <w:szCs w:val="28"/>
        </w:rPr>
        <w:t>В соответствии с Законом Ханты-Мансийского автономного округа – Югры от 02.03.2009 № 5-оз «Об административных комиссиях в Ханты-</w:t>
      </w:r>
      <w:r>
        <w:rPr>
          <w:szCs w:val="28"/>
        </w:rPr>
        <w:br/>
      </w:r>
      <w:r w:rsidRPr="00B361D2">
        <w:rPr>
          <w:szCs w:val="28"/>
        </w:rPr>
        <w:t xml:space="preserve">Мансийском автономном округе – Югре», пунктом 2 статьи 48 Закона Ханты-Мансийского автономного округа – Югры от 11.06.2010 № 102-оз «Об административных правонарушениях», Уставом городского округа город Сургут Ханты-Мансийского автономного округа – Югры, распоряжением </w:t>
      </w:r>
      <w:proofErr w:type="spellStart"/>
      <w:r w:rsidRPr="00B361D2">
        <w:rPr>
          <w:szCs w:val="28"/>
        </w:rPr>
        <w:t>Админи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B361D2">
        <w:rPr>
          <w:szCs w:val="28"/>
        </w:rPr>
        <w:t>страции</w:t>
      </w:r>
      <w:proofErr w:type="spellEnd"/>
      <w:r w:rsidRPr="00B361D2">
        <w:rPr>
          <w:szCs w:val="28"/>
        </w:rPr>
        <w:t xml:space="preserve"> города от 30.12.2005 № 3686 «Об утверждении Регламента </w:t>
      </w:r>
      <w:proofErr w:type="spellStart"/>
      <w:r w:rsidRPr="00B361D2">
        <w:rPr>
          <w:szCs w:val="28"/>
        </w:rPr>
        <w:t>Админи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B361D2">
        <w:rPr>
          <w:szCs w:val="28"/>
        </w:rPr>
        <w:t>страции</w:t>
      </w:r>
      <w:proofErr w:type="spellEnd"/>
      <w:r w:rsidRPr="00B361D2">
        <w:rPr>
          <w:szCs w:val="28"/>
        </w:rPr>
        <w:t xml:space="preserve"> города»:</w:t>
      </w:r>
    </w:p>
    <w:p w:rsidR="00B361D2" w:rsidRPr="00B361D2" w:rsidRDefault="00B361D2" w:rsidP="00B361D2">
      <w:pPr>
        <w:ind w:firstLine="709"/>
        <w:jc w:val="both"/>
        <w:rPr>
          <w:szCs w:val="28"/>
        </w:rPr>
      </w:pPr>
    </w:p>
    <w:p w:rsidR="00B361D2" w:rsidRDefault="00B361D2" w:rsidP="00B361D2">
      <w:pPr>
        <w:ind w:firstLine="709"/>
        <w:jc w:val="both"/>
        <w:rPr>
          <w:szCs w:val="28"/>
        </w:rPr>
      </w:pPr>
      <w:r w:rsidRPr="00B361D2">
        <w:rPr>
          <w:szCs w:val="28"/>
        </w:rPr>
        <w:t xml:space="preserve">1. Внести в постановление Администрации города от 30.01.2014 № 628 </w:t>
      </w:r>
      <w:r w:rsidRPr="00B361D2">
        <w:rPr>
          <w:szCs w:val="28"/>
        </w:rPr>
        <w:br/>
        <w:t xml:space="preserve">«Об утверждении перечня должностных лиц Администрации города, </w:t>
      </w:r>
      <w:proofErr w:type="spellStart"/>
      <w:r w:rsidRPr="00B361D2">
        <w:rPr>
          <w:szCs w:val="28"/>
        </w:rPr>
        <w:t>уполномо-ченных</w:t>
      </w:r>
      <w:proofErr w:type="spellEnd"/>
      <w:r w:rsidRPr="00B361D2">
        <w:rPr>
          <w:szCs w:val="28"/>
        </w:rPr>
        <w:t xml:space="preserve"> составлять протоколы об административных правонарушениях» (с изменениями от 15.05.2014 № 3188, 09.10.2014 № 6905, 02.02.2015 № 593, 11.08.2015 № 5520, 16.09.2015 № 6458, 06.05.2016 № 3382, 24.01.2017 № 364, 23.05.2017 </w:t>
      </w:r>
      <w:r>
        <w:rPr>
          <w:szCs w:val="28"/>
        </w:rPr>
        <w:br/>
      </w:r>
      <w:r w:rsidRPr="00B361D2">
        <w:rPr>
          <w:szCs w:val="28"/>
        </w:rPr>
        <w:t xml:space="preserve">№ 4210, 26.01.2018 № 608, 28.09.2018 № 7431, 13.06.2019 № 4197, 18.12.2019 </w:t>
      </w:r>
      <w:r>
        <w:rPr>
          <w:szCs w:val="28"/>
        </w:rPr>
        <w:br/>
      </w:r>
      <w:r w:rsidRPr="00B361D2">
        <w:rPr>
          <w:szCs w:val="28"/>
        </w:rPr>
        <w:t xml:space="preserve">№ 9506, 15.01.2020 № 160) изменение, изложив приложение к постановлению </w:t>
      </w:r>
      <w:r>
        <w:rPr>
          <w:szCs w:val="28"/>
        </w:rPr>
        <w:br/>
      </w:r>
      <w:r w:rsidRPr="00B361D2">
        <w:rPr>
          <w:szCs w:val="28"/>
        </w:rPr>
        <w:t>в новой редакции согласно приложению к настоящему постановлению.</w:t>
      </w:r>
    </w:p>
    <w:p w:rsidR="00B361D2" w:rsidRPr="00B361D2" w:rsidRDefault="00B361D2" w:rsidP="00B361D2">
      <w:pPr>
        <w:ind w:firstLine="709"/>
        <w:jc w:val="both"/>
        <w:rPr>
          <w:szCs w:val="28"/>
        </w:rPr>
      </w:pPr>
    </w:p>
    <w:p w:rsidR="00B361D2" w:rsidRPr="00B361D2" w:rsidRDefault="00B361D2" w:rsidP="00B361D2">
      <w:pPr>
        <w:ind w:firstLine="709"/>
        <w:jc w:val="both"/>
        <w:rPr>
          <w:szCs w:val="28"/>
        </w:rPr>
      </w:pPr>
      <w:r w:rsidRPr="00B361D2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br/>
      </w:r>
      <w:r w:rsidRPr="00B361D2">
        <w:rPr>
          <w:szCs w:val="28"/>
        </w:rPr>
        <w:t>разместить настоящее постановление на официальн</w:t>
      </w:r>
      <w:r>
        <w:rPr>
          <w:szCs w:val="28"/>
        </w:rPr>
        <w:t>ом портале Администрации города</w:t>
      </w:r>
      <w:r w:rsidRPr="00B361D2">
        <w:rPr>
          <w:szCs w:val="28"/>
        </w:rPr>
        <w:t xml:space="preserve">: </w:t>
      </w:r>
      <w:r>
        <w:rPr>
          <w:szCs w:val="28"/>
          <w:lang w:val="en-US"/>
        </w:rPr>
        <w:t>www</w:t>
      </w:r>
      <w:r w:rsidRPr="00B361D2">
        <w:rPr>
          <w:szCs w:val="28"/>
        </w:rPr>
        <w:t>.</w:t>
      </w:r>
      <w:proofErr w:type="spellStart"/>
      <w:r>
        <w:rPr>
          <w:szCs w:val="28"/>
          <w:lang w:val="en-US"/>
        </w:rPr>
        <w:t>admsurgut</w:t>
      </w:r>
      <w:proofErr w:type="spellEnd"/>
      <w:r w:rsidRPr="00B361D2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B361D2">
        <w:rPr>
          <w:szCs w:val="28"/>
        </w:rPr>
        <w:t>.</w:t>
      </w:r>
    </w:p>
    <w:p w:rsidR="00B361D2" w:rsidRDefault="00B361D2" w:rsidP="00B361D2">
      <w:pPr>
        <w:ind w:firstLine="709"/>
        <w:jc w:val="both"/>
        <w:rPr>
          <w:szCs w:val="28"/>
        </w:rPr>
      </w:pPr>
      <w:r w:rsidRPr="00B361D2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361D2" w:rsidRPr="00B361D2" w:rsidRDefault="00B361D2" w:rsidP="00B361D2">
      <w:pPr>
        <w:ind w:firstLine="709"/>
        <w:jc w:val="both"/>
        <w:rPr>
          <w:szCs w:val="28"/>
        </w:rPr>
      </w:pPr>
    </w:p>
    <w:p w:rsidR="00B361D2" w:rsidRPr="00B361D2" w:rsidRDefault="00B361D2" w:rsidP="00B361D2">
      <w:pPr>
        <w:ind w:firstLine="709"/>
        <w:jc w:val="both"/>
        <w:rPr>
          <w:szCs w:val="28"/>
        </w:rPr>
      </w:pPr>
      <w:r w:rsidRPr="00B361D2">
        <w:rPr>
          <w:szCs w:val="28"/>
        </w:rPr>
        <w:t xml:space="preserve">4. Контроль за выполнением постановления возложить на заместителя Главы города </w:t>
      </w:r>
      <w:r w:rsidRPr="00B361D2">
        <w:rPr>
          <w:rFonts w:ascii="Times New Roman CYR" w:hAnsi="Times New Roman CYR" w:cs="Times New Roman CYR"/>
          <w:szCs w:val="28"/>
        </w:rPr>
        <w:t>Шмидта В.Э.</w:t>
      </w:r>
    </w:p>
    <w:p w:rsidR="00B361D2" w:rsidRPr="00B361D2" w:rsidRDefault="00B361D2" w:rsidP="00B361D2">
      <w:pPr>
        <w:spacing w:line="256" w:lineRule="auto"/>
        <w:jc w:val="both"/>
        <w:rPr>
          <w:szCs w:val="28"/>
        </w:rPr>
      </w:pPr>
    </w:p>
    <w:p w:rsidR="00B361D2" w:rsidRDefault="00B361D2" w:rsidP="00B361D2">
      <w:pPr>
        <w:spacing w:line="256" w:lineRule="auto"/>
        <w:jc w:val="both"/>
        <w:rPr>
          <w:szCs w:val="28"/>
        </w:rPr>
      </w:pPr>
    </w:p>
    <w:p w:rsidR="00B361D2" w:rsidRPr="00B361D2" w:rsidRDefault="00B361D2" w:rsidP="00B361D2">
      <w:pPr>
        <w:spacing w:line="256" w:lineRule="auto"/>
        <w:jc w:val="both"/>
        <w:rPr>
          <w:szCs w:val="28"/>
        </w:rPr>
      </w:pPr>
    </w:p>
    <w:p w:rsidR="00B361D2" w:rsidRPr="00B361D2" w:rsidRDefault="00B361D2" w:rsidP="00B361D2">
      <w:pPr>
        <w:spacing w:after="5" w:line="247" w:lineRule="auto"/>
        <w:ind w:left="10" w:right="-3" w:hanging="1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  <w:lang w:val="en-US"/>
        </w:rPr>
        <w:t xml:space="preserve">                                                                                                </w:t>
      </w:r>
      <w:r w:rsidRPr="00B361D2">
        <w:rPr>
          <w:szCs w:val="28"/>
        </w:rPr>
        <w:t>В.Н. Шувалов</w:t>
      </w:r>
    </w:p>
    <w:p w:rsidR="00B361D2" w:rsidRDefault="00B361D2" w:rsidP="00B361D2">
      <w:pPr>
        <w:spacing w:line="256" w:lineRule="auto"/>
        <w:jc w:val="both"/>
        <w:rPr>
          <w:sz w:val="20"/>
          <w:szCs w:val="20"/>
        </w:rPr>
      </w:pPr>
      <w:r>
        <w:rPr>
          <w:rFonts w:eastAsia="Calibri"/>
          <w:sz w:val="27"/>
          <w:szCs w:val="27"/>
        </w:rPr>
        <w:t xml:space="preserve"> </w:t>
      </w: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812"/>
        <w:jc w:val="both"/>
        <w:rPr>
          <w:szCs w:val="28"/>
        </w:rPr>
      </w:pPr>
    </w:p>
    <w:p w:rsidR="00B361D2" w:rsidRDefault="00B361D2" w:rsidP="00B361D2">
      <w:pPr>
        <w:ind w:left="5954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B361D2" w:rsidRDefault="00B361D2" w:rsidP="00B361D2">
      <w:pPr>
        <w:ind w:left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B361D2" w:rsidRDefault="00B361D2" w:rsidP="00B361D2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B361D2" w:rsidRDefault="00B361D2" w:rsidP="00B361D2">
      <w:pPr>
        <w:ind w:left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B361D2" w:rsidRDefault="00B361D2" w:rsidP="00B361D2">
      <w:pPr>
        <w:jc w:val="both"/>
        <w:rPr>
          <w:szCs w:val="28"/>
        </w:rPr>
      </w:pPr>
    </w:p>
    <w:p w:rsidR="00B361D2" w:rsidRDefault="00B361D2" w:rsidP="00B361D2">
      <w:pPr>
        <w:jc w:val="both"/>
        <w:rPr>
          <w:szCs w:val="28"/>
        </w:rPr>
      </w:pPr>
    </w:p>
    <w:p w:rsidR="00B361D2" w:rsidRDefault="00B361D2" w:rsidP="00B361D2">
      <w:pPr>
        <w:jc w:val="center"/>
        <w:rPr>
          <w:bCs/>
          <w:szCs w:val="28"/>
        </w:rPr>
      </w:pPr>
      <w:r>
        <w:rPr>
          <w:bCs/>
          <w:szCs w:val="28"/>
        </w:rPr>
        <w:t xml:space="preserve">Перечень должностных лиц </w:t>
      </w:r>
      <w:r>
        <w:rPr>
          <w:bCs/>
          <w:szCs w:val="28"/>
        </w:rPr>
        <w:br/>
        <w:t xml:space="preserve">Администрации города, уполномоченных составлять протоколы </w:t>
      </w:r>
      <w:r>
        <w:rPr>
          <w:bCs/>
          <w:szCs w:val="28"/>
        </w:rPr>
        <w:br/>
        <w:t xml:space="preserve">об административных правонарушениях, предусмотренных Законом </w:t>
      </w:r>
    </w:p>
    <w:p w:rsidR="00B361D2" w:rsidRDefault="00B361D2" w:rsidP="00B361D2">
      <w:pPr>
        <w:jc w:val="center"/>
        <w:rPr>
          <w:bCs/>
          <w:szCs w:val="28"/>
        </w:rPr>
      </w:pPr>
      <w:r>
        <w:rPr>
          <w:bCs/>
          <w:szCs w:val="28"/>
        </w:rPr>
        <w:t xml:space="preserve">Ханты-Мансийского автономного округа – Югры от 11.06.2010 № 102-оз </w:t>
      </w:r>
      <w:r>
        <w:rPr>
          <w:bCs/>
          <w:szCs w:val="28"/>
        </w:rPr>
        <w:br/>
      </w:r>
      <w:r w:rsidR="00EB1BC8">
        <w:rPr>
          <w:bCs/>
          <w:szCs w:val="28"/>
        </w:rPr>
        <w:t>«</w:t>
      </w:r>
      <w:r>
        <w:rPr>
          <w:bCs/>
          <w:szCs w:val="28"/>
        </w:rPr>
        <w:t>Об а</w:t>
      </w:r>
      <w:r w:rsidR="00EB1BC8">
        <w:rPr>
          <w:bCs/>
          <w:szCs w:val="28"/>
        </w:rPr>
        <w:t>дминистративных правонарушениях»</w:t>
      </w:r>
    </w:p>
    <w:p w:rsidR="00B361D2" w:rsidRDefault="00B361D2" w:rsidP="00B361D2">
      <w:pPr>
        <w:jc w:val="both"/>
        <w:rPr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852"/>
      </w:tblGrid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№</w:t>
            </w:r>
          </w:p>
          <w:p w:rsidR="00B361D2" w:rsidRPr="00EB1BC8" w:rsidRDefault="00B361D2" w:rsidP="00EB1BC8">
            <w:pPr>
              <w:ind w:right="-102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Наименование должности</w:t>
            </w:r>
          </w:p>
          <w:p w:rsidR="00B361D2" w:rsidRPr="00EB1BC8" w:rsidRDefault="00B361D2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структурного подразделения</w:t>
            </w:r>
          </w:p>
          <w:p w:rsidR="00B361D2" w:rsidRPr="00EB1BC8" w:rsidRDefault="00B361D2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Pr="00EB1BC8" w:rsidRDefault="00B361D2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Номер статьи (статей) Закона </w:t>
            </w:r>
          </w:p>
          <w:p w:rsidR="00EB1BC8" w:rsidRDefault="00B361D2" w:rsidP="00EB1BC8">
            <w:pPr>
              <w:ind w:right="-76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Ханты-</w:t>
            </w:r>
            <w:r w:rsidR="00EB1BC8" w:rsidRPr="00EB1BC8">
              <w:rPr>
                <w:sz w:val="26"/>
                <w:szCs w:val="26"/>
              </w:rPr>
              <w:t xml:space="preserve">Мансийского автономного </w:t>
            </w:r>
          </w:p>
          <w:p w:rsidR="00EB1BC8" w:rsidRDefault="00EB1BC8" w:rsidP="00EB1BC8">
            <w:pPr>
              <w:ind w:right="-76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округа –</w:t>
            </w:r>
            <w:r w:rsidR="00B361D2" w:rsidRPr="00EB1BC8">
              <w:rPr>
                <w:sz w:val="26"/>
                <w:szCs w:val="26"/>
              </w:rPr>
              <w:t xml:space="preserve"> Югры от 11.06.2010 </w:t>
            </w:r>
            <w:r w:rsidRPr="00EB1BC8">
              <w:rPr>
                <w:sz w:val="26"/>
                <w:szCs w:val="26"/>
              </w:rPr>
              <w:t xml:space="preserve">№ 102-оз </w:t>
            </w:r>
            <w:r w:rsidRPr="00EB1BC8">
              <w:rPr>
                <w:sz w:val="26"/>
                <w:szCs w:val="26"/>
              </w:rPr>
              <w:br/>
              <w:t>«</w:t>
            </w:r>
            <w:r w:rsidR="00B361D2" w:rsidRPr="00EB1BC8">
              <w:rPr>
                <w:sz w:val="26"/>
                <w:szCs w:val="26"/>
              </w:rPr>
              <w:t xml:space="preserve">Об административных </w:t>
            </w:r>
          </w:p>
          <w:p w:rsidR="00EB1BC8" w:rsidRPr="00EB1BC8" w:rsidRDefault="00EB1BC8" w:rsidP="00EB1BC8">
            <w:pPr>
              <w:ind w:right="-76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правонарушениях»</w:t>
            </w:r>
            <w:r w:rsidR="00B361D2" w:rsidRPr="00EB1BC8">
              <w:rPr>
                <w:sz w:val="26"/>
                <w:szCs w:val="26"/>
              </w:rPr>
              <w:t xml:space="preserve">, по которой </w:t>
            </w:r>
          </w:p>
          <w:p w:rsidR="00EB1BC8" w:rsidRPr="00EB1BC8" w:rsidRDefault="00B361D2" w:rsidP="00EB1BC8">
            <w:pPr>
              <w:ind w:right="-76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должностное лицо уполномочено </w:t>
            </w:r>
          </w:p>
          <w:p w:rsidR="00B361D2" w:rsidRPr="00EB1BC8" w:rsidRDefault="00B361D2" w:rsidP="00EB1BC8">
            <w:pPr>
              <w:ind w:right="-76"/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составлять протокол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контрольного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10, 13, 15, 18.1, 19, 20.2, 21, 23,</w:t>
            </w:r>
            <w:r w:rsidR="00EB1BC8" w:rsidRPr="00EB1BC8">
              <w:rPr>
                <w:sz w:val="26"/>
                <w:szCs w:val="26"/>
              </w:rPr>
              <w:t xml:space="preserve"> 26 – 29, 29.1, 30, 30.1, 30.2, </w:t>
            </w:r>
            <w:r w:rsidRPr="00EB1BC8">
              <w:rPr>
                <w:sz w:val="26"/>
                <w:szCs w:val="26"/>
              </w:rPr>
              <w:t xml:space="preserve">30.3, 35, 35.1, 37, 44.1 (при осуществлении </w:t>
            </w:r>
          </w:p>
          <w:p w:rsidR="00EB1BC8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</w:p>
          <w:p w:rsid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Default="00EB1BC8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Заместитель начальника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10, 13, 15, 18.1, 19, 20.2, 21, 23,</w:t>
            </w:r>
            <w:r w:rsidR="00EB1BC8" w:rsidRPr="00EB1BC8">
              <w:rPr>
                <w:sz w:val="26"/>
                <w:szCs w:val="26"/>
              </w:rPr>
              <w:t xml:space="preserve"> 26 – 29, 29.1, 30, 30.1, 30.2, </w:t>
            </w:r>
            <w:r w:rsidRPr="00EB1BC8">
              <w:rPr>
                <w:sz w:val="26"/>
                <w:szCs w:val="26"/>
              </w:rPr>
              <w:t xml:space="preserve">30.3, 35, 35.1, 37, 44.1 (при осуществлении </w:t>
            </w:r>
          </w:p>
          <w:p w:rsidR="00EB1BC8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</w:p>
          <w:p w:rsidR="00EB1BC8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Pr="00EB1BC8" w:rsidRDefault="00EB1BC8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земельного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контроля контрольного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2, 5, 27, 28, 29, 29.1, 30, 30.1, 30.2, 30.3, 35.1, 37, 44.1 (при осуществлении муниципального лесного контроля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земельного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контроля контрольного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27, 28, 29, 29.1, 30, 30.1, 30.2, 30.3, 35.1, 37, 44.1 (при осуществлении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</w:tbl>
    <w:p w:rsidR="00EB1BC8" w:rsidRDefault="00EB1BC8">
      <w:r>
        <w:br w:type="page"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852"/>
      </w:tblGrid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Специалист-эксперт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земельного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контроля контрольного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27, 28, 29, 29.1, 30, 30.1, 30.2, 30.3, 35.1, 37, 44.1 (при осуществлении </w:t>
            </w:r>
            <w:r w:rsidR="00EB1BC8">
              <w:rPr>
                <w:sz w:val="26"/>
                <w:szCs w:val="26"/>
              </w:rPr>
              <w:br/>
            </w: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Ведущий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земельного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контроля контрольного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27, 28, 29, 29.1, 30, 30.1, 30.2, 30.3, 35.1, 37, 44.1 (при осуществлении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 отношении лесных участков,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находящихся </w:t>
            </w:r>
            <w:r w:rsidR="00B361D2" w:rsidRPr="00EB1BC8">
              <w:rPr>
                <w:sz w:val="26"/>
                <w:szCs w:val="26"/>
              </w:rPr>
              <w:t xml:space="preserve">в муниципальной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жилищного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контроля контрольного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5, 23, 27, 29, 29.1, 30, 30.1, 30.2, 30.3, 35, 37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Муниципальный жилищный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инспектор отдела муниципального жилищного контроля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23, 27, 29, 29.1, 30, 30.1, 30.2, 30.3, 35, 37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административного контроля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2, 4, 5, 10, 13, 15, 18.1, 19, 20.2, 21, 23, 26 – 29.1, 30, 30.1, 30.2, 30.3, 35, 35.1, 37, 44.1 (при осуществлении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лесного контроля </w:t>
            </w:r>
            <w:r w:rsidRPr="00EB1BC8">
              <w:rPr>
                <w:sz w:val="26"/>
                <w:szCs w:val="26"/>
              </w:rPr>
              <w:br/>
              <w:t xml:space="preserve">в отношении лесных участков,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находящихся в муниципальной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собственности)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административного контроля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10, 13, 15, 18.1, 19, 20.2, 21, 23,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26 – 29, 29.1, 30, 30.1, 30.2, 30.3, 35, 35.1, 37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Специалист-эксперт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административного контроля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10, 13, 15, 18.1, 19, 20.2, 21, 23, </w:t>
            </w:r>
          </w:p>
          <w:p w:rsid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26 – 29, 29.1, </w:t>
            </w:r>
            <w:r w:rsidR="00EB1BC8">
              <w:rPr>
                <w:sz w:val="26"/>
                <w:szCs w:val="26"/>
              </w:rPr>
              <w:t>30, 30.1, 30.2, 30.3, 35, 35.1,</w:t>
            </w:r>
          </w:p>
          <w:p w:rsidR="00B361D2" w:rsidRPr="00EB1BC8" w:rsidRDefault="00B361D2" w:rsidP="00EB1BC8">
            <w:pPr>
              <w:ind w:right="-76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Ведущий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административного контроля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контрольного управления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статьи 10, 13, 15, 18.1, 19, 20.2, 21, 23,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26 – 29, 29.1, 30, 30.1, 30.2, 30.3, 35, 35.1, 37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Директор департамента </w:t>
            </w:r>
          </w:p>
          <w:p w:rsidR="00B361D2" w:rsidRP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архитектуры </w:t>
            </w:r>
            <w:r w:rsidR="00B361D2"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Заместитель директора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департамента архитектуры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муниципального регулирования градостроительной деятельности департамента архитектуры </w:t>
            </w:r>
            <w:r w:rsidRPr="00EB1BC8">
              <w:rPr>
                <w:sz w:val="26"/>
                <w:szCs w:val="26"/>
              </w:rPr>
              <w:br/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Специалист-эксперт отдела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муниципального регулирования градостроительной деятельности департамента архитектуры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муниципального регулирования градостроительной деятельности департамента архитектуры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Ведущий специалист отдела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муниципального регулирования градостроительной деятельности департамента архитектуры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архитектуры </w:t>
            </w:r>
            <w:r w:rsidRPr="00EB1BC8">
              <w:rPr>
                <w:sz w:val="26"/>
                <w:szCs w:val="26"/>
              </w:rPr>
              <w:br/>
              <w:t>и художественного оформления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архитектуры </w:t>
            </w:r>
            <w:r w:rsidRPr="00EB1BC8">
              <w:rPr>
                <w:sz w:val="26"/>
                <w:szCs w:val="26"/>
              </w:rPr>
              <w:br/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архитектуры и художественного оформления департамента </w:t>
            </w:r>
          </w:p>
          <w:p w:rsidR="00B361D2" w:rsidRP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архитектуры </w:t>
            </w:r>
            <w:r w:rsidR="00B361D2"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Ведущий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архитектуры и художественного оформления департамента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архитектуры</w:t>
            </w:r>
            <w:r w:rsidR="00EB1BC8">
              <w:rPr>
                <w:sz w:val="26"/>
                <w:szCs w:val="26"/>
              </w:rPr>
              <w:t xml:space="preserve"> </w:t>
            </w: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23, 27, 29,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регулирования рекламной деятельности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департамента архитектуры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Главный специалист отдела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регулирования рекламной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деятельности департамента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архитектуры и градостроительства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21, 23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Начальник отдела экологи</w:t>
            </w:r>
            <w:r w:rsidR="00EB1BC8">
              <w:rPr>
                <w:sz w:val="26"/>
                <w:szCs w:val="26"/>
              </w:rPr>
              <w:t xml:space="preserve">ческой безопасности управления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природопользованию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экологии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23, 27, 28, 29, 29.1, 30, 30.1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Ведущий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экологи</w:t>
            </w:r>
            <w:r w:rsidR="00EB1BC8">
              <w:rPr>
                <w:sz w:val="26"/>
                <w:szCs w:val="26"/>
              </w:rPr>
              <w:t xml:space="preserve">ческой безопасности управления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 xml:space="preserve">по природопользованию </w:t>
            </w:r>
            <w:r w:rsidRPr="00EB1BC8">
              <w:rPr>
                <w:sz w:val="26"/>
                <w:szCs w:val="26"/>
              </w:rPr>
              <w:br/>
              <w:t>и экологии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23, 27, 28, 29, 29.1, 30, 30.1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Директор департамента </w:t>
            </w:r>
          </w:p>
          <w:p w:rsidR="00B361D2" w:rsidRPr="00EB1BC8" w:rsidRDefault="00B361D2">
            <w:pPr>
              <w:rPr>
                <w:sz w:val="26"/>
                <w:szCs w:val="26"/>
                <w:highlight w:val="yellow"/>
              </w:rPr>
            </w:pPr>
            <w:r w:rsidRPr="00EB1BC8">
              <w:rPr>
                <w:sz w:val="26"/>
                <w:szCs w:val="26"/>
              </w:rPr>
              <w:t>городского 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Заместитель директора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20.2, 21, 23, 26, 27, 29,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Главный специалист отдела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организации ремонта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и благоустройства жилищного фонда и объектов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 департамента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городского 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организации управления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и ликвидации ветхого жилья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организации управления 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жилищным фондом </w:t>
            </w:r>
            <w:r w:rsidR="00B361D2" w:rsidRPr="00EB1BC8">
              <w:rPr>
                <w:sz w:val="26"/>
                <w:szCs w:val="26"/>
              </w:rPr>
              <w:t xml:space="preserve">и содержания объектов городского хозяйства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20.2, 21, 23, 26, 27, 29, 29.1, 30, 30.2,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Главный специалист отдела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по организации транспортного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обслуживания населения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13, 23, 27, 29.1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Главный специалист отдела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по ремонту и содержанию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автомобильных дорог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департамента городского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хозяйства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23, 27, 29.1, 30, 30.3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Начальник управления по делам гражданской обороны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чрезвычайным ситуациям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19, 20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Начальник отдела мероприятий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по гражданской обороне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предупреждению чрезвычайных ситуаций управления по делам гражданской обороны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чрезвычайным ситуациям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19, 20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мероприятий по гражданской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обороне и предупреждению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чрезвычайных ситуаций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управлени</w:t>
            </w:r>
            <w:r w:rsidR="00EB1BC8">
              <w:rPr>
                <w:sz w:val="26"/>
                <w:szCs w:val="26"/>
              </w:rPr>
              <w:t xml:space="preserve">я по делам гражданской обороны </w:t>
            </w:r>
            <w:r w:rsidRPr="00EB1BC8">
              <w:rPr>
                <w:sz w:val="26"/>
                <w:szCs w:val="26"/>
              </w:rPr>
              <w:t xml:space="preserve">и чрезвычайным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ситуациям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19, 20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по защите </w:t>
            </w:r>
            <w:r w:rsidR="00EB1BC8">
              <w:rPr>
                <w:sz w:val="26"/>
                <w:szCs w:val="26"/>
              </w:rPr>
              <w:br/>
            </w:r>
            <w:r w:rsidRPr="00EB1BC8">
              <w:rPr>
                <w:sz w:val="26"/>
                <w:szCs w:val="26"/>
              </w:rPr>
              <w:t xml:space="preserve">населения и территории города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от чрезвычайных ситуаций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управлени</w:t>
            </w:r>
            <w:r w:rsidR="00EB1BC8">
              <w:rPr>
                <w:sz w:val="26"/>
                <w:szCs w:val="26"/>
              </w:rPr>
              <w:t xml:space="preserve">я по делам гражданской обороны </w:t>
            </w:r>
            <w:r w:rsidRPr="00EB1BC8">
              <w:rPr>
                <w:sz w:val="26"/>
                <w:szCs w:val="26"/>
              </w:rPr>
              <w:t xml:space="preserve">и чрезвычайным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ситуациям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2, 4, 5, 19, 20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Главный специалист отдела</w:t>
            </w:r>
          </w:p>
          <w:p w:rsid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защите населения и территории города </w:t>
            </w:r>
            <w:r w:rsidR="00B361D2" w:rsidRPr="00EB1BC8">
              <w:rPr>
                <w:sz w:val="26"/>
                <w:szCs w:val="26"/>
              </w:rPr>
              <w:t>от чрезвычайных ситуаций управлени</w:t>
            </w:r>
            <w:r>
              <w:rPr>
                <w:sz w:val="26"/>
                <w:szCs w:val="26"/>
              </w:rPr>
              <w:t xml:space="preserve">я по делам гражданской обороны </w:t>
            </w:r>
            <w:r w:rsidR="00B361D2" w:rsidRPr="00EB1BC8">
              <w:rPr>
                <w:sz w:val="26"/>
                <w:szCs w:val="26"/>
              </w:rPr>
              <w:t xml:space="preserve">и чрезвычайным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ситуациям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статьи 19, 20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отдела музейной,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библиотечной деятельности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туризма комитета культуры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и туризма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статья 16 (в части нарушения правил пользования библиотеками,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учрежденными органами местного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самоуправления)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Главный специалист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музейной, библиотечной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деятельности и туризма комитета культуры и туризма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статья 16 (в части нарушения правил пользования библиотеками,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учрежденными органами местного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самоуправления)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Начальник управления </w:t>
            </w:r>
            <w:r w:rsidRPr="00EB1BC8">
              <w:rPr>
                <w:sz w:val="26"/>
                <w:szCs w:val="26"/>
              </w:rPr>
              <w:br/>
              <w:t>по опеке и попечительству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статья 7</w:t>
            </w:r>
          </w:p>
        </w:tc>
      </w:tr>
      <w:tr w:rsidR="00B361D2" w:rsidRPr="00EB1BC8" w:rsidTr="00EB1B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 w:rsidP="00EB1BC8">
            <w:pPr>
              <w:jc w:val="center"/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Заместитель начальника отдела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по организации работы комиссии по делам несовершеннолетних, </w:t>
            </w:r>
          </w:p>
          <w:p w:rsidR="00B361D2" w:rsidRPr="00EB1BC8" w:rsidRDefault="00EB1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защите </w:t>
            </w:r>
            <w:r w:rsidR="00B361D2" w:rsidRPr="00EB1BC8">
              <w:rPr>
                <w:sz w:val="26"/>
                <w:szCs w:val="26"/>
              </w:rPr>
              <w:t>их прав управления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по обеспечению деятельности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административных и других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коллегиальных органов,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член комиссии по делам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несовершеннолетних и защите </w:t>
            </w:r>
          </w:p>
          <w:p w:rsid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 xml:space="preserve">их прав при Администрации </w:t>
            </w:r>
          </w:p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города Сургута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D2" w:rsidRPr="00EB1BC8" w:rsidRDefault="00B361D2">
            <w:pPr>
              <w:rPr>
                <w:sz w:val="26"/>
                <w:szCs w:val="26"/>
              </w:rPr>
            </w:pPr>
            <w:r w:rsidRPr="00EB1BC8">
              <w:rPr>
                <w:sz w:val="26"/>
                <w:szCs w:val="26"/>
              </w:rPr>
              <w:t>статья 18.1</w:t>
            </w:r>
          </w:p>
        </w:tc>
      </w:tr>
    </w:tbl>
    <w:p w:rsidR="00B361D2" w:rsidRDefault="00B361D2" w:rsidP="00B361D2">
      <w:pPr>
        <w:jc w:val="both"/>
        <w:rPr>
          <w:szCs w:val="28"/>
        </w:rPr>
      </w:pPr>
    </w:p>
    <w:p w:rsidR="00EE2AB4" w:rsidRPr="00B361D2" w:rsidRDefault="00EE2AB4" w:rsidP="00B361D2"/>
    <w:sectPr w:rsidR="00EE2AB4" w:rsidRPr="00B361D2" w:rsidSect="00B36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55" w:rsidRDefault="00CC3955">
      <w:r>
        <w:separator/>
      </w:r>
    </w:p>
  </w:endnote>
  <w:endnote w:type="continuationSeparator" w:id="0">
    <w:p w:rsidR="00CC3955" w:rsidRDefault="00C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6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55" w:rsidRDefault="00CC3955">
      <w:r>
        <w:separator/>
      </w:r>
    </w:p>
  </w:footnote>
  <w:footnote w:type="continuationSeparator" w:id="0">
    <w:p w:rsidR="00CC3955" w:rsidRDefault="00CC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6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E05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26A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136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F136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F1369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826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826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D2"/>
    <w:rsid w:val="003826A5"/>
    <w:rsid w:val="006F1369"/>
    <w:rsid w:val="00904910"/>
    <w:rsid w:val="00B361D2"/>
    <w:rsid w:val="00C060F6"/>
    <w:rsid w:val="00CC3955"/>
    <w:rsid w:val="00E93F52"/>
    <w:rsid w:val="00EB1BC8"/>
    <w:rsid w:val="00EE2AB4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F3C2-5396-4093-82D0-28B2DEF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361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61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61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1D2"/>
    <w:rPr>
      <w:rFonts w:ascii="Times New Roman" w:hAnsi="Times New Roman"/>
      <w:sz w:val="28"/>
    </w:rPr>
  </w:style>
  <w:style w:type="character" w:styleId="a8">
    <w:name w:val="page number"/>
    <w:basedOn w:val="a0"/>
    <w:rsid w:val="00B361D2"/>
  </w:style>
  <w:style w:type="paragraph" w:styleId="a9">
    <w:name w:val="Body Text"/>
    <w:basedOn w:val="a"/>
    <w:link w:val="aa"/>
    <w:semiHidden/>
    <w:unhideWhenUsed/>
    <w:rsid w:val="00B361D2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36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B361D2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B3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2020-02-28T10:57:00Z</cp:lastPrinted>
  <dcterms:created xsi:type="dcterms:W3CDTF">2020-03-13T10:27:00Z</dcterms:created>
  <dcterms:modified xsi:type="dcterms:W3CDTF">2020-03-13T10:27:00Z</dcterms:modified>
</cp:coreProperties>
</file>