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58" w:rsidRDefault="00533458" w:rsidP="00656C1A">
      <w:pPr>
        <w:spacing w:line="120" w:lineRule="atLeast"/>
        <w:jc w:val="center"/>
        <w:rPr>
          <w:sz w:val="24"/>
          <w:szCs w:val="24"/>
        </w:rPr>
      </w:pPr>
    </w:p>
    <w:p w:rsidR="00533458" w:rsidRDefault="00533458" w:rsidP="00656C1A">
      <w:pPr>
        <w:spacing w:line="120" w:lineRule="atLeast"/>
        <w:jc w:val="center"/>
        <w:rPr>
          <w:sz w:val="24"/>
          <w:szCs w:val="24"/>
        </w:rPr>
      </w:pPr>
    </w:p>
    <w:p w:rsidR="00533458" w:rsidRPr="00852378" w:rsidRDefault="00533458" w:rsidP="00656C1A">
      <w:pPr>
        <w:spacing w:line="120" w:lineRule="atLeast"/>
        <w:jc w:val="center"/>
        <w:rPr>
          <w:sz w:val="10"/>
          <w:szCs w:val="10"/>
        </w:rPr>
      </w:pPr>
    </w:p>
    <w:p w:rsidR="00533458" w:rsidRDefault="00533458" w:rsidP="00656C1A">
      <w:pPr>
        <w:spacing w:line="120" w:lineRule="atLeast"/>
        <w:jc w:val="center"/>
        <w:rPr>
          <w:sz w:val="10"/>
          <w:szCs w:val="24"/>
        </w:rPr>
      </w:pPr>
    </w:p>
    <w:p w:rsidR="00533458" w:rsidRPr="005541F0" w:rsidRDefault="005334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3458" w:rsidRPr="005541F0" w:rsidRDefault="005334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3458" w:rsidRPr="005649E4" w:rsidRDefault="00533458" w:rsidP="00656C1A">
      <w:pPr>
        <w:spacing w:line="120" w:lineRule="atLeast"/>
        <w:jc w:val="center"/>
        <w:rPr>
          <w:sz w:val="18"/>
          <w:szCs w:val="24"/>
        </w:rPr>
      </w:pPr>
    </w:p>
    <w:p w:rsidR="00533458" w:rsidRPr="00656C1A" w:rsidRDefault="005334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3458" w:rsidRPr="005541F0" w:rsidRDefault="00533458" w:rsidP="00656C1A">
      <w:pPr>
        <w:spacing w:line="120" w:lineRule="atLeast"/>
        <w:jc w:val="center"/>
        <w:rPr>
          <w:sz w:val="18"/>
          <w:szCs w:val="24"/>
        </w:rPr>
      </w:pPr>
    </w:p>
    <w:p w:rsidR="00533458" w:rsidRPr="005541F0" w:rsidRDefault="00533458" w:rsidP="00656C1A">
      <w:pPr>
        <w:spacing w:line="120" w:lineRule="atLeast"/>
        <w:jc w:val="center"/>
        <w:rPr>
          <w:sz w:val="20"/>
          <w:szCs w:val="24"/>
        </w:rPr>
      </w:pPr>
    </w:p>
    <w:p w:rsidR="00533458" w:rsidRPr="00656C1A" w:rsidRDefault="005334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33458" w:rsidRDefault="00533458" w:rsidP="00656C1A">
      <w:pPr>
        <w:spacing w:line="120" w:lineRule="atLeast"/>
        <w:jc w:val="center"/>
        <w:rPr>
          <w:sz w:val="30"/>
          <w:szCs w:val="24"/>
        </w:rPr>
      </w:pPr>
    </w:p>
    <w:p w:rsidR="00533458" w:rsidRPr="00656C1A" w:rsidRDefault="005334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334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3458" w:rsidRPr="00F8214F" w:rsidRDefault="005334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3458" w:rsidRPr="00F8214F" w:rsidRDefault="002E50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3458" w:rsidRPr="00F8214F" w:rsidRDefault="005334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3458" w:rsidRPr="00F8214F" w:rsidRDefault="002E50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33458" w:rsidRPr="00A63FB0" w:rsidRDefault="005334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3458" w:rsidRPr="00A3761A" w:rsidRDefault="002E50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33458" w:rsidRPr="00F8214F" w:rsidRDefault="005334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33458" w:rsidRPr="00F8214F" w:rsidRDefault="005334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33458" w:rsidRPr="00AB4194" w:rsidRDefault="005334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33458" w:rsidRPr="00F8214F" w:rsidRDefault="002E50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</w:t>
            </w:r>
          </w:p>
        </w:tc>
      </w:tr>
    </w:tbl>
    <w:p w:rsidR="00533458" w:rsidRPr="00C725A6" w:rsidRDefault="00533458" w:rsidP="00C725A6">
      <w:pPr>
        <w:rPr>
          <w:rFonts w:cs="Times New Roman"/>
          <w:szCs w:val="28"/>
        </w:rPr>
      </w:pPr>
    </w:p>
    <w:p w:rsidR="00533458" w:rsidRPr="00533458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О внесении изменений в постановление </w:t>
      </w:r>
    </w:p>
    <w:p w:rsidR="00354F36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Администрации города от 04.07.2014 </w:t>
      </w:r>
    </w:p>
    <w:p w:rsidR="00354F36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№ 4558 «Об утверждении порядков </w:t>
      </w:r>
    </w:p>
    <w:p w:rsidR="00354F36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реализации подпрограмм муниципальной </w:t>
      </w:r>
    </w:p>
    <w:p w:rsidR="00354F36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>программы</w:t>
      </w:r>
      <w:r w:rsidR="00354F36">
        <w:rPr>
          <w:rFonts w:eastAsia="Times New Roman" w:cs="Times New Roman"/>
          <w:szCs w:val="20"/>
          <w:lang w:eastAsia="ru-RU"/>
        </w:rPr>
        <w:t xml:space="preserve"> </w:t>
      </w:r>
      <w:r w:rsidRPr="00533458">
        <w:rPr>
          <w:rFonts w:eastAsia="Times New Roman" w:cs="Times New Roman"/>
          <w:szCs w:val="20"/>
          <w:lang w:eastAsia="ru-RU"/>
        </w:rPr>
        <w:t xml:space="preserve">«Улучшение жилищных </w:t>
      </w:r>
    </w:p>
    <w:p w:rsidR="00354F36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условий населения города Сургута </w:t>
      </w:r>
    </w:p>
    <w:p w:rsidR="00533458" w:rsidRPr="00533458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>на 2014</w:t>
      </w:r>
      <w:r w:rsidR="00354F36">
        <w:rPr>
          <w:rFonts w:eastAsia="Times New Roman" w:cs="Times New Roman"/>
          <w:szCs w:val="20"/>
          <w:lang w:eastAsia="ru-RU"/>
        </w:rPr>
        <w:t xml:space="preserve"> – </w:t>
      </w:r>
      <w:r w:rsidRPr="00533458">
        <w:rPr>
          <w:rFonts w:eastAsia="Times New Roman" w:cs="Times New Roman"/>
          <w:szCs w:val="20"/>
          <w:lang w:eastAsia="ru-RU"/>
        </w:rPr>
        <w:t>2030 годы»</w:t>
      </w:r>
    </w:p>
    <w:p w:rsidR="00533458" w:rsidRPr="00533458" w:rsidRDefault="00533458" w:rsidP="00354F36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</w:p>
    <w:p w:rsidR="00533458" w:rsidRPr="00533458" w:rsidRDefault="00533458" w:rsidP="00533458">
      <w:pPr>
        <w:jc w:val="both"/>
        <w:rPr>
          <w:rFonts w:eastAsia="Times New Roman" w:cs="Times New Roman"/>
          <w:szCs w:val="20"/>
          <w:lang w:eastAsia="ru-RU"/>
        </w:rPr>
      </w:pPr>
    </w:p>
    <w:p w:rsidR="00533458" w:rsidRPr="00533458" w:rsidRDefault="00533458" w:rsidP="00354F36">
      <w:pPr>
        <w:widowControl w:val="0"/>
        <w:ind w:firstLine="567"/>
        <w:jc w:val="both"/>
        <w:rPr>
          <w:rFonts w:eastAsia="Calibri" w:cs="Times New Roman"/>
          <w:szCs w:val="28"/>
        </w:rPr>
      </w:pPr>
      <w:r w:rsidRPr="00533458">
        <w:rPr>
          <w:rFonts w:eastAsia="Calibri" w:cs="Times New Roman"/>
          <w:szCs w:val="28"/>
        </w:rPr>
        <w:t>В соответствии с постановлением Администрации города от 12.12.2013              № 8965 «Об утверждении муниципальной программы «Улучшение жилищных условий населения города Сургута на 2014</w:t>
      </w:r>
      <w:r w:rsidR="00354F36">
        <w:rPr>
          <w:rFonts w:eastAsia="Calibri" w:cs="Times New Roman"/>
          <w:szCs w:val="28"/>
        </w:rPr>
        <w:t xml:space="preserve"> – </w:t>
      </w:r>
      <w:r w:rsidRPr="00533458">
        <w:rPr>
          <w:rFonts w:eastAsia="Calibri" w:cs="Times New Roman"/>
          <w:szCs w:val="28"/>
        </w:rPr>
        <w:t>2030 годы», распоряжени</w:t>
      </w:r>
      <w:r w:rsidR="00354F36">
        <w:rPr>
          <w:rFonts w:eastAsia="Calibri" w:cs="Times New Roman"/>
          <w:szCs w:val="28"/>
        </w:rPr>
        <w:t>ем</w:t>
      </w:r>
      <w:r w:rsidRPr="00533458">
        <w:rPr>
          <w:rFonts w:eastAsia="Calibri" w:cs="Times New Roman"/>
          <w:szCs w:val="28"/>
        </w:rPr>
        <w:t xml:space="preserve"> </w:t>
      </w:r>
      <w:r w:rsidR="00354F36">
        <w:rPr>
          <w:rFonts w:eastAsia="Calibri" w:cs="Times New Roman"/>
          <w:szCs w:val="28"/>
        </w:rPr>
        <w:t xml:space="preserve">                   </w:t>
      </w:r>
      <w:r w:rsidRPr="00533458">
        <w:rPr>
          <w:rFonts w:eastAsia="Calibri" w:cs="Times New Roman"/>
          <w:szCs w:val="28"/>
        </w:rPr>
        <w:t xml:space="preserve">Администрации города от 30.12.2005 № 3686 «Об утверждении Регламента </w:t>
      </w:r>
      <w:r w:rsidR="00354F36">
        <w:rPr>
          <w:rFonts w:eastAsia="Calibri" w:cs="Times New Roman"/>
          <w:szCs w:val="28"/>
        </w:rPr>
        <w:t xml:space="preserve">                     </w:t>
      </w:r>
      <w:r w:rsidRPr="00533458">
        <w:rPr>
          <w:rFonts w:eastAsia="Calibri" w:cs="Times New Roman"/>
          <w:szCs w:val="28"/>
        </w:rPr>
        <w:t>Администрации города»</w:t>
      </w:r>
      <w:r w:rsidR="00354F36">
        <w:rPr>
          <w:rFonts w:eastAsia="Calibri" w:cs="Times New Roman"/>
          <w:szCs w:val="28"/>
        </w:rPr>
        <w:t>: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1. Внести в постановление Администрации города от 04.07.2014 № 4558  «Об утверждении порядков реализации подпрограмм муниципальной </w:t>
      </w:r>
      <w:r w:rsidR="00354F36">
        <w:rPr>
          <w:rFonts w:eastAsia="Times New Roman" w:cs="Times New Roman"/>
          <w:szCs w:val="20"/>
          <w:lang w:eastAsia="ru-RU"/>
        </w:rPr>
        <w:t xml:space="preserve">                          </w:t>
      </w:r>
      <w:r w:rsidRPr="00533458">
        <w:rPr>
          <w:rFonts w:eastAsia="Times New Roman" w:cs="Times New Roman"/>
          <w:szCs w:val="20"/>
          <w:lang w:eastAsia="ru-RU"/>
        </w:rPr>
        <w:t>программы «Улучшение жилищных условий населения города Сургута                       на 2014</w:t>
      </w:r>
      <w:r w:rsidR="00354F36">
        <w:rPr>
          <w:rFonts w:eastAsia="Times New Roman" w:cs="Times New Roman"/>
          <w:szCs w:val="20"/>
          <w:lang w:eastAsia="ru-RU"/>
        </w:rPr>
        <w:t xml:space="preserve"> – </w:t>
      </w:r>
      <w:r w:rsidRPr="00533458">
        <w:rPr>
          <w:rFonts w:eastAsia="Times New Roman" w:cs="Times New Roman"/>
          <w:szCs w:val="20"/>
          <w:lang w:eastAsia="ru-RU"/>
        </w:rPr>
        <w:t>2030 годы» (с изменениями от 29.07.2015 № 5255, 12.10.2015</w:t>
      </w:r>
      <w:r w:rsidR="00354F36">
        <w:rPr>
          <w:rFonts w:eastAsia="Times New Roman" w:cs="Times New Roman"/>
          <w:szCs w:val="20"/>
          <w:lang w:eastAsia="ru-RU"/>
        </w:rPr>
        <w:t xml:space="preserve"> № 7163, </w:t>
      </w:r>
      <w:r w:rsidRPr="00533458">
        <w:rPr>
          <w:rFonts w:eastAsia="Times New Roman" w:cs="Times New Roman"/>
          <w:szCs w:val="20"/>
          <w:lang w:eastAsia="ru-RU"/>
        </w:rPr>
        <w:t>26.02.2016 № 1393, 13.07.2016 № 5212) следующие изменения: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1.1. </w:t>
      </w:r>
      <w:r w:rsidR="00AE7DB2">
        <w:rPr>
          <w:rFonts w:eastAsia="Times New Roman" w:cs="Times New Roman"/>
          <w:szCs w:val="20"/>
          <w:lang w:eastAsia="ru-RU"/>
        </w:rPr>
        <w:t xml:space="preserve">Абзацы четвертый, пятый </w:t>
      </w:r>
      <w:r w:rsidR="00EF130D">
        <w:rPr>
          <w:rFonts w:eastAsia="Times New Roman" w:cs="Times New Roman"/>
          <w:szCs w:val="20"/>
          <w:lang w:eastAsia="ru-RU"/>
        </w:rPr>
        <w:t>раздела</w:t>
      </w:r>
      <w:r w:rsidR="00AE7DB2">
        <w:rPr>
          <w:rFonts w:eastAsia="Times New Roman" w:cs="Times New Roman"/>
          <w:szCs w:val="20"/>
          <w:lang w:eastAsia="ru-RU"/>
        </w:rPr>
        <w:t xml:space="preserve"> 2 при</w:t>
      </w:r>
      <w:r w:rsidRPr="00533458">
        <w:rPr>
          <w:rFonts w:eastAsia="Times New Roman" w:cs="Times New Roman"/>
          <w:szCs w:val="20"/>
          <w:lang w:eastAsia="ru-RU"/>
        </w:rPr>
        <w:t xml:space="preserve">ложения 1 к постановлению </w:t>
      </w:r>
      <w:r w:rsidR="00AE7DB2">
        <w:rPr>
          <w:rFonts w:eastAsia="Times New Roman" w:cs="Times New Roman"/>
          <w:szCs w:val="20"/>
          <w:lang w:eastAsia="ru-RU"/>
        </w:rPr>
        <w:t xml:space="preserve">                 </w:t>
      </w:r>
      <w:r w:rsidRPr="00533458">
        <w:rPr>
          <w:rFonts w:eastAsia="Times New Roman" w:cs="Times New Roman"/>
          <w:szCs w:val="20"/>
          <w:lang w:eastAsia="ru-RU"/>
        </w:rPr>
        <w:t>исключить</w:t>
      </w:r>
      <w:r w:rsidR="00354F36">
        <w:rPr>
          <w:rFonts w:eastAsia="Times New Roman" w:cs="Times New Roman"/>
          <w:szCs w:val="20"/>
          <w:lang w:eastAsia="ru-RU"/>
        </w:rPr>
        <w:t>.</w:t>
      </w:r>
      <w:r w:rsidRPr="00533458">
        <w:rPr>
          <w:rFonts w:eastAsia="Times New Roman" w:cs="Times New Roman"/>
          <w:szCs w:val="20"/>
          <w:lang w:eastAsia="ru-RU"/>
        </w:rPr>
        <w:t xml:space="preserve"> 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1.2. </w:t>
      </w:r>
      <w:r w:rsidR="00354F36">
        <w:rPr>
          <w:rFonts w:eastAsia="Times New Roman" w:cs="Times New Roman"/>
          <w:szCs w:val="20"/>
          <w:lang w:eastAsia="ru-RU"/>
        </w:rPr>
        <w:t>Абзац</w:t>
      </w:r>
      <w:r w:rsidR="00AE7DB2">
        <w:rPr>
          <w:rFonts w:eastAsia="Times New Roman" w:cs="Times New Roman"/>
          <w:szCs w:val="20"/>
          <w:lang w:eastAsia="ru-RU"/>
        </w:rPr>
        <w:t>ы</w:t>
      </w:r>
      <w:r w:rsidR="00354F36">
        <w:rPr>
          <w:rFonts w:eastAsia="Times New Roman" w:cs="Times New Roman"/>
          <w:szCs w:val="20"/>
          <w:lang w:eastAsia="ru-RU"/>
        </w:rPr>
        <w:t xml:space="preserve"> третий, четвертый </w:t>
      </w:r>
      <w:r w:rsidR="00EF130D">
        <w:rPr>
          <w:rFonts w:eastAsia="Times New Roman" w:cs="Times New Roman"/>
          <w:szCs w:val="20"/>
          <w:lang w:eastAsia="ru-RU"/>
        </w:rPr>
        <w:t>подп</w:t>
      </w:r>
      <w:r w:rsidRPr="00533458">
        <w:rPr>
          <w:rFonts w:eastAsia="Times New Roman" w:cs="Times New Roman"/>
          <w:szCs w:val="20"/>
          <w:lang w:eastAsia="ru-RU"/>
        </w:rPr>
        <w:t>ункт</w:t>
      </w:r>
      <w:r w:rsidR="00AE7DB2">
        <w:rPr>
          <w:rFonts w:eastAsia="Times New Roman" w:cs="Times New Roman"/>
          <w:szCs w:val="20"/>
          <w:lang w:eastAsia="ru-RU"/>
        </w:rPr>
        <w:t>а</w:t>
      </w:r>
      <w:r w:rsidRPr="00533458">
        <w:rPr>
          <w:rFonts w:eastAsia="Times New Roman" w:cs="Times New Roman"/>
          <w:szCs w:val="20"/>
          <w:lang w:eastAsia="ru-RU"/>
        </w:rPr>
        <w:t xml:space="preserve"> 6.1.2 </w:t>
      </w:r>
      <w:r w:rsidR="00AE7DB2">
        <w:rPr>
          <w:rFonts w:eastAsia="Times New Roman" w:cs="Times New Roman"/>
          <w:szCs w:val="20"/>
          <w:lang w:eastAsia="ru-RU"/>
        </w:rPr>
        <w:t>пункта</w:t>
      </w:r>
      <w:r w:rsidRPr="00533458">
        <w:rPr>
          <w:rFonts w:eastAsia="Times New Roman" w:cs="Times New Roman"/>
          <w:szCs w:val="20"/>
          <w:lang w:eastAsia="ru-RU"/>
        </w:rPr>
        <w:t xml:space="preserve"> 6</w:t>
      </w:r>
      <w:r w:rsidR="00EF130D">
        <w:rPr>
          <w:rFonts w:eastAsia="Times New Roman" w:cs="Times New Roman"/>
          <w:szCs w:val="20"/>
          <w:lang w:eastAsia="ru-RU"/>
        </w:rPr>
        <w:t>.1 раздела 6</w:t>
      </w:r>
      <w:r w:rsidRPr="00533458">
        <w:rPr>
          <w:rFonts w:eastAsia="Times New Roman" w:cs="Times New Roman"/>
          <w:szCs w:val="20"/>
          <w:lang w:eastAsia="ru-RU"/>
        </w:rPr>
        <w:t xml:space="preserve"> приложения 1 к постановлению исключить</w:t>
      </w:r>
      <w:r w:rsidR="00354F36">
        <w:rPr>
          <w:rFonts w:eastAsia="Times New Roman" w:cs="Times New Roman"/>
          <w:szCs w:val="20"/>
          <w:lang w:eastAsia="ru-RU"/>
        </w:rPr>
        <w:t>.</w:t>
      </w:r>
    </w:p>
    <w:p w:rsidR="00354F36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1.3. </w:t>
      </w:r>
      <w:r w:rsidR="00EF130D">
        <w:rPr>
          <w:rFonts w:eastAsia="Times New Roman" w:cs="Times New Roman"/>
          <w:szCs w:val="20"/>
          <w:lang w:eastAsia="ru-RU"/>
        </w:rPr>
        <w:t>П</w:t>
      </w:r>
      <w:r w:rsidRPr="00533458">
        <w:rPr>
          <w:rFonts w:eastAsia="Times New Roman" w:cs="Times New Roman"/>
          <w:szCs w:val="20"/>
          <w:lang w:eastAsia="ru-RU"/>
        </w:rPr>
        <w:t xml:space="preserve">ункт 8.25 </w:t>
      </w:r>
      <w:r w:rsidR="00EF130D">
        <w:rPr>
          <w:rFonts w:eastAsia="Times New Roman" w:cs="Times New Roman"/>
          <w:szCs w:val="20"/>
          <w:lang w:eastAsia="ru-RU"/>
        </w:rPr>
        <w:t>раздела</w:t>
      </w:r>
      <w:r w:rsidRPr="00533458">
        <w:rPr>
          <w:rFonts w:eastAsia="Times New Roman" w:cs="Times New Roman"/>
          <w:szCs w:val="20"/>
          <w:lang w:eastAsia="ru-RU"/>
        </w:rPr>
        <w:t xml:space="preserve"> 8 приложения 1 к постановлению изложить                         в следующей редакции: 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«8.25. Заключение договора мены жилыми помещениями без оплаты </w:t>
      </w:r>
      <w:r w:rsidR="00354F36">
        <w:rPr>
          <w:rFonts w:eastAsia="Times New Roman" w:cs="Times New Roman"/>
          <w:szCs w:val="20"/>
          <w:lang w:eastAsia="ru-RU"/>
        </w:rPr>
        <w:t xml:space="preserve">                   </w:t>
      </w:r>
      <w:r w:rsidRPr="00533458">
        <w:rPr>
          <w:rFonts w:eastAsia="Times New Roman" w:cs="Times New Roman"/>
          <w:szCs w:val="20"/>
          <w:lang w:eastAsia="ru-RU"/>
        </w:rPr>
        <w:t xml:space="preserve">разницы между стоимостью предоставляемого и изымаемого у собственника </w:t>
      </w:r>
      <w:r w:rsidR="00354F36">
        <w:rPr>
          <w:rFonts w:eastAsia="Times New Roman" w:cs="Times New Roman"/>
          <w:szCs w:val="20"/>
          <w:lang w:eastAsia="ru-RU"/>
        </w:rPr>
        <w:t xml:space="preserve">             </w:t>
      </w:r>
      <w:r w:rsidRPr="00533458">
        <w:rPr>
          <w:rFonts w:eastAsia="Times New Roman" w:cs="Times New Roman"/>
          <w:szCs w:val="20"/>
          <w:lang w:eastAsia="ru-RU"/>
        </w:rPr>
        <w:t>жилого помещения возможно в случае, если участниками подпрограммы являются неработающие одиноко проживающие пенсионеры по старости.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Право на заключение договора мены без оплаты разницы между стоимостью предоставляемого и изымаемого жилого помещения у граждан, указанных </w:t>
      </w:r>
      <w:r w:rsidRPr="00354F36">
        <w:rPr>
          <w:rFonts w:eastAsia="Times New Roman" w:cs="Times New Roman"/>
          <w:spacing w:val="-4"/>
          <w:szCs w:val="20"/>
          <w:lang w:eastAsia="ru-RU"/>
        </w:rPr>
        <w:t>в абзаце 1 настоящего пункта (участников подпрограммы), возникает при условии</w:t>
      </w:r>
      <w:r w:rsidRPr="00533458">
        <w:rPr>
          <w:rFonts w:eastAsia="Times New Roman" w:cs="Times New Roman"/>
          <w:szCs w:val="20"/>
          <w:lang w:eastAsia="ru-RU"/>
        </w:rPr>
        <w:t xml:space="preserve"> отсутствия у них на праве собственности на территории Российской Федерации </w:t>
      </w:r>
      <w:r w:rsidRPr="00533458">
        <w:rPr>
          <w:rFonts w:eastAsia="Times New Roman" w:cs="Times New Roman"/>
          <w:szCs w:val="20"/>
          <w:lang w:eastAsia="ru-RU"/>
        </w:rPr>
        <w:lastRenderedPageBreak/>
        <w:t>иных жилых помещений.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Запрос сведений, содержащихся в Едином государственном реестре прав </w:t>
      </w:r>
      <w:r w:rsidR="00354F36">
        <w:rPr>
          <w:rFonts w:eastAsia="Times New Roman" w:cs="Times New Roman"/>
          <w:szCs w:val="20"/>
          <w:lang w:eastAsia="ru-RU"/>
        </w:rPr>
        <w:t xml:space="preserve">                    </w:t>
      </w:r>
      <w:r w:rsidRPr="00533458">
        <w:rPr>
          <w:rFonts w:eastAsia="Times New Roman" w:cs="Times New Roman"/>
          <w:szCs w:val="20"/>
          <w:lang w:eastAsia="ru-RU"/>
        </w:rPr>
        <w:t xml:space="preserve">на недвижимое имущество и сделок с ним, осуществляется департаментом </w:t>
      </w:r>
      <w:r w:rsidR="00354F36">
        <w:rPr>
          <w:rFonts w:eastAsia="Times New Roman" w:cs="Times New Roman"/>
          <w:szCs w:val="20"/>
          <w:lang w:eastAsia="ru-RU"/>
        </w:rPr>
        <w:t xml:space="preserve">                     </w:t>
      </w:r>
      <w:r w:rsidRPr="00533458">
        <w:rPr>
          <w:rFonts w:eastAsia="Times New Roman" w:cs="Times New Roman"/>
          <w:szCs w:val="20"/>
          <w:lang w:eastAsia="ru-RU"/>
        </w:rPr>
        <w:t>городского хозяйства в порядке межведомственного взаимодействия</w:t>
      </w:r>
      <w:r w:rsidR="00AE7DB2">
        <w:rPr>
          <w:rFonts w:eastAsia="Times New Roman" w:cs="Times New Roman"/>
          <w:szCs w:val="20"/>
          <w:lang w:eastAsia="ru-RU"/>
        </w:rPr>
        <w:t>»</w:t>
      </w:r>
      <w:r w:rsidRPr="00533458">
        <w:rPr>
          <w:rFonts w:eastAsia="Times New Roman" w:cs="Times New Roman"/>
          <w:szCs w:val="20"/>
          <w:lang w:eastAsia="ru-RU"/>
        </w:rPr>
        <w:t xml:space="preserve">. </w:t>
      </w:r>
    </w:p>
    <w:p w:rsid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 xml:space="preserve">1.4. </w:t>
      </w:r>
      <w:r w:rsidR="00EF130D">
        <w:rPr>
          <w:rFonts w:eastAsia="Times New Roman" w:cs="Times New Roman"/>
          <w:szCs w:val="20"/>
          <w:lang w:eastAsia="ru-RU"/>
        </w:rPr>
        <w:t>П</w:t>
      </w:r>
      <w:r w:rsidRPr="00533458">
        <w:rPr>
          <w:rFonts w:eastAsia="Times New Roman" w:cs="Times New Roman"/>
          <w:szCs w:val="20"/>
          <w:lang w:eastAsia="ru-RU"/>
        </w:rPr>
        <w:t xml:space="preserve">ункт 8.26 </w:t>
      </w:r>
      <w:r w:rsidR="00EF130D">
        <w:rPr>
          <w:rFonts w:eastAsia="Times New Roman" w:cs="Times New Roman"/>
          <w:szCs w:val="20"/>
          <w:lang w:eastAsia="ru-RU"/>
        </w:rPr>
        <w:t xml:space="preserve">раздела </w:t>
      </w:r>
      <w:r w:rsidR="00AE7DB2">
        <w:rPr>
          <w:rFonts w:eastAsia="Times New Roman" w:cs="Times New Roman"/>
          <w:szCs w:val="20"/>
          <w:lang w:eastAsia="ru-RU"/>
        </w:rPr>
        <w:t xml:space="preserve">8 </w:t>
      </w:r>
      <w:r w:rsidRPr="00533458">
        <w:rPr>
          <w:rFonts w:eastAsia="Times New Roman" w:cs="Times New Roman"/>
          <w:szCs w:val="20"/>
          <w:lang w:eastAsia="ru-RU"/>
        </w:rPr>
        <w:t>приложения 1 к постановлению исключить.</w:t>
      </w:r>
    </w:p>
    <w:p w:rsidR="00354F36" w:rsidRPr="00533458" w:rsidRDefault="00354F36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2. </w:t>
      </w:r>
      <w:r w:rsidRPr="00533458">
        <w:rPr>
          <w:rFonts w:eastAsia="Times New Roman" w:cs="Times New Roman"/>
          <w:szCs w:val="20"/>
          <w:lang w:eastAsia="ru-RU"/>
        </w:rPr>
        <w:t xml:space="preserve">Управлению по связям с общественностью и средствам массовой </w:t>
      </w:r>
      <w:r>
        <w:rPr>
          <w:rFonts w:eastAsia="Times New Roman" w:cs="Times New Roman"/>
          <w:szCs w:val="20"/>
          <w:lang w:eastAsia="ru-RU"/>
        </w:rPr>
        <w:t xml:space="preserve">                               </w:t>
      </w:r>
      <w:r w:rsidRPr="00533458">
        <w:rPr>
          <w:rFonts w:eastAsia="Times New Roman" w:cs="Times New Roman"/>
          <w:szCs w:val="20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0"/>
          <w:lang w:eastAsia="ru-RU"/>
        </w:rPr>
        <w:t xml:space="preserve">                   </w:t>
      </w:r>
      <w:r w:rsidRPr="00533458">
        <w:rPr>
          <w:rFonts w:eastAsia="Times New Roman" w:cs="Times New Roman"/>
          <w:szCs w:val="20"/>
          <w:lang w:eastAsia="ru-RU"/>
        </w:rPr>
        <w:t>информации и разместить на официальном портале Администрации города.</w:t>
      </w:r>
    </w:p>
    <w:p w:rsidR="00533458" w:rsidRPr="00533458" w:rsidRDefault="00354F36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</w:t>
      </w:r>
      <w:r w:rsidR="00533458" w:rsidRPr="00533458">
        <w:rPr>
          <w:rFonts w:eastAsia="Times New Roman" w:cs="Times New Roman"/>
          <w:szCs w:val="20"/>
          <w:lang w:eastAsia="ru-RU"/>
        </w:rPr>
        <w:t>. Настоящее постановление вступает в силу после официального опубликования.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533458" w:rsidRPr="00533458" w:rsidRDefault="00533458" w:rsidP="00354F36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533458" w:rsidRPr="00533458" w:rsidRDefault="00533458" w:rsidP="00533458">
      <w:pPr>
        <w:rPr>
          <w:rFonts w:eastAsia="Times New Roman" w:cs="Times New Roman"/>
          <w:szCs w:val="20"/>
          <w:lang w:eastAsia="ru-RU"/>
        </w:rPr>
      </w:pPr>
    </w:p>
    <w:p w:rsidR="00533458" w:rsidRPr="00533458" w:rsidRDefault="00533458" w:rsidP="00533458">
      <w:pPr>
        <w:rPr>
          <w:rFonts w:eastAsia="Times New Roman" w:cs="Times New Roman"/>
          <w:szCs w:val="20"/>
          <w:lang w:eastAsia="ru-RU"/>
        </w:rPr>
      </w:pPr>
    </w:p>
    <w:p w:rsidR="00533458" w:rsidRPr="00533458" w:rsidRDefault="00533458" w:rsidP="00533458">
      <w:pPr>
        <w:rPr>
          <w:rFonts w:eastAsia="Times New Roman" w:cs="Times New Roman"/>
          <w:szCs w:val="20"/>
          <w:lang w:eastAsia="ru-RU"/>
        </w:rPr>
      </w:pPr>
      <w:r w:rsidRPr="00533458">
        <w:rPr>
          <w:rFonts w:eastAsia="Times New Roman" w:cs="Times New Roman"/>
          <w:szCs w:val="20"/>
          <w:lang w:eastAsia="ru-RU"/>
        </w:rPr>
        <w:t>Глава города                                                                                           В.Н. Шувалов</w:t>
      </w:r>
    </w:p>
    <w:p w:rsidR="0060767A" w:rsidRPr="00533458" w:rsidRDefault="0060767A" w:rsidP="00533458"/>
    <w:sectPr w:rsidR="0060767A" w:rsidRPr="00533458" w:rsidSect="004B70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58"/>
    <w:rsid w:val="000E02AB"/>
    <w:rsid w:val="002A2781"/>
    <w:rsid w:val="002E50CA"/>
    <w:rsid w:val="00354F36"/>
    <w:rsid w:val="00533458"/>
    <w:rsid w:val="0060767A"/>
    <w:rsid w:val="00914FE0"/>
    <w:rsid w:val="00AE7DB2"/>
    <w:rsid w:val="00D82914"/>
    <w:rsid w:val="00E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D14D8D-A386-4E22-9F40-DB9E74B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2018-01-16T12:47:00Z</cp:lastPrinted>
  <dcterms:created xsi:type="dcterms:W3CDTF">2018-01-18T04:22:00Z</dcterms:created>
  <dcterms:modified xsi:type="dcterms:W3CDTF">2018-01-18T04:22:00Z</dcterms:modified>
</cp:coreProperties>
</file>