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D24" w:rsidRDefault="00A03D24" w:rsidP="00656C1A">
      <w:pPr>
        <w:spacing w:line="120" w:lineRule="atLeast"/>
        <w:jc w:val="center"/>
        <w:rPr>
          <w:sz w:val="24"/>
          <w:szCs w:val="24"/>
        </w:rPr>
      </w:pPr>
    </w:p>
    <w:p w:rsidR="00A03D24" w:rsidRDefault="00A03D24" w:rsidP="00656C1A">
      <w:pPr>
        <w:spacing w:line="120" w:lineRule="atLeast"/>
        <w:jc w:val="center"/>
        <w:rPr>
          <w:sz w:val="24"/>
          <w:szCs w:val="24"/>
        </w:rPr>
      </w:pPr>
    </w:p>
    <w:p w:rsidR="00A03D24" w:rsidRPr="00852378" w:rsidRDefault="00A03D24" w:rsidP="00656C1A">
      <w:pPr>
        <w:spacing w:line="120" w:lineRule="atLeast"/>
        <w:jc w:val="center"/>
        <w:rPr>
          <w:sz w:val="10"/>
          <w:szCs w:val="10"/>
        </w:rPr>
      </w:pPr>
    </w:p>
    <w:p w:rsidR="00A03D24" w:rsidRDefault="00A03D24" w:rsidP="00656C1A">
      <w:pPr>
        <w:spacing w:line="120" w:lineRule="atLeast"/>
        <w:jc w:val="center"/>
        <w:rPr>
          <w:sz w:val="10"/>
          <w:szCs w:val="24"/>
        </w:rPr>
      </w:pPr>
    </w:p>
    <w:p w:rsidR="00A03D24" w:rsidRPr="005541F0" w:rsidRDefault="00A03D2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03D24" w:rsidRPr="005541F0" w:rsidRDefault="00A03D2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03D24" w:rsidRPr="005649E4" w:rsidRDefault="00A03D24" w:rsidP="00656C1A">
      <w:pPr>
        <w:spacing w:line="120" w:lineRule="atLeast"/>
        <w:jc w:val="center"/>
        <w:rPr>
          <w:sz w:val="18"/>
          <w:szCs w:val="24"/>
        </w:rPr>
      </w:pPr>
    </w:p>
    <w:p w:rsidR="00A03D24" w:rsidRPr="00656C1A" w:rsidRDefault="00A03D2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03D24" w:rsidRPr="005541F0" w:rsidRDefault="00A03D24" w:rsidP="00656C1A">
      <w:pPr>
        <w:spacing w:line="120" w:lineRule="atLeast"/>
        <w:jc w:val="center"/>
        <w:rPr>
          <w:sz w:val="18"/>
          <w:szCs w:val="24"/>
        </w:rPr>
      </w:pPr>
    </w:p>
    <w:p w:rsidR="00A03D24" w:rsidRPr="005541F0" w:rsidRDefault="00A03D24" w:rsidP="00656C1A">
      <w:pPr>
        <w:spacing w:line="120" w:lineRule="atLeast"/>
        <w:jc w:val="center"/>
        <w:rPr>
          <w:sz w:val="20"/>
          <w:szCs w:val="24"/>
        </w:rPr>
      </w:pPr>
    </w:p>
    <w:p w:rsidR="00A03D24" w:rsidRPr="00656C1A" w:rsidRDefault="00A03D2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03D24" w:rsidRDefault="00A03D24" w:rsidP="00656C1A">
      <w:pPr>
        <w:spacing w:line="120" w:lineRule="atLeast"/>
        <w:jc w:val="center"/>
        <w:rPr>
          <w:sz w:val="30"/>
          <w:szCs w:val="24"/>
        </w:rPr>
      </w:pPr>
    </w:p>
    <w:p w:rsidR="00A03D24" w:rsidRPr="00656C1A" w:rsidRDefault="00A03D2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03D2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03D24" w:rsidRPr="00F8214F" w:rsidRDefault="00A03D2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03D24" w:rsidRPr="00F8214F" w:rsidRDefault="0059018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03D24" w:rsidRPr="00F8214F" w:rsidRDefault="00A03D2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03D24" w:rsidRPr="00F8214F" w:rsidRDefault="0059018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A03D24" w:rsidRPr="00A63FB0" w:rsidRDefault="00A03D2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03D24" w:rsidRPr="00A3761A" w:rsidRDefault="0059018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03D24" w:rsidRPr="00F8214F" w:rsidRDefault="00A03D2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03D24" w:rsidRPr="00F8214F" w:rsidRDefault="00A03D2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03D24" w:rsidRPr="00AB4194" w:rsidRDefault="00A03D2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03D24" w:rsidRPr="00F8214F" w:rsidRDefault="0059018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6244</w:t>
            </w:r>
          </w:p>
        </w:tc>
      </w:tr>
    </w:tbl>
    <w:p w:rsidR="00A03D24" w:rsidRPr="00C725A6" w:rsidRDefault="00A03D24" w:rsidP="00C725A6">
      <w:pPr>
        <w:rPr>
          <w:rFonts w:cs="Times New Roman"/>
          <w:szCs w:val="28"/>
        </w:rPr>
      </w:pPr>
    </w:p>
    <w:p w:rsidR="00A03D24" w:rsidRPr="00343490" w:rsidRDefault="00A03D24" w:rsidP="00A03D24">
      <w:pPr>
        <w:contextualSpacing/>
        <w:jc w:val="both"/>
      </w:pPr>
      <w:r w:rsidRPr="00343490">
        <w:t xml:space="preserve">О мероприятиях по обеспечению </w:t>
      </w:r>
    </w:p>
    <w:p w:rsidR="00A03D24" w:rsidRDefault="00A03D24" w:rsidP="00A03D24">
      <w:pPr>
        <w:contextualSpacing/>
        <w:jc w:val="both"/>
      </w:pPr>
      <w:r w:rsidRPr="00343490">
        <w:t xml:space="preserve">безопасности людей на водных </w:t>
      </w:r>
    </w:p>
    <w:p w:rsidR="00A03D24" w:rsidRPr="00343490" w:rsidRDefault="00A03D24" w:rsidP="00A03D24">
      <w:pPr>
        <w:contextualSpacing/>
        <w:jc w:val="both"/>
        <w:rPr>
          <w:b/>
          <w:bCs/>
          <w:szCs w:val="28"/>
        </w:rPr>
      </w:pPr>
      <w:r w:rsidRPr="00343490">
        <w:t>объектах,</w:t>
      </w:r>
      <w:r>
        <w:t xml:space="preserve"> </w:t>
      </w:r>
      <w:r w:rsidRPr="00493921">
        <w:rPr>
          <w:bCs/>
          <w:szCs w:val="28"/>
        </w:rPr>
        <w:t>охране их жизни и здоровья</w:t>
      </w:r>
    </w:p>
    <w:p w:rsidR="00A03D24" w:rsidRPr="00343490" w:rsidRDefault="00A03D24" w:rsidP="00A03D24">
      <w:pPr>
        <w:contextualSpacing/>
        <w:jc w:val="both"/>
      </w:pPr>
    </w:p>
    <w:p w:rsidR="00A03D24" w:rsidRPr="00343490" w:rsidRDefault="00A03D24" w:rsidP="00A03D24">
      <w:pPr>
        <w:contextualSpacing/>
        <w:jc w:val="both"/>
        <w:rPr>
          <w:szCs w:val="28"/>
        </w:rPr>
      </w:pPr>
    </w:p>
    <w:p w:rsidR="00A03D24" w:rsidRPr="00A03D24" w:rsidRDefault="00A03D24" w:rsidP="00A03D24">
      <w:pPr>
        <w:ind w:firstLine="567"/>
        <w:jc w:val="both"/>
        <w:rPr>
          <w:spacing w:val="-4"/>
          <w:szCs w:val="28"/>
        </w:rPr>
      </w:pPr>
      <w:r w:rsidRPr="00343490">
        <w:t>В соответствии с Федеральным закон</w:t>
      </w:r>
      <w:r>
        <w:t>о</w:t>
      </w:r>
      <w:r w:rsidRPr="00343490">
        <w:t xml:space="preserve">м от 06.10.2003 № 131-ФЗ                             «Об общих принципах организации местного самоуправления в Российской </w:t>
      </w:r>
      <w:r>
        <w:t xml:space="preserve">                    </w:t>
      </w:r>
      <w:r w:rsidRPr="00343490">
        <w:t>Федерации», постановлением Правительства Ханты-Мансийского автономного округа – Югры от 09.10.2007 № 241-п «Об утверждении Правил охраны жизни людей на водных объектах в Ханты-Мансийском</w:t>
      </w:r>
      <w:r>
        <w:t xml:space="preserve"> </w:t>
      </w:r>
      <w:r w:rsidRPr="00343490">
        <w:t>автономном</w:t>
      </w:r>
      <w:r>
        <w:t xml:space="preserve"> </w:t>
      </w:r>
      <w:r w:rsidRPr="00343490">
        <w:t xml:space="preserve">округе – Югре», </w:t>
      </w:r>
      <w:r w:rsidRPr="00EF2A6C">
        <w:rPr>
          <w:szCs w:val="28"/>
        </w:rPr>
        <w:t>распоряжени</w:t>
      </w:r>
      <w:r w:rsidR="005878FB">
        <w:rPr>
          <w:szCs w:val="28"/>
        </w:rPr>
        <w:t>ем</w:t>
      </w:r>
      <w:r w:rsidRPr="00EF2A6C">
        <w:rPr>
          <w:szCs w:val="28"/>
        </w:rPr>
        <w:t xml:space="preserve"> Администрации города от 30.12.2005 № 3686 «Об утверждении Регламента </w:t>
      </w:r>
      <w:r w:rsidRPr="00EF2A6C">
        <w:rPr>
          <w:spacing w:val="-6"/>
          <w:szCs w:val="28"/>
        </w:rPr>
        <w:t>Администрации города»</w:t>
      </w:r>
      <w:r w:rsidRPr="00343490">
        <w:rPr>
          <w:szCs w:val="28"/>
        </w:rPr>
        <w:t>, в целях</w:t>
      </w:r>
      <w:r>
        <w:rPr>
          <w:szCs w:val="28"/>
        </w:rPr>
        <w:t xml:space="preserve"> </w:t>
      </w:r>
      <w:r w:rsidRPr="00A03D24">
        <w:rPr>
          <w:spacing w:val="-4"/>
          <w:szCs w:val="28"/>
        </w:rPr>
        <w:t xml:space="preserve">обеспечения безопасности людей </w:t>
      </w:r>
      <w:r w:rsidR="005878FB">
        <w:rPr>
          <w:spacing w:val="-4"/>
          <w:szCs w:val="28"/>
        </w:rPr>
        <w:t xml:space="preserve">                 </w:t>
      </w:r>
      <w:r w:rsidRPr="00A03D24">
        <w:rPr>
          <w:spacing w:val="-4"/>
          <w:szCs w:val="28"/>
        </w:rPr>
        <w:t>на водных объектах, охране их жизни и здоровья:</w:t>
      </w:r>
    </w:p>
    <w:p w:rsidR="00A03D24" w:rsidRPr="00343490" w:rsidRDefault="00A03D24" w:rsidP="00A03D24">
      <w:pPr>
        <w:ind w:firstLine="709"/>
        <w:jc w:val="both"/>
        <w:rPr>
          <w:szCs w:val="28"/>
        </w:rPr>
      </w:pPr>
      <w:r w:rsidRPr="00343490">
        <w:rPr>
          <w:szCs w:val="28"/>
        </w:rPr>
        <w:t xml:space="preserve">1. Утвердить </w:t>
      </w:r>
      <w:r>
        <w:rPr>
          <w:szCs w:val="28"/>
        </w:rPr>
        <w:t>п</w:t>
      </w:r>
      <w:r w:rsidRPr="00343490">
        <w:rPr>
          <w:szCs w:val="28"/>
        </w:rPr>
        <w:t xml:space="preserve">лан мероприятий </w:t>
      </w:r>
      <w:r w:rsidRPr="00343490">
        <w:t xml:space="preserve">по обеспечению безопасности людей </w:t>
      </w:r>
      <w:r w:rsidRPr="00343490">
        <w:br/>
        <w:t xml:space="preserve">на водных объектах города Сургута, </w:t>
      </w:r>
      <w:r w:rsidRPr="00343490">
        <w:rPr>
          <w:bCs/>
          <w:szCs w:val="28"/>
        </w:rPr>
        <w:t>охране их жизни и здоровья согласно</w:t>
      </w:r>
      <w:r>
        <w:rPr>
          <w:bCs/>
          <w:szCs w:val="28"/>
        </w:rPr>
        <w:t xml:space="preserve">                  </w:t>
      </w:r>
      <w:r w:rsidRPr="00343490">
        <w:rPr>
          <w:bCs/>
          <w:szCs w:val="28"/>
        </w:rPr>
        <w:t xml:space="preserve"> приложению</w:t>
      </w:r>
      <w:r w:rsidR="007473BD">
        <w:rPr>
          <w:bCs/>
          <w:szCs w:val="28"/>
        </w:rPr>
        <w:t>.</w:t>
      </w:r>
    </w:p>
    <w:p w:rsidR="00A03D24" w:rsidRPr="00343490" w:rsidRDefault="00A03D24" w:rsidP="00A03D24">
      <w:pPr>
        <w:ind w:firstLine="709"/>
        <w:jc w:val="both"/>
        <w:rPr>
          <w:szCs w:val="28"/>
        </w:rPr>
      </w:pPr>
      <w:r w:rsidRPr="00343490">
        <w:rPr>
          <w:szCs w:val="28"/>
        </w:rPr>
        <w:t>2. Рекомендовать организациям,</w:t>
      </w:r>
      <w:r w:rsidRPr="00343490">
        <w:rPr>
          <w:bCs/>
          <w:szCs w:val="28"/>
        </w:rPr>
        <w:t xml:space="preserve"> расположенным на территории</w:t>
      </w:r>
      <w:r>
        <w:rPr>
          <w:bCs/>
          <w:szCs w:val="28"/>
        </w:rPr>
        <w:t xml:space="preserve"> </w:t>
      </w:r>
      <w:r w:rsidRPr="00343490">
        <w:rPr>
          <w:bCs/>
          <w:szCs w:val="28"/>
        </w:rPr>
        <w:t xml:space="preserve">города Сургута, обеспечить выполнение </w:t>
      </w:r>
      <w:r w:rsidR="005878FB">
        <w:rPr>
          <w:bCs/>
          <w:szCs w:val="28"/>
        </w:rPr>
        <w:t xml:space="preserve">соответствующих </w:t>
      </w:r>
      <w:r w:rsidRPr="00343490">
        <w:rPr>
          <w:szCs w:val="28"/>
        </w:rPr>
        <w:t>мероприятий</w:t>
      </w:r>
      <w:r>
        <w:rPr>
          <w:szCs w:val="28"/>
        </w:rPr>
        <w:t xml:space="preserve"> </w:t>
      </w:r>
      <w:r w:rsidR="00FC55B1">
        <w:rPr>
          <w:szCs w:val="28"/>
        </w:rPr>
        <w:t>плана</w:t>
      </w:r>
      <w:r w:rsidR="0018589D">
        <w:rPr>
          <w:szCs w:val="28"/>
        </w:rPr>
        <w:t>,</w:t>
      </w:r>
      <w:r w:rsidR="00FC55B1">
        <w:rPr>
          <w:szCs w:val="28"/>
        </w:rPr>
        <w:t xml:space="preserve">                            </w:t>
      </w:r>
      <w:r w:rsidR="0018589D">
        <w:rPr>
          <w:szCs w:val="28"/>
        </w:rPr>
        <w:t>указанного в пункте 1.</w:t>
      </w:r>
    </w:p>
    <w:p w:rsidR="00A03D24" w:rsidRPr="0060414E" w:rsidRDefault="00A03D24" w:rsidP="00A03D24">
      <w:pPr>
        <w:ind w:firstLine="709"/>
        <w:jc w:val="both"/>
        <w:rPr>
          <w:spacing w:val="-6"/>
          <w:szCs w:val="28"/>
        </w:rPr>
      </w:pPr>
      <w:r w:rsidRPr="00343490">
        <w:rPr>
          <w:bCs/>
          <w:szCs w:val="28"/>
        </w:rPr>
        <w:t xml:space="preserve">3. Признать </w:t>
      </w:r>
      <w:r w:rsidR="007473BD" w:rsidRPr="00343490">
        <w:rPr>
          <w:bCs/>
          <w:szCs w:val="28"/>
        </w:rPr>
        <w:t>утратившим силу</w:t>
      </w:r>
      <w:r w:rsidR="007473BD" w:rsidRPr="00343490">
        <w:rPr>
          <w:szCs w:val="28"/>
        </w:rPr>
        <w:t xml:space="preserve"> </w:t>
      </w:r>
      <w:r w:rsidRPr="00343490">
        <w:rPr>
          <w:szCs w:val="28"/>
        </w:rPr>
        <w:t>постановление Администрации города</w:t>
      </w:r>
      <w:r w:rsidR="007473BD">
        <w:rPr>
          <w:szCs w:val="28"/>
        </w:rPr>
        <w:t xml:space="preserve">                        </w:t>
      </w:r>
      <w:r w:rsidRPr="00343490">
        <w:rPr>
          <w:szCs w:val="28"/>
        </w:rPr>
        <w:t xml:space="preserve"> </w:t>
      </w:r>
      <w:r w:rsidRPr="0060414E">
        <w:rPr>
          <w:spacing w:val="-6"/>
          <w:szCs w:val="28"/>
        </w:rPr>
        <w:t>от 14.01.2008</w:t>
      </w:r>
      <w:r>
        <w:rPr>
          <w:spacing w:val="-6"/>
          <w:szCs w:val="28"/>
        </w:rPr>
        <w:t xml:space="preserve"> </w:t>
      </w:r>
      <w:r w:rsidRPr="0060414E">
        <w:rPr>
          <w:spacing w:val="-6"/>
          <w:szCs w:val="28"/>
        </w:rPr>
        <w:t>№ 38 «О мероприятиях по охране жизни людей на водных объектах».</w:t>
      </w:r>
    </w:p>
    <w:p w:rsidR="00A03D24" w:rsidRPr="00343490" w:rsidRDefault="00A03D24" w:rsidP="00A03D2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490">
        <w:rPr>
          <w:rFonts w:ascii="Times New Roman" w:hAnsi="Times New Roman"/>
          <w:sz w:val="28"/>
          <w:szCs w:val="28"/>
        </w:rPr>
        <w:t xml:space="preserve">4. Управлению документационного и информационного обеспечения </w:t>
      </w:r>
      <w:r>
        <w:rPr>
          <w:rFonts w:ascii="Times New Roman" w:hAnsi="Times New Roman"/>
          <w:sz w:val="28"/>
          <w:szCs w:val="28"/>
        </w:rPr>
        <w:t xml:space="preserve">                     опубликовать </w:t>
      </w:r>
      <w:r w:rsidRPr="00343490">
        <w:rPr>
          <w:rFonts w:ascii="Times New Roman" w:hAnsi="Times New Roman"/>
          <w:sz w:val="28"/>
          <w:szCs w:val="28"/>
        </w:rPr>
        <w:t xml:space="preserve">настоящие постановление в средствах массовой информации </w:t>
      </w:r>
      <w:r w:rsidRPr="00343490">
        <w:rPr>
          <w:rFonts w:ascii="Times New Roman" w:hAnsi="Times New Roman"/>
          <w:sz w:val="28"/>
          <w:szCs w:val="28"/>
        </w:rPr>
        <w:br/>
        <w:t xml:space="preserve">и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343490">
        <w:rPr>
          <w:rFonts w:ascii="Times New Roman" w:hAnsi="Times New Roman"/>
          <w:sz w:val="28"/>
          <w:szCs w:val="28"/>
        </w:rPr>
        <w:t>на официальном портале Администрации города.</w:t>
      </w:r>
    </w:p>
    <w:p w:rsidR="00A03D24" w:rsidRPr="00343490" w:rsidRDefault="00A03D24" w:rsidP="00A03D24">
      <w:pPr>
        <w:ind w:firstLine="709"/>
        <w:contextualSpacing/>
        <w:jc w:val="both"/>
        <w:rPr>
          <w:bCs/>
          <w:szCs w:val="28"/>
        </w:rPr>
      </w:pPr>
      <w:r w:rsidRPr="00343490">
        <w:rPr>
          <w:szCs w:val="28"/>
        </w:rPr>
        <w:t>5. Контроль за выполнением постановления возл</w:t>
      </w:r>
      <w:r w:rsidR="0018589D">
        <w:rPr>
          <w:szCs w:val="28"/>
        </w:rPr>
        <w:t>ожить на заместителя Главы города Жердева А.А.</w:t>
      </w:r>
    </w:p>
    <w:p w:rsidR="00A03D24" w:rsidRDefault="00A03D24" w:rsidP="00A03D2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A03D24" w:rsidRDefault="00A03D24" w:rsidP="00A03D24">
      <w:pPr>
        <w:autoSpaceDE w:val="0"/>
        <w:autoSpaceDN w:val="0"/>
        <w:adjustRightInd w:val="0"/>
        <w:rPr>
          <w:bCs/>
          <w:szCs w:val="28"/>
        </w:rPr>
      </w:pPr>
    </w:p>
    <w:p w:rsidR="00A03D24" w:rsidRDefault="00A03D24" w:rsidP="00A03D24">
      <w:pPr>
        <w:autoSpaceDE w:val="0"/>
        <w:autoSpaceDN w:val="0"/>
        <w:adjustRightInd w:val="0"/>
        <w:rPr>
          <w:bCs/>
          <w:szCs w:val="28"/>
        </w:rPr>
      </w:pPr>
    </w:p>
    <w:p w:rsidR="00A03D24" w:rsidRDefault="00FC55B1" w:rsidP="00A03D24">
      <w:pPr>
        <w:autoSpaceDE w:val="0"/>
        <w:autoSpaceDN w:val="0"/>
        <w:adjustRightInd w:val="0"/>
        <w:rPr>
          <w:bCs/>
          <w:szCs w:val="28"/>
        </w:rPr>
        <w:sectPr w:rsidR="00A03D24" w:rsidSect="0060414E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bCs/>
          <w:szCs w:val="28"/>
        </w:rPr>
        <w:t>Г</w:t>
      </w:r>
      <w:r w:rsidR="00A03D24" w:rsidRPr="00607C2B">
        <w:rPr>
          <w:bCs/>
          <w:szCs w:val="28"/>
        </w:rPr>
        <w:t>лав</w:t>
      </w:r>
      <w:r>
        <w:rPr>
          <w:bCs/>
          <w:szCs w:val="28"/>
        </w:rPr>
        <w:t>а</w:t>
      </w:r>
      <w:r w:rsidR="00A03D24" w:rsidRPr="00607C2B">
        <w:rPr>
          <w:bCs/>
          <w:szCs w:val="28"/>
        </w:rPr>
        <w:t xml:space="preserve"> города                                                        </w:t>
      </w:r>
      <w:r>
        <w:rPr>
          <w:bCs/>
          <w:szCs w:val="28"/>
        </w:rPr>
        <w:t xml:space="preserve">                                   В.Н. Шувалов</w:t>
      </w:r>
    </w:p>
    <w:p w:rsidR="00A03D24" w:rsidRPr="0060414E" w:rsidRDefault="00A03D24" w:rsidP="00A03D24">
      <w:pPr>
        <w:ind w:left="10490"/>
        <w:jc w:val="both"/>
        <w:rPr>
          <w:rFonts w:cs="Times New Roman"/>
          <w:szCs w:val="28"/>
        </w:rPr>
      </w:pPr>
      <w:r w:rsidRPr="0060414E">
        <w:rPr>
          <w:rFonts w:cs="Times New Roman"/>
          <w:szCs w:val="28"/>
        </w:rPr>
        <w:lastRenderedPageBreak/>
        <w:t xml:space="preserve">Приложение </w:t>
      </w:r>
    </w:p>
    <w:p w:rsidR="00A03D24" w:rsidRPr="0060414E" w:rsidRDefault="00A03D24" w:rsidP="00A03D24">
      <w:pPr>
        <w:ind w:left="10490"/>
        <w:jc w:val="both"/>
        <w:rPr>
          <w:rFonts w:cs="Times New Roman"/>
          <w:szCs w:val="28"/>
        </w:rPr>
      </w:pPr>
      <w:r w:rsidRPr="0060414E">
        <w:rPr>
          <w:rFonts w:cs="Times New Roman"/>
          <w:szCs w:val="28"/>
        </w:rPr>
        <w:t>к постановлению</w:t>
      </w:r>
    </w:p>
    <w:p w:rsidR="00A03D24" w:rsidRPr="0060414E" w:rsidRDefault="00A03D24" w:rsidP="00A03D24">
      <w:pPr>
        <w:ind w:left="10490"/>
        <w:jc w:val="both"/>
        <w:rPr>
          <w:rFonts w:cs="Times New Roman"/>
          <w:szCs w:val="28"/>
        </w:rPr>
      </w:pPr>
      <w:r w:rsidRPr="0060414E">
        <w:rPr>
          <w:rFonts w:cs="Times New Roman"/>
          <w:szCs w:val="28"/>
        </w:rPr>
        <w:t>Администрации города</w:t>
      </w:r>
    </w:p>
    <w:p w:rsidR="00A03D24" w:rsidRPr="0060414E" w:rsidRDefault="00A03D24" w:rsidP="00A03D24">
      <w:pPr>
        <w:tabs>
          <w:tab w:val="left" w:pos="12191"/>
        </w:tabs>
        <w:ind w:left="10490"/>
        <w:jc w:val="both"/>
        <w:rPr>
          <w:rFonts w:cs="Times New Roman"/>
          <w:szCs w:val="28"/>
        </w:rPr>
      </w:pPr>
      <w:r w:rsidRPr="0060414E">
        <w:rPr>
          <w:rFonts w:cs="Times New Roman"/>
          <w:szCs w:val="28"/>
        </w:rPr>
        <w:t>от ____________ № _______</w:t>
      </w:r>
    </w:p>
    <w:p w:rsidR="00A03D24" w:rsidRPr="0060414E" w:rsidRDefault="00A03D24" w:rsidP="00A03D24">
      <w:pPr>
        <w:ind w:left="10490"/>
        <w:rPr>
          <w:rFonts w:cs="Times New Roman"/>
          <w:sz w:val="24"/>
          <w:szCs w:val="24"/>
        </w:rPr>
      </w:pPr>
      <w:r w:rsidRPr="0060414E">
        <w:rPr>
          <w:rFonts w:cs="Times New Roman"/>
          <w:sz w:val="24"/>
          <w:szCs w:val="24"/>
        </w:rPr>
        <w:t xml:space="preserve"> </w:t>
      </w:r>
    </w:p>
    <w:p w:rsidR="00A03D24" w:rsidRDefault="00A03D24" w:rsidP="00A03D24">
      <w:pPr>
        <w:jc w:val="center"/>
        <w:rPr>
          <w:rFonts w:cs="Times New Roman"/>
          <w:szCs w:val="28"/>
        </w:rPr>
      </w:pPr>
    </w:p>
    <w:p w:rsidR="00A03D24" w:rsidRPr="0060414E" w:rsidRDefault="00A03D24" w:rsidP="00A03D24">
      <w:pPr>
        <w:jc w:val="center"/>
        <w:rPr>
          <w:rFonts w:cs="Times New Roman"/>
          <w:szCs w:val="28"/>
        </w:rPr>
      </w:pPr>
      <w:r w:rsidRPr="0060414E">
        <w:rPr>
          <w:rFonts w:cs="Times New Roman"/>
          <w:szCs w:val="28"/>
        </w:rPr>
        <w:t>План</w:t>
      </w:r>
    </w:p>
    <w:p w:rsidR="00A03D24" w:rsidRPr="0060414E" w:rsidRDefault="00A03D24" w:rsidP="00A03D24">
      <w:pPr>
        <w:contextualSpacing/>
        <w:jc w:val="center"/>
        <w:rPr>
          <w:rFonts w:cs="Times New Roman"/>
        </w:rPr>
      </w:pPr>
      <w:r w:rsidRPr="0060414E">
        <w:rPr>
          <w:rFonts w:cs="Times New Roman"/>
          <w:szCs w:val="28"/>
        </w:rPr>
        <w:t xml:space="preserve">мероприятий </w:t>
      </w:r>
      <w:r w:rsidRPr="0060414E">
        <w:rPr>
          <w:rFonts w:cs="Times New Roman"/>
        </w:rPr>
        <w:t>по обеспечению безопасности людей</w:t>
      </w:r>
    </w:p>
    <w:p w:rsidR="00A03D24" w:rsidRPr="0060414E" w:rsidRDefault="00A03D24" w:rsidP="00A03D24">
      <w:pPr>
        <w:contextualSpacing/>
        <w:jc w:val="center"/>
        <w:rPr>
          <w:rFonts w:cs="Times New Roman"/>
          <w:bCs/>
          <w:szCs w:val="28"/>
        </w:rPr>
      </w:pPr>
      <w:r w:rsidRPr="0060414E">
        <w:rPr>
          <w:rFonts w:cs="Times New Roman"/>
        </w:rPr>
        <w:t xml:space="preserve">на водных объектах города Сургута, </w:t>
      </w:r>
      <w:r w:rsidRPr="0060414E">
        <w:rPr>
          <w:rFonts w:cs="Times New Roman"/>
          <w:bCs/>
          <w:szCs w:val="28"/>
        </w:rPr>
        <w:t>охране их жизни и здоровья</w:t>
      </w:r>
    </w:p>
    <w:p w:rsidR="00A03D24" w:rsidRPr="0060414E" w:rsidRDefault="00A03D24" w:rsidP="00A03D24">
      <w:pPr>
        <w:contextualSpacing/>
        <w:jc w:val="center"/>
        <w:rPr>
          <w:rFonts w:cs="Times New Roman"/>
          <w:szCs w:val="28"/>
        </w:rPr>
      </w:pPr>
    </w:p>
    <w:tbl>
      <w:tblPr>
        <w:tblStyle w:val="1"/>
        <w:tblW w:w="15021" w:type="dxa"/>
        <w:tblLook w:val="04A0" w:firstRow="1" w:lastRow="0" w:firstColumn="1" w:lastColumn="0" w:noHBand="0" w:noVBand="1"/>
      </w:tblPr>
      <w:tblGrid>
        <w:gridCol w:w="595"/>
        <w:gridCol w:w="8331"/>
        <w:gridCol w:w="4394"/>
        <w:gridCol w:w="1701"/>
      </w:tblGrid>
      <w:tr w:rsidR="00A03D24" w:rsidRPr="0060414E" w:rsidTr="009666E7">
        <w:tc>
          <w:tcPr>
            <w:tcW w:w="595" w:type="dxa"/>
          </w:tcPr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№</w:t>
            </w:r>
          </w:p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п/п</w:t>
            </w:r>
          </w:p>
        </w:tc>
        <w:tc>
          <w:tcPr>
            <w:tcW w:w="8331" w:type="dxa"/>
          </w:tcPr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 xml:space="preserve">Наименование мероприятий </w:t>
            </w:r>
          </w:p>
        </w:tc>
        <w:tc>
          <w:tcPr>
            <w:tcW w:w="4394" w:type="dxa"/>
          </w:tcPr>
          <w:p w:rsidR="00A03D24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 xml:space="preserve">Ответственные исполнители, </w:t>
            </w:r>
          </w:p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соисполнители</w:t>
            </w:r>
          </w:p>
        </w:tc>
        <w:tc>
          <w:tcPr>
            <w:tcW w:w="1701" w:type="dxa"/>
          </w:tcPr>
          <w:p w:rsidR="00A03D24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 xml:space="preserve">Срок </w:t>
            </w:r>
          </w:p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выполнения</w:t>
            </w:r>
          </w:p>
        </w:tc>
      </w:tr>
      <w:tr w:rsidR="00A03D24" w:rsidRPr="0060414E" w:rsidTr="009666E7">
        <w:tc>
          <w:tcPr>
            <w:tcW w:w="595" w:type="dxa"/>
          </w:tcPr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 xml:space="preserve">1 </w:t>
            </w:r>
          </w:p>
        </w:tc>
        <w:tc>
          <w:tcPr>
            <w:tcW w:w="8331" w:type="dxa"/>
          </w:tcPr>
          <w:p w:rsidR="00A03D24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Информирование населения об ограничении и приостановлении водопользования на водных объектах общего пользования, </w:t>
            </w:r>
          </w:p>
          <w:p w:rsidR="00A03D24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расположенных в границах муниципального образования </w:t>
            </w:r>
          </w:p>
          <w:p w:rsidR="00A03D24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городской округ город Сургут, через средства массовой </w:t>
            </w:r>
          </w:p>
          <w:p w:rsidR="00A03D24" w:rsidRPr="0060414E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информации, на официальном портале Администрации города, </w:t>
            </w:r>
            <w:r>
              <w:rPr>
                <w:szCs w:val="28"/>
              </w:rPr>
              <w:t xml:space="preserve">                  </w:t>
            </w:r>
            <w:r w:rsidRPr="0060414E">
              <w:rPr>
                <w:szCs w:val="28"/>
              </w:rPr>
              <w:t>посредством установки специальных информационных знаков вдоль берегов водных объектов</w:t>
            </w:r>
          </w:p>
        </w:tc>
        <w:tc>
          <w:tcPr>
            <w:tcW w:w="4394" w:type="dxa"/>
          </w:tcPr>
          <w:p w:rsidR="00A03D24" w:rsidRPr="0060414E" w:rsidRDefault="00A03D24" w:rsidP="00A03D24">
            <w:pPr>
              <w:rPr>
                <w:szCs w:val="28"/>
              </w:rPr>
            </w:pPr>
            <w:r w:rsidRPr="0060414E">
              <w:rPr>
                <w:szCs w:val="28"/>
              </w:rPr>
              <w:t>управление по природополь</w:t>
            </w:r>
            <w:r>
              <w:rPr>
                <w:szCs w:val="28"/>
              </w:rPr>
              <w:t xml:space="preserve">-               </w:t>
            </w:r>
            <w:r w:rsidRPr="0060414E">
              <w:rPr>
                <w:szCs w:val="28"/>
              </w:rPr>
              <w:t>зованию</w:t>
            </w:r>
            <w:r>
              <w:rPr>
                <w:szCs w:val="28"/>
              </w:rPr>
              <w:t xml:space="preserve"> </w:t>
            </w:r>
            <w:r w:rsidRPr="0060414E">
              <w:rPr>
                <w:szCs w:val="28"/>
              </w:rPr>
              <w:t xml:space="preserve">и экологии </w:t>
            </w:r>
          </w:p>
        </w:tc>
        <w:tc>
          <w:tcPr>
            <w:tcW w:w="1701" w:type="dxa"/>
          </w:tcPr>
          <w:p w:rsidR="00A03D24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 xml:space="preserve">ежегодно, </w:t>
            </w:r>
          </w:p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постоянно</w:t>
            </w:r>
          </w:p>
        </w:tc>
      </w:tr>
      <w:tr w:rsidR="00A03D24" w:rsidRPr="0060414E" w:rsidTr="009666E7">
        <w:tc>
          <w:tcPr>
            <w:tcW w:w="595" w:type="dxa"/>
          </w:tcPr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2</w:t>
            </w:r>
          </w:p>
        </w:tc>
        <w:tc>
          <w:tcPr>
            <w:tcW w:w="8331" w:type="dxa"/>
          </w:tcPr>
          <w:p w:rsidR="00A03D24" w:rsidRPr="0060414E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>Проведение лабораторных исследований воды</w:t>
            </w:r>
            <w:r>
              <w:rPr>
                <w:szCs w:val="28"/>
              </w:rPr>
              <w:t xml:space="preserve"> </w:t>
            </w:r>
            <w:r w:rsidRPr="0060414E">
              <w:rPr>
                <w:szCs w:val="28"/>
              </w:rPr>
              <w:t>в водных объектах, расположенных</w:t>
            </w:r>
            <w:r>
              <w:rPr>
                <w:szCs w:val="28"/>
              </w:rPr>
              <w:t xml:space="preserve"> </w:t>
            </w:r>
            <w:r w:rsidRPr="0060414E">
              <w:rPr>
                <w:szCs w:val="28"/>
              </w:rPr>
              <w:t>на территории города, на предмет е</w:t>
            </w:r>
            <w:r>
              <w:rPr>
                <w:szCs w:val="28"/>
              </w:rPr>
              <w:t>е</w:t>
            </w:r>
            <w:r w:rsidRPr="0060414E">
              <w:rPr>
                <w:szCs w:val="28"/>
              </w:rPr>
              <w:t xml:space="preserve"> санитарного-эпидемиологического состояния и возможности купания в водных объектах, в том числе проведение разъяснительной работы </w:t>
            </w:r>
            <w:r>
              <w:rPr>
                <w:szCs w:val="28"/>
              </w:rPr>
              <w:t xml:space="preserve">                            </w:t>
            </w:r>
            <w:r w:rsidRPr="0060414E">
              <w:rPr>
                <w:szCs w:val="28"/>
              </w:rPr>
              <w:t xml:space="preserve">с населением о возможных последствиях купания в водных </w:t>
            </w:r>
            <w:r>
              <w:rPr>
                <w:szCs w:val="28"/>
              </w:rPr>
              <w:t xml:space="preserve">                           </w:t>
            </w:r>
            <w:r w:rsidRPr="0060414E">
              <w:rPr>
                <w:szCs w:val="28"/>
              </w:rPr>
              <w:t>объектах, не соответствующих санитарно-эпидемиологическим нормам</w:t>
            </w:r>
          </w:p>
          <w:p w:rsidR="00A03D24" w:rsidRPr="0060414E" w:rsidRDefault="00A03D24" w:rsidP="009666E7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A03D24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lastRenderedPageBreak/>
              <w:t xml:space="preserve">территориальный отдел в городе </w:t>
            </w:r>
            <w:r>
              <w:rPr>
                <w:szCs w:val="28"/>
              </w:rPr>
              <w:t xml:space="preserve"> </w:t>
            </w:r>
            <w:r w:rsidRPr="0060414E">
              <w:rPr>
                <w:szCs w:val="28"/>
              </w:rPr>
              <w:t xml:space="preserve">Сургуте и Сургутском районе </w:t>
            </w:r>
          </w:p>
          <w:p w:rsidR="00A03D24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управления Федеральной службы </w:t>
            </w:r>
          </w:p>
          <w:p w:rsidR="00A03D24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по надзору в сфере защиты прав </w:t>
            </w:r>
          </w:p>
          <w:p w:rsidR="00A03D24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потребителей и благополучия </w:t>
            </w:r>
          </w:p>
          <w:p w:rsidR="00A03D24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человека по Ханты-Мансийскому автономному округу – Югре, </w:t>
            </w:r>
          </w:p>
          <w:p w:rsidR="00A03D24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lastRenderedPageBreak/>
              <w:t xml:space="preserve">филиал Федерального </w:t>
            </w:r>
          </w:p>
          <w:p w:rsidR="00A03D24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>бюджетного</w:t>
            </w:r>
            <w:r>
              <w:rPr>
                <w:szCs w:val="28"/>
              </w:rPr>
              <w:t xml:space="preserve"> </w:t>
            </w:r>
            <w:r w:rsidRPr="0060414E">
              <w:rPr>
                <w:szCs w:val="28"/>
              </w:rPr>
              <w:t xml:space="preserve">учреждения </w:t>
            </w:r>
          </w:p>
          <w:p w:rsidR="00A03D24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>здравоохранения «Центр гигиены и эпидемиологии в Ханты-</w:t>
            </w:r>
          </w:p>
          <w:p w:rsidR="00A03D24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Мансийском автономном </w:t>
            </w:r>
          </w:p>
          <w:p w:rsidR="00A03D24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>округе – Югре в городе Сургуте</w:t>
            </w:r>
          </w:p>
          <w:p w:rsidR="00A03D24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>и в Сургутском районе,</w:t>
            </w:r>
            <w:r>
              <w:rPr>
                <w:szCs w:val="28"/>
              </w:rPr>
              <w:t xml:space="preserve"> </w:t>
            </w:r>
          </w:p>
          <w:p w:rsidR="00A03D24" w:rsidRPr="0060414E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в городе Когалыме» </w:t>
            </w:r>
          </w:p>
        </w:tc>
        <w:tc>
          <w:tcPr>
            <w:tcW w:w="1701" w:type="dxa"/>
          </w:tcPr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lastRenderedPageBreak/>
              <w:t>ежегодно,</w:t>
            </w:r>
          </w:p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до 20 июня</w:t>
            </w:r>
          </w:p>
        </w:tc>
      </w:tr>
      <w:tr w:rsidR="00A03D24" w:rsidRPr="0060414E" w:rsidTr="009666E7">
        <w:tc>
          <w:tcPr>
            <w:tcW w:w="595" w:type="dxa"/>
          </w:tcPr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3</w:t>
            </w:r>
          </w:p>
        </w:tc>
        <w:tc>
          <w:tcPr>
            <w:tcW w:w="8331" w:type="dxa"/>
          </w:tcPr>
          <w:p w:rsidR="00A03D24" w:rsidRPr="0060414E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>Определение в соответствии с установленными требованиями мест массового отдыха, купания, туризма и спорта на водных объектах</w:t>
            </w:r>
          </w:p>
        </w:tc>
        <w:tc>
          <w:tcPr>
            <w:tcW w:w="4394" w:type="dxa"/>
          </w:tcPr>
          <w:p w:rsidR="00A03D24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>управление по природополь</w:t>
            </w:r>
            <w:r>
              <w:rPr>
                <w:szCs w:val="28"/>
              </w:rPr>
              <w:t xml:space="preserve">-               </w:t>
            </w:r>
            <w:r w:rsidRPr="0060414E">
              <w:rPr>
                <w:szCs w:val="28"/>
              </w:rPr>
              <w:t>зованию</w:t>
            </w:r>
            <w:r>
              <w:rPr>
                <w:szCs w:val="28"/>
              </w:rPr>
              <w:t xml:space="preserve"> и экологии</w:t>
            </w:r>
            <w:r w:rsidRPr="0060414E">
              <w:rPr>
                <w:szCs w:val="28"/>
              </w:rPr>
              <w:t xml:space="preserve">, </w:t>
            </w:r>
          </w:p>
          <w:p w:rsidR="00A03D24" w:rsidRPr="0060414E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управление по делам гражданской </w:t>
            </w:r>
          </w:p>
          <w:p w:rsidR="00A03D24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обороны и чрезвычайным </w:t>
            </w:r>
          </w:p>
          <w:p w:rsidR="00A03D24" w:rsidRDefault="00A03D24" w:rsidP="009666E7">
            <w:pPr>
              <w:rPr>
                <w:bCs/>
                <w:iCs/>
                <w:szCs w:val="28"/>
              </w:rPr>
            </w:pPr>
            <w:r w:rsidRPr="0060414E">
              <w:rPr>
                <w:szCs w:val="28"/>
              </w:rPr>
              <w:t>ситуациям</w:t>
            </w:r>
            <w:r w:rsidRPr="0060414E">
              <w:rPr>
                <w:bCs/>
                <w:iCs/>
                <w:szCs w:val="28"/>
              </w:rPr>
              <w:t xml:space="preserve">, </w:t>
            </w:r>
          </w:p>
          <w:p w:rsidR="00A03D24" w:rsidRDefault="00A03D24" w:rsidP="009666E7">
            <w:pPr>
              <w:rPr>
                <w:bCs/>
                <w:iCs/>
                <w:szCs w:val="28"/>
              </w:rPr>
            </w:pPr>
            <w:r w:rsidRPr="0060414E">
              <w:rPr>
                <w:szCs w:val="28"/>
              </w:rPr>
              <w:t>территориальный отдел</w:t>
            </w:r>
            <w:r>
              <w:rPr>
                <w:szCs w:val="28"/>
              </w:rPr>
              <w:t xml:space="preserve"> </w:t>
            </w:r>
            <w:r w:rsidRPr="0060414E">
              <w:rPr>
                <w:szCs w:val="28"/>
              </w:rPr>
              <w:t xml:space="preserve">в городе Сургуте и Сургутском районе управления Федеральной службы по надзору в сфере защиты прав потребителей и благополучия </w:t>
            </w:r>
            <w:r>
              <w:rPr>
                <w:szCs w:val="28"/>
              </w:rPr>
              <w:t xml:space="preserve">              </w:t>
            </w:r>
            <w:r w:rsidRPr="0060414E">
              <w:rPr>
                <w:szCs w:val="28"/>
              </w:rPr>
              <w:t xml:space="preserve">человека по Ханты-Мансийскому автономному округу – Югре, </w:t>
            </w:r>
            <w:r>
              <w:rPr>
                <w:szCs w:val="28"/>
              </w:rPr>
              <w:t xml:space="preserve">          </w:t>
            </w:r>
            <w:r w:rsidRPr="0060414E">
              <w:rPr>
                <w:bCs/>
                <w:iCs/>
                <w:szCs w:val="28"/>
              </w:rPr>
              <w:t xml:space="preserve">Сургутское инспекторское </w:t>
            </w:r>
            <w:r>
              <w:rPr>
                <w:bCs/>
                <w:iCs/>
                <w:szCs w:val="28"/>
              </w:rPr>
              <w:t xml:space="preserve">                             </w:t>
            </w:r>
            <w:r w:rsidRPr="0060414E">
              <w:rPr>
                <w:bCs/>
                <w:iCs/>
                <w:szCs w:val="28"/>
              </w:rPr>
              <w:t xml:space="preserve">отделение Федерального </w:t>
            </w:r>
            <w:r>
              <w:rPr>
                <w:bCs/>
                <w:iCs/>
                <w:szCs w:val="28"/>
              </w:rPr>
              <w:t xml:space="preserve">                                </w:t>
            </w:r>
            <w:r w:rsidRPr="0060414E">
              <w:rPr>
                <w:bCs/>
                <w:iCs/>
                <w:szCs w:val="28"/>
              </w:rPr>
              <w:t>каз</w:t>
            </w:r>
            <w:r>
              <w:rPr>
                <w:bCs/>
                <w:iCs/>
                <w:szCs w:val="28"/>
              </w:rPr>
              <w:t>е</w:t>
            </w:r>
            <w:r w:rsidRPr="0060414E">
              <w:rPr>
                <w:bCs/>
                <w:iCs/>
                <w:szCs w:val="28"/>
              </w:rPr>
              <w:t xml:space="preserve">нного учреждения </w:t>
            </w:r>
          </w:p>
          <w:p w:rsidR="00A03D24" w:rsidRDefault="00A03D24" w:rsidP="009666E7">
            <w:pPr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«Центр Государственной </w:t>
            </w:r>
          </w:p>
          <w:p w:rsidR="00A03D24" w:rsidRDefault="00A03D24" w:rsidP="009666E7">
            <w:pPr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инспекции по маломерным </w:t>
            </w:r>
          </w:p>
          <w:p w:rsidR="00A03D24" w:rsidRDefault="00A03D24" w:rsidP="009666E7">
            <w:pPr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lastRenderedPageBreak/>
              <w:t xml:space="preserve">судам Министерства Российской </w:t>
            </w:r>
            <w:r>
              <w:rPr>
                <w:bCs/>
                <w:iCs/>
                <w:szCs w:val="28"/>
              </w:rPr>
              <w:t xml:space="preserve">                           </w:t>
            </w:r>
            <w:r w:rsidRPr="0060414E">
              <w:rPr>
                <w:bCs/>
                <w:iCs/>
                <w:szCs w:val="28"/>
              </w:rPr>
              <w:t>Федерации по делам гражданской обороны, чрезвычайным</w:t>
            </w:r>
            <w:r>
              <w:rPr>
                <w:bCs/>
                <w:iCs/>
                <w:szCs w:val="28"/>
              </w:rPr>
              <w:t xml:space="preserve"> </w:t>
            </w:r>
          </w:p>
          <w:p w:rsidR="00A03D24" w:rsidRDefault="00A03D24" w:rsidP="009666E7">
            <w:pPr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ситуациям и ликвидации </w:t>
            </w:r>
          </w:p>
          <w:p w:rsidR="00A03D24" w:rsidRDefault="00A03D24" w:rsidP="00A03D24">
            <w:pPr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последствий стихийных бедствий по Ханты-Мансийскому </w:t>
            </w:r>
          </w:p>
          <w:p w:rsidR="00A03D24" w:rsidRDefault="00A03D24" w:rsidP="00A03D24">
            <w:pPr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>автономному округу – Югре»</w:t>
            </w:r>
            <w:r>
              <w:rPr>
                <w:bCs/>
                <w:iCs/>
                <w:szCs w:val="28"/>
              </w:rPr>
              <w:t xml:space="preserve"> </w:t>
            </w:r>
          </w:p>
          <w:p w:rsidR="00A03D24" w:rsidRDefault="00A03D24" w:rsidP="00A03D24">
            <w:pPr>
              <w:rPr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(далее – </w:t>
            </w:r>
            <w:r w:rsidRPr="0060414E">
              <w:rPr>
                <w:szCs w:val="28"/>
              </w:rPr>
              <w:t xml:space="preserve">Сургутское </w:t>
            </w:r>
          </w:p>
          <w:p w:rsidR="00A03D24" w:rsidRDefault="00A03D24" w:rsidP="00A03D24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инспекторское отделение ФКУ «Центр ГИМС МЧС России </w:t>
            </w:r>
          </w:p>
          <w:p w:rsidR="00A03D24" w:rsidRPr="0060414E" w:rsidRDefault="00A03D24" w:rsidP="00A03D24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по ХМАО – Югре») </w:t>
            </w:r>
          </w:p>
        </w:tc>
        <w:tc>
          <w:tcPr>
            <w:tcW w:w="1701" w:type="dxa"/>
          </w:tcPr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lastRenderedPageBreak/>
              <w:t>ежегодно,</w:t>
            </w:r>
          </w:p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до 30 июня</w:t>
            </w:r>
          </w:p>
        </w:tc>
      </w:tr>
      <w:tr w:rsidR="00A03D24" w:rsidRPr="0060414E" w:rsidTr="009666E7">
        <w:tc>
          <w:tcPr>
            <w:tcW w:w="595" w:type="dxa"/>
          </w:tcPr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4</w:t>
            </w:r>
          </w:p>
        </w:tc>
        <w:tc>
          <w:tcPr>
            <w:tcW w:w="8331" w:type="dxa"/>
          </w:tcPr>
          <w:p w:rsidR="00A03D24" w:rsidRDefault="00A03D24" w:rsidP="009666E7">
            <w:pPr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Проведение агитационно-пропагандистской и разъяснительной </w:t>
            </w:r>
          </w:p>
          <w:p w:rsidR="00A03D24" w:rsidRDefault="00A03D24" w:rsidP="009666E7">
            <w:pPr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работы в целях обеспечения безопасности, охраны жизни </w:t>
            </w:r>
          </w:p>
          <w:p w:rsidR="00A03D24" w:rsidRDefault="00A03D24" w:rsidP="009666E7">
            <w:pPr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и здоровья людей на водных объектах, в том числе освещение </w:t>
            </w:r>
          </w:p>
          <w:p w:rsidR="00A03D24" w:rsidRPr="0060414E" w:rsidRDefault="00A03D24" w:rsidP="009666E7">
            <w:pPr>
              <w:rPr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проводимых мероприятий в средствах массовой информации </w:t>
            </w:r>
          </w:p>
        </w:tc>
        <w:tc>
          <w:tcPr>
            <w:tcW w:w="4394" w:type="dxa"/>
          </w:tcPr>
          <w:p w:rsidR="00A03D24" w:rsidRDefault="00A03D24" w:rsidP="009666E7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60414E">
              <w:rPr>
                <w:szCs w:val="28"/>
              </w:rPr>
              <w:t>правление</w:t>
            </w:r>
            <w:r>
              <w:rPr>
                <w:szCs w:val="28"/>
              </w:rPr>
              <w:t xml:space="preserve"> </w:t>
            </w:r>
            <w:r w:rsidRPr="0060414E">
              <w:rPr>
                <w:szCs w:val="28"/>
              </w:rPr>
              <w:t xml:space="preserve">по делам </w:t>
            </w:r>
          </w:p>
          <w:p w:rsidR="00A03D24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гражданской обороны </w:t>
            </w:r>
          </w:p>
          <w:p w:rsidR="00A03D24" w:rsidRDefault="00A03D24" w:rsidP="009666E7">
            <w:pPr>
              <w:rPr>
                <w:bCs/>
                <w:iCs/>
                <w:szCs w:val="28"/>
              </w:rPr>
            </w:pPr>
            <w:r w:rsidRPr="0060414E">
              <w:rPr>
                <w:szCs w:val="28"/>
              </w:rPr>
              <w:t>и чрезвычайным ситуациям</w:t>
            </w:r>
            <w:r w:rsidRPr="0060414E">
              <w:rPr>
                <w:bCs/>
                <w:iCs/>
                <w:szCs w:val="28"/>
              </w:rPr>
              <w:t xml:space="preserve">, </w:t>
            </w:r>
          </w:p>
          <w:p w:rsidR="00A03D24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Сургутское инспекторское </w:t>
            </w:r>
          </w:p>
          <w:p w:rsidR="00A03D24" w:rsidRPr="0060414E" w:rsidRDefault="00A03D24" w:rsidP="009666E7">
            <w:pPr>
              <w:rPr>
                <w:bCs/>
                <w:iCs/>
                <w:szCs w:val="28"/>
              </w:rPr>
            </w:pPr>
            <w:r w:rsidRPr="0060414E">
              <w:rPr>
                <w:szCs w:val="28"/>
              </w:rPr>
              <w:t>отделение ФКУ «Центр ГИМС МЧС России по ХМАО – Югре»</w:t>
            </w:r>
          </w:p>
        </w:tc>
        <w:tc>
          <w:tcPr>
            <w:tcW w:w="1701" w:type="dxa"/>
          </w:tcPr>
          <w:p w:rsidR="00A03D24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 xml:space="preserve">ежегодно, </w:t>
            </w:r>
          </w:p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постоянно</w:t>
            </w:r>
          </w:p>
        </w:tc>
      </w:tr>
      <w:tr w:rsidR="00A03D24" w:rsidRPr="0060414E" w:rsidTr="009666E7">
        <w:tc>
          <w:tcPr>
            <w:tcW w:w="595" w:type="dxa"/>
          </w:tcPr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5</w:t>
            </w:r>
          </w:p>
        </w:tc>
        <w:tc>
          <w:tcPr>
            <w:tcW w:w="8331" w:type="dxa"/>
          </w:tcPr>
          <w:p w:rsidR="00A03D24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Установка знаков безопасности в местах массового отдыха </w:t>
            </w:r>
          </w:p>
          <w:p w:rsidR="00A03D24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на водных объектах, в том числе обеспечение контроля </w:t>
            </w:r>
          </w:p>
          <w:p w:rsidR="00A03D24" w:rsidRPr="0060414E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>за их состоянием и сохранностью</w:t>
            </w:r>
          </w:p>
        </w:tc>
        <w:tc>
          <w:tcPr>
            <w:tcW w:w="4394" w:type="dxa"/>
          </w:tcPr>
          <w:p w:rsidR="00A03D24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управление по делам </w:t>
            </w:r>
          </w:p>
          <w:p w:rsidR="00A03D24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гражданской обороны </w:t>
            </w:r>
          </w:p>
          <w:p w:rsidR="00A03D24" w:rsidRDefault="00A03D24" w:rsidP="009666E7">
            <w:pPr>
              <w:rPr>
                <w:bCs/>
                <w:iCs/>
                <w:szCs w:val="28"/>
              </w:rPr>
            </w:pPr>
            <w:r w:rsidRPr="0060414E">
              <w:rPr>
                <w:szCs w:val="28"/>
              </w:rPr>
              <w:t>и чрезвычайным ситуациям</w:t>
            </w:r>
            <w:r w:rsidRPr="0060414E">
              <w:rPr>
                <w:bCs/>
                <w:iCs/>
                <w:szCs w:val="28"/>
              </w:rPr>
              <w:t xml:space="preserve">, </w:t>
            </w:r>
          </w:p>
          <w:p w:rsidR="00A03D24" w:rsidRDefault="00A03D24" w:rsidP="009666E7">
            <w:pPr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муниципальное </w:t>
            </w:r>
          </w:p>
          <w:p w:rsidR="00A03D24" w:rsidRDefault="00A03D24" w:rsidP="009666E7">
            <w:pPr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казённое учреждение </w:t>
            </w:r>
          </w:p>
          <w:p w:rsidR="00A03D24" w:rsidRPr="0060414E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>«Сургутский спасательный центр»</w:t>
            </w:r>
          </w:p>
        </w:tc>
        <w:tc>
          <w:tcPr>
            <w:tcW w:w="1701" w:type="dxa"/>
          </w:tcPr>
          <w:p w:rsidR="00A03D24" w:rsidRPr="0060414E" w:rsidRDefault="00A03D24" w:rsidP="009666E7">
            <w:pPr>
              <w:ind w:left="34"/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ежегодно,</w:t>
            </w:r>
          </w:p>
          <w:p w:rsidR="00A03D24" w:rsidRPr="0060414E" w:rsidRDefault="00A03D24" w:rsidP="009666E7">
            <w:pPr>
              <w:ind w:left="34"/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постоянно</w:t>
            </w:r>
          </w:p>
        </w:tc>
      </w:tr>
      <w:tr w:rsidR="00A03D24" w:rsidRPr="0060414E" w:rsidTr="009666E7">
        <w:tc>
          <w:tcPr>
            <w:tcW w:w="595" w:type="dxa"/>
          </w:tcPr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6</w:t>
            </w:r>
          </w:p>
        </w:tc>
        <w:tc>
          <w:tcPr>
            <w:tcW w:w="8331" w:type="dxa"/>
          </w:tcPr>
          <w:p w:rsidR="00A03D24" w:rsidRDefault="00A03D24" w:rsidP="009666E7">
            <w:pPr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Распространение среди населения памяток о мерах </w:t>
            </w:r>
          </w:p>
          <w:p w:rsidR="00A03D24" w:rsidRPr="0060414E" w:rsidRDefault="00A03D24" w:rsidP="009666E7">
            <w:pPr>
              <w:rPr>
                <w:szCs w:val="28"/>
              </w:rPr>
            </w:pPr>
            <w:r w:rsidRPr="0060414E">
              <w:rPr>
                <w:bCs/>
                <w:iCs/>
                <w:szCs w:val="28"/>
              </w:rPr>
              <w:t>безопасности на водо</w:t>
            </w:r>
            <w:r>
              <w:rPr>
                <w:bCs/>
                <w:iCs/>
                <w:szCs w:val="28"/>
              </w:rPr>
              <w:t>е</w:t>
            </w:r>
            <w:r w:rsidRPr="0060414E">
              <w:rPr>
                <w:bCs/>
                <w:iCs/>
                <w:szCs w:val="28"/>
              </w:rPr>
              <w:t>мах</w:t>
            </w:r>
          </w:p>
        </w:tc>
        <w:tc>
          <w:tcPr>
            <w:tcW w:w="4394" w:type="dxa"/>
          </w:tcPr>
          <w:p w:rsidR="00A03D24" w:rsidRDefault="00A03D24" w:rsidP="009666E7">
            <w:pPr>
              <w:ind w:left="28"/>
              <w:rPr>
                <w:szCs w:val="28"/>
              </w:rPr>
            </w:pPr>
            <w:r w:rsidRPr="0060414E">
              <w:rPr>
                <w:szCs w:val="28"/>
              </w:rPr>
              <w:t xml:space="preserve">управление по делам </w:t>
            </w:r>
          </w:p>
          <w:p w:rsidR="00A03D24" w:rsidRDefault="00A03D24" w:rsidP="009666E7">
            <w:pPr>
              <w:ind w:left="28"/>
              <w:rPr>
                <w:szCs w:val="28"/>
              </w:rPr>
            </w:pPr>
            <w:r w:rsidRPr="0060414E">
              <w:rPr>
                <w:szCs w:val="28"/>
              </w:rPr>
              <w:t xml:space="preserve">гражданской обороны </w:t>
            </w:r>
          </w:p>
          <w:p w:rsidR="00A03D24" w:rsidRDefault="00A03D24" w:rsidP="009666E7">
            <w:pPr>
              <w:ind w:left="28"/>
              <w:rPr>
                <w:bCs/>
                <w:iCs/>
                <w:szCs w:val="28"/>
              </w:rPr>
            </w:pPr>
            <w:r w:rsidRPr="0060414E">
              <w:rPr>
                <w:szCs w:val="28"/>
              </w:rPr>
              <w:t>и чрезвычайным ситуациям</w:t>
            </w:r>
            <w:r w:rsidRPr="0060414E">
              <w:rPr>
                <w:bCs/>
                <w:iCs/>
                <w:szCs w:val="28"/>
              </w:rPr>
              <w:t>,</w:t>
            </w:r>
          </w:p>
          <w:p w:rsidR="00A03D24" w:rsidRDefault="00A03D24" w:rsidP="009666E7">
            <w:pPr>
              <w:ind w:left="28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>муниципальное каз</w:t>
            </w:r>
            <w:r w:rsidR="003D55D0">
              <w:rPr>
                <w:bCs/>
                <w:iCs/>
                <w:szCs w:val="28"/>
              </w:rPr>
              <w:t>ё</w:t>
            </w:r>
            <w:r w:rsidRPr="0060414E">
              <w:rPr>
                <w:bCs/>
                <w:iCs/>
                <w:szCs w:val="28"/>
              </w:rPr>
              <w:t xml:space="preserve">нное </w:t>
            </w:r>
          </w:p>
          <w:p w:rsidR="00A03D24" w:rsidRDefault="00A03D24" w:rsidP="009666E7">
            <w:pPr>
              <w:ind w:left="28"/>
              <w:rPr>
                <w:szCs w:val="28"/>
              </w:rPr>
            </w:pPr>
            <w:r w:rsidRPr="0060414E">
              <w:rPr>
                <w:bCs/>
                <w:iCs/>
                <w:szCs w:val="28"/>
              </w:rPr>
              <w:t>учреждение</w:t>
            </w:r>
            <w:r w:rsidRPr="0060414E">
              <w:rPr>
                <w:szCs w:val="28"/>
              </w:rPr>
              <w:t xml:space="preserve"> «Сургутский </w:t>
            </w:r>
          </w:p>
          <w:p w:rsidR="00A03D24" w:rsidRDefault="00A03D24" w:rsidP="009666E7">
            <w:pPr>
              <w:ind w:left="28"/>
              <w:rPr>
                <w:szCs w:val="28"/>
              </w:rPr>
            </w:pPr>
            <w:r w:rsidRPr="0060414E">
              <w:rPr>
                <w:szCs w:val="28"/>
              </w:rPr>
              <w:t xml:space="preserve">спасательный центр», </w:t>
            </w:r>
          </w:p>
          <w:p w:rsidR="00A03D24" w:rsidRDefault="00A03D24" w:rsidP="009666E7">
            <w:pPr>
              <w:ind w:left="28"/>
              <w:rPr>
                <w:szCs w:val="28"/>
              </w:rPr>
            </w:pPr>
            <w:r w:rsidRPr="0060414E">
              <w:rPr>
                <w:szCs w:val="28"/>
              </w:rPr>
              <w:t>д</w:t>
            </w:r>
            <w:r>
              <w:rPr>
                <w:szCs w:val="28"/>
              </w:rPr>
              <w:t>епартамент образования</w:t>
            </w:r>
            <w:r w:rsidRPr="0060414E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</w:p>
          <w:p w:rsidR="00A03D24" w:rsidRDefault="00A03D24" w:rsidP="009666E7">
            <w:pPr>
              <w:ind w:left="28"/>
              <w:rPr>
                <w:szCs w:val="28"/>
              </w:rPr>
            </w:pPr>
            <w:r w:rsidRPr="0060414E">
              <w:rPr>
                <w:szCs w:val="28"/>
              </w:rPr>
              <w:t>комитет культуры и туризма, управлен</w:t>
            </w:r>
            <w:r>
              <w:rPr>
                <w:szCs w:val="28"/>
              </w:rPr>
              <w:t xml:space="preserve">ие физической </w:t>
            </w:r>
          </w:p>
          <w:p w:rsidR="00A03D24" w:rsidRDefault="00A03D24" w:rsidP="009666E7">
            <w:pPr>
              <w:ind w:left="28"/>
              <w:rPr>
                <w:szCs w:val="28"/>
              </w:rPr>
            </w:pPr>
            <w:r>
              <w:rPr>
                <w:szCs w:val="28"/>
              </w:rPr>
              <w:t>культуры и спорта</w:t>
            </w:r>
            <w:r w:rsidRPr="0060414E">
              <w:rPr>
                <w:szCs w:val="28"/>
              </w:rPr>
              <w:t xml:space="preserve">, </w:t>
            </w:r>
          </w:p>
          <w:p w:rsidR="00A03D24" w:rsidRDefault="00A03D24" w:rsidP="009666E7">
            <w:pPr>
              <w:ind w:left="28"/>
              <w:rPr>
                <w:szCs w:val="28"/>
              </w:rPr>
            </w:pPr>
            <w:r w:rsidRPr="0060414E">
              <w:rPr>
                <w:szCs w:val="28"/>
              </w:rPr>
              <w:t xml:space="preserve">отдел молодёжной политики, </w:t>
            </w:r>
          </w:p>
          <w:p w:rsidR="00A03D24" w:rsidRPr="0060414E" w:rsidRDefault="00A03D24" w:rsidP="009666E7">
            <w:pPr>
              <w:ind w:left="28"/>
              <w:rPr>
                <w:szCs w:val="28"/>
              </w:rPr>
            </w:pPr>
            <w:r w:rsidRPr="0060414E">
              <w:rPr>
                <w:szCs w:val="28"/>
              </w:rPr>
              <w:t xml:space="preserve">территориальные общественные самоуправления, управляющие компании, товарищества </w:t>
            </w:r>
          </w:p>
          <w:p w:rsidR="00A03D24" w:rsidRPr="0060414E" w:rsidRDefault="00A03D24" w:rsidP="009666E7">
            <w:pPr>
              <w:ind w:left="28"/>
              <w:rPr>
                <w:szCs w:val="28"/>
              </w:rPr>
            </w:pPr>
            <w:r w:rsidRPr="0060414E">
              <w:rPr>
                <w:szCs w:val="28"/>
              </w:rPr>
              <w:t>собственников жилья</w:t>
            </w:r>
          </w:p>
        </w:tc>
        <w:tc>
          <w:tcPr>
            <w:tcW w:w="1701" w:type="dxa"/>
          </w:tcPr>
          <w:p w:rsidR="00A03D24" w:rsidRPr="0060414E" w:rsidRDefault="00A03D24" w:rsidP="009666E7">
            <w:pPr>
              <w:ind w:left="34"/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ежегодно,</w:t>
            </w:r>
          </w:p>
          <w:p w:rsidR="00A03D24" w:rsidRPr="0060414E" w:rsidRDefault="00A03D24" w:rsidP="009666E7">
            <w:pPr>
              <w:ind w:left="34"/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постоянно</w:t>
            </w:r>
          </w:p>
        </w:tc>
      </w:tr>
      <w:tr w:rsidR="00A03D24" w:rsidRPr="0060414E" w:rsidTr="009666E7">
        <w:tc>
          <w:tcPr>
            <w:tcW w:w="595" w:type="dxa"/>
          </w:tcPr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7</w:t>
            </w:r>
          </w:p>
        </w:tc>
        <w:tc>
          <w:tcPr>
            <w:tcW w:w="8331" w:type="dxa"/>
          </w:tcPr>
          <w:p w:rsidR="00A03D24" w:rsidRDefault="00A03D24" w:rsidP="009666E7">
            <w:pPr>
              <w:contextualSpacing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Проведение занятий с руководящим составом лагерей летнего </w:t>
            </w:r>
          </w:p>
          <w:p w:rsidR="00A03D24" w:rsidRPr="0060414E" w:rsidRDefault="00A03D24" w:rsidP="009666E7">
            <w:pPr>
              <w:contextualSpacing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>отдыха и детьми, отдыхающими в летних лагерях, по вопросам, связанным с обеспечением безопасности на водных объектах</w:t>
            </w:r>
          </w:p>
        </w:tc>
        <w:tc>
          <w:tcPr>
            <w:tcW w:w="4394" w:type="dxa"/>
          </w:tcPr>
          <w:p w:rsidR="00A03D24" w:rsidRDefault="00A03D24" w:rsidP="009666E7">
            <w:pPr>
              <w:ind w:left="28"/>
              <w:rPr>
                <w:szCs w:val="28"/>
              </w:rPr>
            </w:pPr>
            <w:r w:rsidRPr="0060414E">
              <w:rPr>
                <w:szCs w:val="28"/>
              </w:rPr>
              <w:t xml:space="preserve">департамент образования, </w:t>
            </w:r>
            <w:r>
              <w:rPr>
                <w:szCs w:val="28"/>
              </w:rPr>
              <w:t xml:space="preserve">                    </w:t>
            </w:r>
            <w:r w:rsidRPr="0060414E">
              <w:rPr>
                <w:szCs w:val="28"/>
              </w:rPr>
              <w:t xml:space="preserve">управление по делам </w:t>
            </w:r>
          </w:p>
          <w:p w:rsidR="00A03D24" w:rsidRDefault="00A03D24" w:rsidP="009666E7">
            <w:pPr>
              <w:ind w:left="28"/>
              <w:rPr>
                <w:szCs w:val="28"/>
              </w:rPr>
            </w:pPr>
            <w:r w:rsidRPr="0060414E">
              <w:rPr>
                <w:szCs w:val="28"/>
              </w:rPr>
              <w:t xml:space="preserve">гражданской обороны </w:t>
            </w:r>
          </w:p>
          <w:p w:rsidR="00A03D24" w:rsidRDefault="00A03D24" w:rsidP="009666E7">
            <w:pPr>
              <w:ind w:left="28"/>
              <w:rPr>
                <w:bCs/>
                <w:iCs/>
                <w:szCs w:val="28"/>
              </w:rPr>
            </w:pPr>
            <w:r w:rsidRPr="0060414E">
              <w:rPr>
                <w:szCs w:val="28"/>
              </w:rPr>
              <w:t>и чрезвычайным ситуациям</w:t>
            </w:r>
            <w:r w:rsidRPr="0060414E">
              <w:rPr>
                <w:bCs/>
                <w:iCs/>
                <w:szCs w:val="28"/>
              </w:rPr>
              <w:t xml:space="preserve">, </w:t>
            </w:r>
          </w:p>
          <w:p w:rsidR="00A03D24" w:rsidRDefault="00A03D24" w:rsidP="009666E7">
            <w:pPr>
              <w:ind w:left="28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>муниципальное</w:t>
            </w:r>
            <w:r>
              <w:rPr>
                <w:bCs/>
                <w:iCs/>
                <w:szCs w:val="28"/>
              </w:rPr>
              <w:t xml:space="preserve"> </w:t>
            </w:r>
            <w:r w:rsidRPr="0060414E">
              <w:rPr>
                <w:bCs/>
                <w:iCs/>
                <w:szCs w:val="28"/>
              </w:rPr>
              <w:t xml:space="preserve">казённое </w:t>
            </w:r>
          </w:p>
          <w:p w:rsidR="00A03D24" w:rsidRDefault="00A03D24" w:rsidP="009666E7">
            <w:pPr>
              <w:ind w:left="28"/>
              <w:rPr>
                <w:szCs w:val="28"/>
              </w:rPr>
            </w:pPr>
            <w:r w:rsidRPr="0060414E">
              <w:rPr>
                <w:bCs/>
                <w:iCs/>
                <w:szCs w:val="28"/>
              </w:rPr>
              <w:t>учреждение</w:t>
            </w:r>
            <w:r>
              <w:rPr>
                <w:szCs w:val="28"/>
              </w:rPr>
              <w:t xml:space="preserve"> </w:t>
            </w:r>
            <w:r w:rsidRPr="0060414E">
              <w:rPr>
                <w:szCs w:val="28"/>
              </w:rPr>
              <w:t>«Сургутский</w:t>
            </w:r>
            <w:r>
              <w:rPr>
                <w:szCs w:val="28"/>
              </w:rPr>
              <w:t xml:space="preserve"> </w:t>
            </w:r>
          </w:p>
          <w:p w:rsidR="00A03D24" w:rsidRPr="0060414E" w:rsidRDefault="00A03D24" w:rsidP="009666E7">
            <w:pPr>
              <w:ind w:left="28"/>
              <w:rPr>
                <w:szCs w:val="28"/>
              </w:rPr>
            </w:pPr>
            <w:r w:rsidRPr="0060414E">
              <w:rPr>
                <w:szCs w:val="28"/>
              </w:rPr>
              <w:t>спасательный центр»</w:t>
            </w:r>
          </w:p>
        </w:tc>
        <w:tc>
          <w:tcPr>
            <w:tcW w:w="1701" w:type="dxa"/>
          </w:tcPr>
          <w:p w:rsidR="00A03D24" w:rsidRPr="0060414E" w:rsidRDefault="00A03D24" w:rsidP="009666E7">
            <w:pPr>
              <w:ind w:left="34"/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ежегодно,</w:t>
            </w:r>
          </w:p>
          <w:p w:rsidR="00A03D24" w:rsidRPr="0060414E" w:rsidRDefault="00A03D24" w:rsidP="009666E7">
            <w:pPr>
              <w:ind w:left="34"/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 xml:space="preserve">в течение летнего </w:t>
            </w:r>
            <w:r w:rsidR="003D55D0">
              <w:rPr>
                <w:szCs w:val="28"/>
              </w:rPr>
              <w:t xml:space="preserve">             </w:t>
            </w:r>
            <w:r w:rsidRPr="0060414E">
              <w:rPr>
                <w:szCs w:val="28"/>
              </w:rPr>
              <w:t xml:space="preserve">периода  </w:t>
            </w:r>
          </w:p>
        </w:tc>
      </w:tr>
      <w:tr w:rsidR="00A03D24" w:rsidRPr="0060414E" w:rsidTr="009666E7">
        <w:tc>
          <w:tcPr>
            <w:tcW w:w="595" w:type="dxa"/>
          </w:tcPr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8</w:t>
            </w:r>
          </w:p>
        </w:tc>
        <w:tc>
          <w:tcPr>
            <w:tcW w:w="8331" w:type="dxa"/>
          </w:tcPr>
          <w:p w:rsidR="00A03D24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Проведение поисковых и аварийно-спасательных работ </w:t>
            </w:r>
          </w:p>
          <w:p w:rsidR="00A03D24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при чрезвычайных ситуациях и происшествиях на водных </w:t>
            </w:r>
          </w:p>
          <w:p w:rsidR="00A03D24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объектах, координация действий сил и средств единой </w:t>
            </w:r>
          </w:p>
          <w:p w:rsidR="00A03D24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государственной системы предупреждения и ликвидации </w:t>
            </w:r>
          </w:p>
          <w:p w:rsidR="00A03D24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чрезвычайных ситуаций по поиску и спасению людей </w:t>
            </w:r>
          </w:p>
          <w:p w:rsidR="00A03D24" w:rsidRPr="0060414E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на водных объектах </w:t>
            </w:r>
          </w:p>
        </w:tc>
        <w:tc>
          <w:tcPr>
            <w:tcW w:w="4394" w:type="dxa"/>
          </w:tcPr>
          <w:p w:rsidR="00A03D24" w:rsidRDefault="00A03D24" w:rsidP="009666E7">
            <w:pPr>
              <w:ind w:left="28"/>
              <w:rPr>
                <w:szCs w:val="28"/>
              </w:rPr>
            </w:pPr>
            <w:r w:rsidRPr="0060414E">
              <w:rPr>
                <w:szCs w:val="28"/>
              </w:rPr>
              <w:t xml:space="preserve">управление по делам </w:t>
            </w:r>
          </w:p>
          <w:p w:rsidR="00A03D24" w:rsidRDefault="00A03D24" w:rsidP="009666E7">
            <w:pPr>
              <w:ind w:left="28"/>
              <w:rPr>
                <w:szCs w:val="28"/>
              </w:rPr>
            </w:pPr>
            <w:r w:rsidRPr="0060414E">
              <w:rPr>
                <w:szCs w:val="28"/>
              </w:rPr>
              <w:t xml:space="preserve">гражданской обороны </w:t>
            </w:r>
          </w:p>
          <w:p w:rsidR="00A03D24" w:rsidRDefault="00A03D24" w:rsidP="009666E7">
            <w:pPr>
              <w:ind w:left="28"/>
              <w:rPr>
                <w:bCs/>
                <w:iCs/>
                <w:szCs w:val="28"/>
              </w:rPr>
            </w:pPr>
            <w:r w:rsidRPr="0060414E">
              <w:rPr>
                <w:szCs w:val="28"/>
              </w:rPr>
              <w:t>и чрезвычайным ситуациям</w:t>
            </w:r>
            <w:r w:rsidRPr="0060414E">
              <w:rPr>
                <w:bCs/>
                <w:iCs/>
                <w:szCs w:val="28"/>
              </w:rPr>
              <w:t xml:space="preserve">, </w:t>
            </w:r>
          </w:p>
          <w:p w:rsidR="00A03D24" w:rsidRDefault="00A03D24" w:rsidP="009666E7">
            <w:pPr>
              <w:ind w:left="28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муниципальное казённое </w:t>
            </w:r>
          </w:p>
          <w:p w:rsidR="00A03D24" w:rsidRDefault="00A03D24" w:rsidP="009666E7">
            <w:pPr>
              <w:ind w:left="28"/>
              <w:rPr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учреждение </w:t>
            </w:r>
            <w:r w:rsidRPr="0060414E">
              <w:rPr>
                <w:szCs w:val="28"/>
              </w:rPr>
              <w:t xml:space="preserve">«Сургутский </w:t>
            </w:r>
          </w:p>
          <w:p w:rsidR="00A03D24" w:rsidRPr="0060414E" w:rsidRDefault="00A03D24" w:rsidP="00A03D24">
            <w:pPr>
              <w:ind w:left="28"/>
              <w:rPr>
                <w:szCs w:val="28"/>
              </w:rPr>
            </w:pPr>
            <w:r w:rsidRPr="0060414E">
              <w:rPr>
                <w:szCs w:val="28"/>
              </w:rPr>
              <w:t>спасательный центр»</w:t>
            </w:r>
          </w:p>
        </w:tc>
        <w:tc>
          <w:tcPr>
            <w:tcW w:w="1701" w:type="dxa"/>
          </w:tcPr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ежегодно,</w:t>
            </w:r>
          </w:p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постоянно</w:t>
            </w:r>
          </w:p>
        </w:tc>
      </w:tr>
    </w:tbl>
    <w:p w:rsidR="00A03D24" w:rsidRDefault="00A03D24"/>
    <w:tbl>
      <w:tblPr>
        <w:tblStyle w:val="1"/>
        <w:tblW w:w="15021" w:type="dxa"/>
        <w:tblLook w:val="04A0" w:firstRow="1" w:lastRow="0" w:firstColumn="1" w:lastColumn="0" w:noHBand="0" w:noVBand="1"/>
      </w:tblPr>
      <w:tblGrid>
        <w:gridCol w:w="595"/>
        <w:gridCol w:w="8331"/>
        <w:gridCol w:w="4394"/>
        <w:gridCol w:w="1701"/>
      </w:tblGrid>
      <w:tr w:rsidR="00A03D24" w:rsidRPr="0060414E" w:rsidTr="009666E7">
        <w:tc>
          <w:tcPr>
            <w:tcW w:w="595" w:type="dxa"/>
          </w:tcPr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9</w:t>
            </w:r>
          </w:p>
        </w:tc>
        <w:tc>
          <w:tcPr>
            <w:tcW w:w="8331" w:type="dxa"/>
          </w:tcPr>
          <w:p w:rsidR="00A03D24" w:rsidRPr="0060414E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Организация очистки территории мест </w:t>
            </w:r>
          </w:p>
          <w:p w:rsidR="00A03D24" w:rsidRPr="0060414E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>массового отдыха на водных объектах</w:t>
            </w:r>
          </w:p>
          <w:p w:rsidR="00A03D24" w:rsidRPr="0060414E" w:rsidRDefault="00A03D24" w:rsidP="009666E7">
            <w:pPr>
              <w:rPr>
                <w:szCs w:val="28"/>
              </w:rPr>
            </w:pPr>
          </w:p>
          <w:p w:rsidR="00A03D24" w:rsidRPr="0060414E" w:rsidRDefault="00A03D24" w:rsidP="009666E7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A03D24" w:rsidRPr="0060414E" w:rsidRDefault="00A03D24" w:rsidP="009666E7">
            <w:pPr>
              <w:ind w:left="28"/>
              <w:rPr>
                <w:szCs w:val="28"/>
              </w:rPr>
            </w:pPr>
            <w:r w:rsidRPr="0060414E">
              <w:rPr>
                <w:szCs w:val="28"/>
              </w:rPr>
              <w:t>управление по природополь</w:t>
            </w:r>
            <w:r>
              <w:rPr>
                <w:szCs w:val="28"/>
              </w:rPr>
              <w:t xml:space="preserve">-                  </w:t>
            </w:r>
            <w:r w:rsidRPr="0060414E">
              <w:rPr>
                <w:szCs w:val="28"/>
              </w:rPr>
              <w:t xml:space="preserve">зованию и экологии, </w:t>
            </w:r>
          </w:p>
          <w:p w:rsidR="00A03D24" w:rsidRPr="0060414E" w:rsidRDefault="00A03D24" w:rsidP="009666E7">
            <w:pPr>
              <w:ind w:left="28"/>
              <w:rPr>
                <w:szCs w:val="28"/>
              </w:rPr>
            </w:pPr>
            <w:r w:rsidRPr="0060414E">
              <w:rPr>
                <w:szCs w:val="28"/>
              </w:rPr>
              <w:t xml:space="preserve">муниципальное бюджетное </w:t>
            </w:r>
            <w:r>
              <w:rPr>
                <w:szCs w:val="28"/>
              </w:rPr>
              <w:t xml:space="preserve">                     </w:t>
            </w:r>
            <w:r w:rsidRPr="0060414E">
              <w:rPr>
                <w:szCs w:val="28"/>
              </w:rPr>
              <w:t xml:space="preserve">учреждение «Управление </w:t>
            </w:r>
            <w:r>
              <w:rPr>
                <w:szCs w:val="28"/>
              </w:rPr>
              <w:t xml:space="preserve">                     </w:t>
            </w:r>
            <w:r w:rsidRPr="0060414E">
              <w:rPr>
                <w:szCs w:val="28"/>
              </w:rPr>
              <w:t xml:space="preserve">лесопаркового хозяйства </w:t>
            </w:r>
            <w:r>
              <w:rPr>
                <w:szCs w:val="28"/>
              </w:rPr>
              <w:t xml:space="preserve">                              </w:t>
            </w:r>
            <w:r w:rsidRPr="0060414E">
              <w:rPr>
                <w:szCs w:val="28"/>
              </w:rPr>
              <w:t>и экологической безопасности»</w:t>
            </w:r>
          </w:p>
        </w:tc>
        <w:tc>
          <w:tcPr>
            <w:tcW w:w="1701" w:type="dxa"/>
          </w:tcPr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ежегодно,</w:t>
            </w:r>
          </w:p>
          <w:p w:rsidR="00A03D24" w:rsidRPr="0060414E" w:rsidRDefault="00A03D24" w:rsidP="009666E7">
            <w:pPr>
              <w:ind w:left="34"/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в течение</w:t>
            </w:r>
          </w:p>
          <w:p w:rsidR="00A03D24" w:rsidRDefault="00A03D24" w:rsidP="009666E7">
            <w:pPr>
              <w:ind w:left="34"/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 xml:space="preserve">летнего </w:t>
            </w:r>
          </w:p>
          <w:p w:rsidR="00A03D24" w:rsidRPr="0060414E" w:rsidRDefault="00A03D24" w:rsidP="009666E7">
            <w:pPr>
              <w:ind w:left="34"/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периода</w:t>
            </w:r>
          </w:p>
          <w:p w:rsidR="00A03D24" w:rsidRPr="0060414E" w:rsidRDefault="00A03D24" w:rsidP="009666E7">
            <w:pPr>
              <w:jc w:val="center"/>
              <w:rPr>
                <w:szCs w:val="28"/>
              </w:rPr>
            </w:pPr>
          </w:p>
        </w:tc>
      </w:tr>
      <w:tr w:rsidR="00A03D24" w:rsidRPr="0060414E" w:rsidTr="009666E7">
        <w:tc>
          <w:tcPr>
            <w:tcW w:w="595" w:type="dxa"/>
          </w:tcPr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10</w:t>
            </w:r>
          </w:p>
        </w:tc>
        <w:tc>
          <w:tcPr>
            <w:tcW w:w="8331" w:type="dxa"/>
          </w:tcPr>
          <w:p w:rsidR="00A03D24" w:rsidRPr="0060414E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Обеспечение дежурства спасателей в местах </w:t>
            </w:r>
          </w:p>
          <w:p w:rsidR="00A03D24" w:rsidRPr="0060414E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>массового отдыха на водных объектах</w:t>
            </w:r>
          </w:p>
          <w:p w:rsidR="00A03D24" w:rsidRPr="0060414E" w:rsidRDefault="00A03D24" w:rsidP="009666E7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A03D24" w:rsidRPr="0060414E" w:rsidRDefault="00A03D24" w:rsidP="009666E7">
            <w:pPr>
              <w:ind w:left="28"/>
              <w:rPr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муниципальное казённое </w:t>
            </w:r>
            <w:r>
              <w:rPr>
                <w:bCs/>
                <w:iCs/>
                <w:szCs w:val="28"/>
              </w:rPr>
              <w:t xml:space="preserve">                      </w:t>
            </w:r>
            <w:r w:rsidRPr="0060414E">
              <w:rPr>
                <w:bCs/>
                <w:iCs/>
                <w:szCs w:val="28"/>
              </w:rPr>
              <w:t xml:space="preserve">учреждение </w:t>
            </w:r>
            <w:r w:rsidRPr="0060414E">
              <w:rPr>
                <w:szCs w:val="28"/>
              </w:rPr>
              <w:t xml:space="preserve">«Сургутский </w:t>
            </w:r>
            <w:r>
              <w:rPr>
                <w:szCs w:val="28"/>
              </w:rPr>
              <w:t xml:space="preserve">                            </w:t>
            </w:r>
            <w:r w:rsidRPr="0060414E">
              <w:rPr>
                <w:szCs w:val="28"/>
              </w:rPr>
              <w:t>спасательный центр»</w:t>
            </w:r>
          </w:p>
        </w:tc>
        <w:tc>
          <w:tcPr>
            <w:tcW w:w="1701" w:type="dxa"/>
          </w:tcPr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ежегодно,</w:t>
            </w:r>
          </w:p>
          <w:p w:rsidR="00A03D24" w:rsidRPr="0060414E" w:rsidRDefault="00A03D24" w:rsidP="009666E7">
            <w:pPr>
              <w:ind w:left="34"/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в течение</w:t>
            </w:r>
          </w:p>
          <w:p w:rsidR="00A03D24" w:rsidRDefault="00A03D24" w:rsidP="009666E7">
            <w:pPr>
              <w:ind w:left="34"/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 xml:space="preserve">летнего </w:t>
            </w:r>
          </w:p>
          <w:p w:rsidR="00A03D24" w:rsidRPr="0060414E" w:rsidRDefault="00A03D24" w:rsidP="009666E7">
            <w:pPr>
              <w:ind w:left="34"/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периода</w:t>
            </w:r>
          </w:p>
          <w:p w:rsidR="00A03D24" w:rsidRPr="0060414E" w:rsidRDefault="00A03D24" w:rsidP="009666E7">
            <w:pPr>
              <w:jc w:val="center"/>
              <w:rPr>
                <w:szCs w:val="28"/>
              </w:rPr>
            </w:pPr>
          </w:p>
        </w:tc>
      </w:tr>
      <w:tr w:rsidR="00A03D24" w:rsidRPr="0060414E" w:rsidTr="009666E7">
        <w:tc>
          <w:tcPr>
            <w:tcW w:w="595" w:type="dxa"/>
          </w:tcPr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11</w:t>
            </w:r>
          </w:p>
        </w:tc>
        <w:tc>
          <w:tcPr>
            <w:tcW w:w="8331" w:type="dxa"/>
          </w:tcPr>
          <w:p w:rsidR="00A03D24" w:rsidRPr="0060414E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Охрана общественного порядка в местах </w:t>
            </w:r>
          </w:p>
          <w:p w:rsidR="00A03D24" w:rsidRPr="0060414E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>массового отдыха на водных объектах</w:t>
            </w:r>
          </w:p>
        </w:tc>
        <w:tc>
          <w:tcPr>
            <w:tcW w:w="4394" w:type="dxa"/>
          </w:tcPr>
          <w:p w:rsidR="00A03D24" w:rsidRPr="0060414E" w:rsidRDefault="00A03D24" w:rsidP="009666E7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60414E">
              <w:rPr>
                <w:szCs w:val="28"/>
              </w:rPr>
              <w:t xml:space="preserve">правление Министерства </w:t>
            </w:r>
            <w:r>
              <w:rPr>
                <w:szCs w:val="28"/>
              </w:rPr>
              <w:t xml:space="preserve">                         </w:t>
            </w:r>
            <w:r w:rsidRPr="0060414E">
              <w:rPr>
                <w:szCs w:val="28"/>
              </w:rPr>
              <w:t xml:space="preserve">внутренних дел Российской </w:t>
            </w:r>
            <w:r>
              <w:rPr>
                <w:szCs w:val="28"/>
              </w:rPr>
              <w:t xml:space="preserve">                           </w:t>
            </w:r>
            <w:r w:rsidRPr="0060414E">
              <w:rPr>
                <w:szCs w:val="28"/>
              </w:rPr>
              <w:t xml:space="preserve">Федерации по городу Сургуту </w:t>
            </w:r>
          </w:p>
        </w:tc>
        <w:tc>
          <w:tcPr>
            <w:tcW w:w="1701" w:type="dxa"/>
          </w:tcPr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ежегодно,</w:t>
            </w:r>
          </w:p>
          <w:p w:rsidR="00A03D24" w:rsidRPr="0060414E" w:rsidRDefault="00A03D24" w:rsidP="009666E7">
            <w:pPr>
              <w:ind w:left="34"/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в течение</w:t>
            </w:r>
          </w:p>
          <w:p w:rsidR="00A03D24" w:rsidRDefault="00A03D24" w:rsidP="009666E7">
            <w:pPr>
              <w:ind w:left="34"/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 xml:space="preserve">летнего </w:t>
            </w:r>
          </w:p>
          <w:p w:rsidR="00A03D24" w:rsidRPr="0060414E" w:rsidRDefault="00A03D24" w:rsidP="009666E7">
            <w:pPr>
              <w:ind w:left="34"/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периода</w:t>
            </w:r>
          </w:p>
        </w:tc>
      </w:tr>
      <w:tr w:rsidR="00A03D24" w:rsidRPr="0060414E" w:rsidTr="009666E7">
        <w:tc>
          <w:tcPr>
            <w:tcW w:w="595" w:type="dxa"/>
          </w:tcPr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12</w:t>
            </w:r>
          </w:p>
        </w:tc>
        <w:tc>
          <w:tcPr>
            <w:tcW w:w="8331" w:type="dxa"/>
          </w:tcPr>
          <w:p w:rsidR="00A03D24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Осуществление контрольно-надзорной деятельности в целях </w:t>
            </w:r>
          </w:p>
          <w:p w:rsidR="00A03D24" w:rsidRPr="0060414E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>выявления правонарушений в области эксплуатации маломерных судов и предотвращения несчастных случаев на водных объектах</w:t>
            </w:r>
          </w:p>
        </w:tc>
        <w:tc>
          <w:tcPr>
            <w:tcW w:w="4394" w:type="dxa"/>
          </w:tcPr>
          <w:p w:rsidR="00A03D24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Сургутское инспекторское </w:t>
            </w:r>
          </w:p>
          <w:p w:rsidR="00A03D24" w:rsidRPr="0060414E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>отделение ФКУ «Центр ГИМС МЧС России по ХМАО – Югре»</w:t>
            </w:r>
          </w:p>
        </w:tc>
        <w:tc>
          <w:tcPr>
            <w:tcW w:w="1701" w:type="dxa"/>
          </w:tcPr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ежегодно,</w:t>
            </w:r>
          </w:p>
          <w:p w:rsidR="00A03D24" w:rsidRPr="0060414E" w:rsidRDefault="00A03D24" w:rsidP="009666E7">
            <w:pPr>
              <w:ind w:left="34"/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постоянно</w:t>
            </w:r>
          </w:p>
        </w:tc>
      </w:tr>
      <w:tr w:rsidR="00A03D24" w:rsidRPr="0060414E" w:rsidTr="009666E7">
        <w:tc>
          <w:tcPr>
            <w:tcW w:w="595" w:type="dxa"/>
          </w:tcPr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13</w:t>
            </w:r>
          </w:p>
        </w:tc>
        <w:tc>
          <w:tcPr>
            <w:tcW w:w="8331" w:type="dxa"/>
          </w:tcPr>
          <w:p w:rsidR="00A03D24" w:rsidRPr="0060414E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Патрулирование акватории водных объектов согласно </w:t>
            </w:r>
            <w:r>
              <w:rPr>
                <w:szCs w:val="28"/>
              </w:rPr>
              <w:t xml:space="preserve">                            </w:t>
            </w:r>
            <w:r w:rsidRPr="0060414E">
              <w:rPr>
                <w:szCs w:val="28"/>
              </w:rPr>
              <w:t>утвержд</w:t>
            </w:r>
            <w:r>
              <w:rPr>
                <w:szCs w:val="28"/>
              </w:rPr>
              <w:t>е</w:t>
            </w:r>
            <w:r w:rsidRPr="0060414E">
              <w:rPr>
                <w:szCs w:val="28"/>
              </w:rPr>
              <w:t xml:space="preserve">нных маршрутов </w:t>
            </w:r>
          </w:p>
        </w:tc>
        <w:tc>
          <w:tcPr>
            <w:tcW w:w="4394" w:type="dxa"/>
          </w:tcPr>
          <w:p w:rsidR="00A03D24" w:rsidRDefault="00A03D24" w:rsidP="009666E7">
            <w:pPr>
              <w:ind w:right="-107" w:firstLine="21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>муниципальное казённое</w:t>
            </w:r>
          </w:p>
          <w:p w:rsidR="00A03D24" w:rsidRDefault="00A03D24" w:rsidP="009666E7">
            <w:pPr>
              <w:ind w:right="-107" w:firstLine="21"/>
              <w:rPr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учреждение </w:t>
            </w:r>
            <w:r w:rsidRPr="0060414E">
              <w:rPr>
                <w:szCs w:val="28"/>
              </w:rPr>
              <w:t xml:space="preserve">«Сургутский </w:t>
            </w:r>
          </w:p>
          <w:p w:rsidR="00A03D24" w:rsidRPr="0060414E" w:rsidRDefault="00A03D24" w:rsidP="009666E7">
            <w:pPr>
              <w:ind w:right="-107" w:firstLine="21"/>
              <w:rPr>
                <w:szCs w:val="28"/>
              </w:rPr>
            </w:pPr>
            <w:r w:rsidRPr="0060414E">
              <w:rPr>
                <w:szCs w:val="28"/>
              </w:rPr>
              <w:t>спасательный центр»,</w:t>
            </w:r>
          </w:p>
          <w:p w:rsidR="00A03D24" w:rsidRDefault="00A03D24" w:rsidP="009666E7">
            <w:pPr>
              <w:ind w:right="-107" w:firstLine="21"/>
              <w:rPr>
                <w:szCs w:val="28"/>
              </w:rPr>
            </w:pPr>
            <w:r w:rsidRPr="0060414E">
              <w:rPr>
                <w:szCs w:val="28"/>
              </w:rPr>
              <w:t xml:space="preserve">Сургутское инспекторское </w:t>
            </w:r>
          </w:p>
          <w:p w:rsidR="00A03D24" w:rsidRPr="0060414E" w:rsidRDefault="003D55D0" w:rsidP="009666E7">
            <w:pPr>
              <w:ind w:right="-107" w:firstLine="21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03D24" w:rsidRPr="0060414E">
              <w:rPr>
                <w:szCs w:val="28"/>
              </w:rPr>
              <w:t>тделение</w:t>
            </w:r>
            <w:r w:rsidR="00A03D24">
              <w:rPr>
                <w:szCs w:val="28"/>
              </w:rPr>
              <w:t xml:space="preserve"> </w:t>
            </w:r>
            <w:r w:rsidR="00A03D24" w:rsidRPr="0060414E">
              <w:rPr>
                <w:szCs w:val="28"/>
              </w:rPr>
              <w:t>ФКУ «Центр ГИМС МЧС России</w:t>
            </w:r>
            <w:r w:rsidR="00A03D24">
              <w:rPr>
                <w:szCs w:val="28"/>
              </w:rPr>
              <w:t xml:space="preserve"> </w:t>
            </w:r>
            <w:r w:rsidR="00A03D24" w:rsidRPr="0060414E">
              <w:rPr>
                <w:szCs w:val="28"/>
              </w:rPr>
              <w:t>по ХМАО – Югре»</w:t>
            </w:r>
          </w:p>
        </w:tc>
        <w:tc>
          <w:tcPr>
            <w:tcW w:w="1701" w:type="dxa"/>
          </w:tcPr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ежегодно,</w:t>
            </w:r>
          </w:p>
          <w:p w:rsidR="00A03D24" w:rsidRPr="0060414E" w:rsidRDefault="00A03D24" w:rsidP="009666E7">
            <w:pPr>
              <w:ind w:left="34"/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постоянно</w:t>
            </w:r>
          </w:p>
        </w:tc>
      </w:tr>
    </w:tbl>
    <w:p w:rsidR="00A03D24" w:rsidRDefault="00A03D24"/>
    <w:p w:rsidR="00A03D24" w:rsidRDefault="00A03D24"/>
    <w:tbl>
      <w:tblPr>
        <w:tblStyle w:val="1"/>
        <w:tblW w:w="15021" w:type="dxa"/>
        <w:tblLook w:val="04A0" w:firstRow="1" w:lastRow="0" w:firstColumn="1" w:lastColumn="0" w:noHBand="0" w:noVBand="1"/>
      </w:tblPr>
      <w:tblGrid>
        <w:gridCol w:w="595"/>
        <w:gridCol w:w="8331"/>
        <w:gridCol w:w="4394"/>
        <w:gridCol w:w="1701"/>
      </w:tblGrid>
      <w:tr w:rsidR="00A03D24" w:rsidRPr="0060414E" w:rsidTr="009666E7">
        <w:tc>
          <w:tcPr>
            <w:tcW w:w="595" w:type="dxa"/>
          </w:tcPr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14</w:t>
            </w:r>
          </w:p>
        </w:tc>
        <w:tc>
          <w:tcPr>
            <w:tcW w:w="8331" w:type="dxa"/>
          </w:tcPr>
          <w:p w:rsidR="00A03D24" w:rsidRDefault="00A03D24" w:rsidP="009666E7">
            <w:pPr>
              <w:contextualSpacing/>
              <w:rPr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Патрулирование межведомственной рабочей группой </w:t>
            </w:r>
            <w:r w:rsidRPr="0060414E">
              <w:rPr>
                <w:szCs w:val="28"/>
              </w:rPr>
              <w:t xml:space="preserve">мест </w:t>
            </w:r>
          </w:p>
          <w:p w:rsidR="00A03D24" w:rsidRDefault="00A03D24" w:rsidP="009666E7">
            <w:pPr>
              <w:contextualSpacing/>
              <w:rPr>
                <w:bCs/>
                <w:iCs/>
                <w:szCs w:val="28"/>
              </w:rPr>
            </w:pPr>
            <w:r w:rsidRPr="0060414E">
              <w:rPr>
                <w:szCs w:val="28"/>
              </w:rPr>
              <w:t xml:space="preserve">массового отдыха на водных объектах </w:t>
            </w:r>
            <w:r w:rsidRPr="0060414E">
              <w:rPr>
                <w:bCs/>
                <w:iCs/>
                <w:szCs w:val="28"/>
              </w:rPr>
              <w:t xml:space="preserve">в целях проведения </w:t>
            </w:r>
          </w:p>
          <w:p w:rsidR="00A03D24" w:rsidRDefault="00A03D24" w:rsidP="009666E7">
            <w:pPr>
              <w:contextualSpacing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профилактической, агитационно-пропагандистской </w:t>
            </w:r>
          </w:p>
          <w:p w:rsidR="00A03D24" w:rsidRDefault="00A03D24" w:rsidP="009666E7">
            <w:pPr>
              <w:contextualSpacing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и разъяснительной работы по обеспечению безопасности, </w:t>
            </w:r>
          </w:p>
          <w:p w:rsidR="00A03D24" w:rsidRDefault="00A03D24" w:rsidP="009666E7">
            <w:pPr>
              <w:contextualSpacing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охраны жизни и здоровья людей на водных объектах </w:t>
            </w:r>
          </w:p>
          <w:p w:rsidR="00A03D24" w:rsidRPr="0060414E" w:rsidRDefault="00A03D24" w:rsidP="00A03D24">
            <w:pPr>
              <w:contextualSpacing/>
              <w:rPr>
                <w:szCs w:val="28"/>
              </w:rPr>
            </w:pPr>
            <w:r w:rsidRPr="0060414E">
              <w:rPr>
                <w:bCs/>
                <w:iCs/>
                <w:szCs w:val="28"/>
              </w:rPr>
              <w:t>с распространением памяток о мерах безопасности на водо</w:t>
            </w:r>
            <w:r>
              <w:rPr>
                <w:bCs/>
                <w:iCs/>
                <w:szCs w:val="28"/>
              </w:rPr>
              <w:t>е</w:t>
            </w:r>
            <w:r w:rsidRPr="0060414E">
              <w:rPr>
                <w:bCs/>
                <w:iCs/>
                <w:szCs w:val="28"/>
              </w:rPr>
              <w:t xml:space="preserve">мах </w:t>
            </w:r>
          </w:p>
        </w:tc>
        <w:tc>
          <w:tcPr>
            <w:tcW w:w="4394" w:type="dxa"/>
          </w:tcPr>
          <w:p w:rsidR="00A03D24" w:rsidRDefault="00A03D24" w:rsidP="009666E7">
            <w:pPr>
              <w:ind w:right="-107" w:firstLine="21"/>
              <w:rPr>
                <w:szCs w:val="28"/>
              </w:rPr>
            </w:pPr>
            <w:r w:rsidRPr="0060414E">
              <w:rPr>
                <w:szCs w:val="28"/>
              </w:rPr>
              <w:t xml:space="preserve">управление по делам </w:t>
            </w:r>
          </w:p>
          <w:p w:rsidR="00A03D24" w:rsidRDefault="00A03D24" w:rsidP="009666E7">
            <w:pPr>
              <w:ind w:right="-107" w:firstLine="21"/>
              <w:rPr>
                <w:szCs w:val="28"/>
              </w:rPr>
            </w:pPr>
            <w:r w:rsidRPr="0060414E">
              <w:rPr>
                <w:szCs w:val="28"/>
              </w:rPr>
              <w:t xml:space="preserve">гражданской обороны </w:t>
            </w:r>
          </w:p>
          <w:p w:rsidR="00A03D24" w:rsidRDefault="00A03D24" w:rsidP="009666E7">
            <w:pPr>
              <w:ind w:right="-107" w:firstLine="21"/>
              <w:rPr>
                <w:bCs/>
                <w:iCs/>
                <w:szCs w:val="28"/>
              </w:rPr>
            </w:pPr>
            <w:r w:rsidRPr="0060414E">
              <w:rPr>
                <w:szCs w:val="28"/>
              </w:rPr>
              <w:t>и чрезвычайным ситуациям</w:t>
            </w:r>
            <w:r w:rsidRPr="0060414E">
              <w:rPr>
                <w:bCs/>
                <w:iCs/>
                <w:szCs w:val="28"/>
              </w:rPr>
              <w:t xml:space="preserve">, </w:t>
            </w:r>
          </w:p>
          <w:p w:rsidR="00A03D24" w:rsidRDefault="00A03D24" w:rsidP="009666E7">
            <w:pPr>
              <w:ind w:right="-107" w:firstLine="21"/>
              <w:rPr>
                <w:szCs w:val="28"/>
              </w:rPr>
            </w:pPr>
            <w:r w:rsidRPr="0060414E">
              <w:rPr>
                <w:szCs w:val="28"/>
              </w:rPr>
              <w:t xml:space="preserve">Сургутское инспекторское </w:t>
            </w:r>
          </w:p>
          <w:p w:rsidR="00A03D24" w:rsidRPr="0060414E" w:rsidRDefault="00A03D24" w:rsidP="009666E7">
            <w:pPr>
              <w:ind w:right="-107" w:firstLine="21"/>
              <w:rPr>
                <w:bCs/>
                <w:iCs/>
                <w:szCs w:val="28"/>
              </w:rPr>
            </w:pPr>
            <w:r w:rsidRPr="0060414E">
              <w:rPr>
                <w:szCs w:val="28"/>
              </w:rPr>
              <w:t xml:space="preserve">отделение ФКУ «Центр ГИМС МЧС России по ХМАО – Югре», </w:t>
            </w:r>
          </w:p>
          <w:p w:rsidR="00A03D24" w:rsidRDefault="003D55D0" w:rsidP="009666E7">
            <w:pPr>
              <w:ind w:right="-107" w:firstLine="21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A03D24" w:rsidRPr="0060414E">
              <w:rPr>
                <w:szCs w:val="28"/>
              </w:rPr>
              <w:t xml:space="preserve">правление Министерства </w:t>
            </w:r>
          </w:p>
          <w:p w:rsidR="00A03D24" w:rsidRDefault="00A03D24" w:rsidP="009666E7">
            <w:pPr>
              <w:ind w:right="-107" w:firstLine="21"/>
              <w:rPr>
                <w:szCs w:val="28"/>
              </w:rPr>
            </w:pPr>
            <w:r w:rsidRPr="0060414E">
              <w:rPr>
                <w:szCs w:val="28"/>
              </w:rPr>
              <w:t xml:space="preserve">внутренних дел Российской </w:t>
            </w:r>
          </w:p>
          <w:p w:rsidR="00A03D24" w:rsidRDefault="00A03D24" w:rsidP="009666E7">
            <w:pPr>
              <w:ind w:right="-107" w:firstLine="21"/>
              <w:rPr>
                <w:szCs w:val="28"/>
              </w:rPr>
            </w:pPr>
            <w:r w:rsidRPr="0060414E">
              <w:rPr>
                <w:szCs w:val="28"/>
              </w:rPr>
              <w:t xml:space="preserve">Федерации по городу Сургуту, </w:t>
            </w:r>
          </w:p>
          <w:p w:rsidR="00A03D24" w:rsidRDefault="00A03D24" w:rsidP="009666E7">
            <w:pPr>
              <w:ind w:right="-107" w:firstLine="21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>муниципальное каз</w:t>
            </w:r>
            <w:r w:rsidR="003D55D0">
              <w:rPr>
                <w:bCs/>
                <w:iCs/>
                <w:szCs w:val="28"/>
              </w:rPr>
              <w:t>е</w:t>
            </w:r>
            <w:r w:rsidRPr="0060414E">
              <w:rPr>
                <w:bCs/>
                <w:iCs/>
                <w:szCs w:val="28"/>
              </w:rPr>
              <w:t xml:space="preserve">нное </w:t>
            </w:r>
          </w:p>
          <w:p w:rsidR="00A03D24" w:rsidRPr="0060414E" w:rsidRDefault="00A03D24" w:rsidP="009666E7">
            <w:pPr>
              <w:ind w:right="-107" w:firstLine="21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>учреждение «Наш город»</w:t>
            </w:r>
          </w:p>
        </w:tc>
        <w:tc>
          <w:tcPr>
            <w:tcW w:w="1701" w:type="dxa"/>
          </w:tcPr>
          <w:p w:rsidR="00A03D24" w:rsidRPr="0060414E" w:rsidRDefault="00A03D24" w:rsidP="009666E7">
            <w:pPr>
              <w:ind w:left="-114" w:right="-110"/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ежегодно,</w:t>
            </w:r>
          </w:p>
          <w:p w:rsidR="00A03D24" w:rsidRPr="0060414E" w:rsidRDefault="00A03D24" w:rsidP="009666E7">
            <w:pPr>
              <w:ind w:left="-114" w:right="-110"/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в течение</w:t>
            </w:r>
          </w:p>
          <w:p w:rsidR="00A03D24" w:rsidRDefault="00A03D24" w:rsidP="009666E7">
            <w:pPr>
              <w:ind w:left="-114" w:right="-110"/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 xml:space="preserve">летнего </w:t>
            </w:r>
          </w:p>
          <w:p w:rsidR="00A03D24" w:rsidRPr="0060414E" w:rsidRDefault="00A03D24" w:rsidP="009666E7">
            <w:pPr>
              <w:ind w:left="-114" w:right="-110"/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периода</w:t>
            </w:r>
          </w:p>
          <w:p w:rsidR="00A03D24" w:rsidRPr="0060414E" w:rsidRDefault="00A03D24" w:rsidP="009666E7">
            <w:pPr>
              <w:ind w:left="-114" w:right="-110"/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(по согласованию)</w:t>
            </w:r>
          </w:p>
          <w:p w:rsidR="00A03D24" w:rsidRPr="0060414E" w:rsidRDefault="00A03D24" w:rsidP="009666E7">
            <w:pPr>
              <w:jc w:val="center"/>
              <w:rPr>
                <w:szCs w:val="28"/>
              </w:rPr>
            </w:pPr>
          </w:p>
        </w:tc>
      </w:tr>
      <w:tr w:rsidR="00A03D24" w:rsidRPr="0060414E" w:rsidTr="009666E7">
        <w:tc>
          <w:tcPr>
            <w:tcW w:w="595" w:type="dxa"/>
          </w:tcPr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 xml:space="preserve">15 </w:t>
            </w:r>
          </w:p>
        </w:tc>
        <w:tc>
          <w:tcPr>
            <w:tcW w:w="8331" w:type="dxa"/>
          </w:tcPr>
          <w:p w:rsidR="00A03D24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Проведение лекций (бесед) с учащимися образовательных </w:t>
            </w:r>
          </w:p>
          <w:p w:rsidR="00A03D24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учреждений о правилах безопасного поведения в местах </w:t>
            </w:r>
          </w:p>
          <w:p w:rsidR="00A03D24" w:rsidRDefault="00A03D24" w:rsidP="009666E7">
            <w:pPr>
              <w:rPr>
                <w:szCs w:val="28"/>
              </w:rPr>
            </w:pPr>
            <w:r w:rsidRPr="0060414E">
              <w:rPr>
                <w:szCs w:val="28"/>
              </w:rPr>
              <w:t xml:space="preserve">массового отдыха на водных объектах и способах оказания </w:t>
            </w:r>
          </w:p>
          <w:p w:rsidR="00A03D24" w:rsidRPr="0060414E" w:rsidRDefault="00A03D24" w:rsidP="00A03D24">
            <w:pPr>
              <w:rPr>
                <w:szCs w:val="28"/>
              </w:rPr>
            </w:pPr>
            <w:r w:rsidRPr="0060414E">
              <w:rPr>
                <w:szCs w:val="28"/>
              </w:rPr>
              <w:t>первой медицинской помощи пострадавшим</w:t>
            </w:r>
          </w:p>
        </w:tc>
        <w:tc>
          <w:tcPr>
            <w:tcW w:w="4394" w:type="dxa"/>
          </w:tcPr>
          <w:p w:rsidR="00A03D24" w:rsidRPr="0060414E" w:rsidRDefault="00A03D24" w:rsidP="009666E7">
            <w:pPr>
              <w:ind w:firstLine="21"/>
              <w:rPr>
                <w:szCs w:val="28"/>
              </w:rPr>
            </w:pPr>
            <w:r w:rsidRPr="0060414E">
              <w:rPr>
                <w:szCs w:val="28"/>
              </w:rPr>
              <w:t xml:space="preserve">департамент образования </w:t>
            </w:r>
          </w:p>
        </w:tc>
        <w:tc>
          <w:tcPr>
            <w:tcW w:w="1701" w:type="dxa"/>
          </w:tcPr>
          <w:p w:rsidR="00A03D24" w:rsidRPr="0060414E" w:rsidRDefault="00A03D24" w:rsidP="009666E7">
            <w:pPr>
              <w:ind w:left="-85" w:firstLine="85"/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ежегодно,</w:t>
            </w:r>
          </w:p>
          <w:p w:rsidR="00A03D24" w:rsidRPr="0060414E" w:rsidRDefault="00A03D24" w:rsidP="009666E7">
            <w:pPr>
              <w:ind w:left="-85" w:firstLine="85"/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постоянно</w:t>
            </w:r>
          </w:p>
        </w:tc>
      </w:tr>
      <w:tr w:rsidR="00A03D24" w:rsidRPr="0060414E" w:rsidTr="009666E7">
        <w:tc>
          <w:tcPr>
            <w:tcW w:w="595" w:type="dxa"/>
          </w:tcPr>
          <w:p w:rsidR="00A03D24" w:rsidRPr="0060414E" w:rsidRDefault="00A03D24" w:rsidP="009666E7">
            <w:pPr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16</w:t>
            </w:r>
          </w:p>
        </w:tc>
        <w:tc>
          <w:tcPr>
            <w:tcW w:w="8331" w:type="dxa"/>
          </w:tcPr>
          <w:p w:rsidR="00A03D24" w:rsidRDefault="00A03D24" w:rsidP="009666E7">
            <w:pPr>
              <w:contextualSpacing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Информирование родителей (законных представителей) учащихся по вопросам безопасного поведения на водных объектах в рамках городского родительского собрания, общешкольного </w:t>
            </w:r>
          </w:p>
          <w:p w:rsidR="00A03D24" w:rsidRPr="0060414E" w:rsidRDefault="00A03D24" w:rsidP="009666E7">
            <w:pPr>
              <w:contextualSpacing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родительского собрания, классного родительского собрания </w:t>
            </w:r>
          </w:p>
        </w:tc>
        <w:tc>
          <w:tcPr>
            <w:tcW w:w="4394" w:type="dxa"/>
          </w:tcPr>
          <w:p w:rsidR="00A03D24" w:rsidRDefault="00A03D24" w:rsidP="009666E7">
            <w:pPr>
              <w:ind w:left="21"/>
              <w:rPr>
                <w:szCs w:val="28"/>
              </w:rPr>
            </w:pPr>
            <w:r w:rsidRPr="0060414E">
              <w:rPr>
                <w:szCs w:val="28"/>
              </w:rPr>
              <w:t>д</w:t>
            </w:r>
            <w:r>
              <w:rPr>
                <w:szCs w:val="28"/>
              </w:rPr>
              <w:t>епартамент образования</w:t>
            </w:r>
            <w:r w:rsidRPr="0060414E">
              <w:rPr>
                <w:szCs w:val="28"/>
              </w:rPr>
              <w:t xml:space="preserve">, </w:t>
            </w:r>
          </w:p>
          <w:p w:rsidR="00A03D24" w:rsidRDefault="00A03D24" w:rsidP="009666E7">
            <w:pPr>
              <w:ind w:left="21"/>
              <w:rPr>
                <w:szCs w:val="28"/>
              </w:rPr>
            </w:pPr>
            <w:r w:rsidRPr="0060414E">
              <w:rPr>
                <w:szCs w:val="28"/>
              </w:rPr>
              <w:t xml:space="preserve">управление по делам гражданской обороны и чрезвычайным </w:t>
            </w:r>
          </w:p>
          <w:p w:rsidR="00A03D24" w:rsidRDefault="00A03D24" w:rsidP="009666E7">
            <w:pPr>
              <w:ind w:left="21"/>
              <w:rPr>
                <w:bCs/>
                <w:iCs/>
                <w:szCs w:val="28"/>
              </w:rPr>
            </w:pPr>
            <w:r w:rsidRPr="0060414E">
              <w:rPr>
                <w:szCs w:val="28"/>
              </w:rPr>
              <w:t>ситуациям</w:t>
            </w:r>
            <w:r w:rsidRPr="0060414E">
              <w:rPr>
                <w:bCs/>
                <w:iCs/>
                <w:szCs w:val="28"/>
              </w:rPr>
              <w:t xml:space="preserve">, </w:t>
            </w:r>
          </w:p>
          <w:p w:rsidR="00A03D24" w:rsidRDefault="00A03D24" w:rsidP="00A03D24">
            <w:pPr>
              <w:ind w:left="21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муниципальное казённое </w:t>
            </w:r>
          </w:p>
          <w:p w:rsidR="00A03D24" w:rsidRDefault="00A03D24" w:rsidP="00A03D24">
            <w:pPr>
              <w:ind w:left="21"/>
              <w:rPr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учреждение </w:t>
            </w:r>
            <w:r w:rsidRPr="0060414E">
              <w:rPr>
                <w:szCs w:val="28"/>
              </w:rPr>
              <w:t xml:space="preserve">«Сургутский </w:t>
            </w:r>
          </w:p>
          <w:p w:rsidR="00A03D24" w:rsidRPr="0060414E" w:rsidRDefault="00A03D24" w:rsidP="00A03D24">
            <w:pPr>
              <w:ind w:left="21"/>
              <w:rPr>
                <w:szCs w:val="28"/>
              </w:rPr>
            </w:pPr>
            <w:r w:rsidRPr="0060414E">
              <w:rPr>
                <w:szCs w:val="28"/>
              </w:rPr>
              <w:t>спасательный центр»</w:t>
            </w:r>
          </w:p>
        </w:tc>
        <w:tc>
          <w:tcPr>
            <w:tcW w:w="1701" w:type="dxa"/>
          </w:tcPr>
          <w:p w:rsidR="00A03D24" w:rsidRPr="0060414E" w:rsidRDefault="00A03D24" w:rsidP="009666E7">
            <w:pPr>
              <w:ind w:left="-85" w:firstLine="85"/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ежегодно,</w:t>
            </w:r>
          </w:p>
          <w:p w:rsidR="00A03D24" w:rsidRPr="0060414E" w:rsidRDefault="00A03D24" w:rsidP="009666E7">
            <w:pPr>
              <w:ind w:left="-85" w:firstLine="85"/>
              <w:jc w:val="center"/>
              <w:rPr>
                <w:szCs w:val="28"/>
              </w:rPr>
            </w:pPr>
            <w:r w:rsidRPr="0060414E">
              <w:rPr>
                <w:szCs w:val="28"/>
              </w:rPr>
              <w:t>постоянно</w:t>
            </w:r>
          </w:p>
        </w:tc>
      </w:tr>
      <w:tr w:rsidR="00A03D24" w:rsidRPr="0060414E" w:rsidTr="009666E7">
        <w:tc>
          <w:tcPr>
            <w:tcW w:w="595" w:type="dxa"/>
          </w:tcPr>
          <w:p w:rsidR="00A03D24" w:rsidRPr="0060414E" w:rsidRDefault="00A03D24" w:rsidP="009666E7">
            <w:pPr>
              <w:ind w:right="-107" w:firstLine="21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>17</w:t>
            </w:r>
          </w:p>
        </w:tc>
        <w:tc>
          <w:tcPr>
            <w:tcW w:w="8331" w:type="dxa"/>
          </w:tcPr>
          <w:p w:rsidR="00A03D24" w:rsidRDefault="00A03D24" w:rsidP="00A03D24">
            <w:pPr>
              <w:ind w:right="-107" w:firstLine="21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Подготовка населения города в рамках курсового обучения </w:t>
            </w:r>
          </w:p>
          <w:p w:rsidR="00A03D24" w:rsidRPr="0060414E" w:rsidRDefault="00A03D24" w:rsidP="00A03D24">
            <w:pPr>
              <w:ind w:right="-107" w:firstLine="21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по вопросам безопасного поведения на водных объектах </w:t>
            </w:r>
          </w:p>
        </w:tc>
        <w:tc>
          <w:tcPr>
            <w:tcW w:w="4394" w:type="dxa"/>
          </w:tcPr>
          <w:p w:rsidR="00A03D24" w:rsidRPr="0060414E" w:rsidRDefault="00A03D24" w:rsidP="009666E7">
            <w:pPr>
              <w:ind w:right="-107" w:firstLine="21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>организации города</w:t>
            </w:r>
          </w:p>
        </w:tc>
        <w:tc>
          <w:tcPr>
            <w:tcW w:w="1701" w:type="dxa"/>
          </w:tcPr>
          <w:p w:rsidR="00A03D24" w:rsidRPr="0060414E" w:rsidRDefault="00A03D24" w:rsidP="009666E7">
            <w:pPr>
              <w:ind w:left="-85" w:firstLine="85"/>
              <w:jc w:val="center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>ежегодно,</w:t>
            </w:r>
          </w:p>
          <w:p w:rsidR="00A03D24" w:rsidRPr="0060414E" w:rsidRDefault="00A03D24" w:rsidP="009666E7">
            <w:pPr>
              <w:ind w:left="-85" w:firstLine="85"/>
              <w:jc w:val="center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>постоянно</w:t>
            </w:r>
          </w:p>
        </w:tc>
      </w:tr>
    </w:tbl>
    <w:p w:rsidR="00A03D24" w:rsidRDefault="00A03D24"/>
    <w:p w:rsidR="00A03D24" w:rsidRDefault="00A03D24"/>
    <w:tbl>
      <w:tblPr>
        <w:tblStyle w:val="1"/>
        <w:tblW w:w="15021" w:type="dxa"/>
        <w:tblLook w:val="04A0" w:firstRow="1" w:lastRow="0" w:firstColumn="1" w:lastColumn="0" w:noHBand="0" w:noVBand="1"/>
      </w:tblPr>
      <w:tblGrid>
        <w:gridCol w:w="595"/>
        <w:gridCol w:w="8331"/>
        <w:gridCol w:w="4394"/>
        <w:gridCol w:w="1701"/>
      </w:tblGrid>
      <w:tr w:rsidR="00A03D24" w:rsidRPr="0060414E" w:rsidTr="009666E7">
        <w:tc>
          <w:tcPr>
            <w:tcW w:w="595" w:type="dxa"/>
          </w:tcPr>
          <w:p w:rsidR="00A03D24" w:rsidRPr="0060414E" w:rsidRDefault="00A03D24" w:rsidP="009666E7">
            <w:pPr>
              <w:ind w:right="-107" w:firstLine="21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>18</w:t>
            </w:r>
          </w:p>
        </w:tc>
        <w:tc>
          <w:tcPr>
            <w:tcW w:w="8331" w:type="dxa"/>
          </w:tcPr>
          <w:p w:rsidR="00A03D24" w:rsidRDefault="00A03D24" w:rsidP="00A03D24">
            <w:pPr>
              <w:ind w:right="-107" w:firstLine="21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Проведение с работниками инструктажей по доведению </w:t>
            </w:r>
          </w:p>
          <w:p w:rsidR="00A03D24" w:rsidRPr="0060414E" w:rsidRDefault="00A03D24" w:rsidP="00A03D24">
            <w:pPr>
              <w:ind w:right="-107" w:firstLine="21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>информации о запрете купания в водных объектах города Сургута</w:t>
            </w:r>
          </w:p>
        </w:tc>
        <w:tc>
          <w:tcPr>
            <w:tcW w:w="4394" w:type="dxa"/>
          </w:tcPr>
          <w:p w:rsidR="00A03D24" w:rsidRPr="0060414E" w:rsidRDefault="00A03D24" w:rsidP="009666E7">
            <w:pPr>
              <w:ind w:right="-107" w:firstLine="21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>организации города</w:t>
            </w:r>
          </w:p>
        </w:tc>
        <w:tc>
          <w:tcPr>
            <w:tcW w:w="1701" w:type="dxa"/>
          </w:tcPr>
          <w:p w:rsidR="00A03D24" w:rsidRPr="0060414E" w:rsidRDefault="00A03D24" w:rsidP="009666E7">
            <w:pPr>
              <w:ind w:left="-85" w:firstLine="85"/>
              <w:jc w:val="center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>ежегодно,</w:t>
            </w:r>
          </w:p>
          <w:p w:rsidR="00A03D24" w:rsidRPr="0060414E" w:rsidRDefault="00A03D24" w:rsidP="009666E7">
            <w:pPr>
              <w:ind w:left="-85" w:firstLine="85"/>
              <w:jc w:val="center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>постоянно</w:t>
            </w:r>
          </w:p>
        </w:tc>
      </w:tr>
      <w:tr w:rsidR="00A03D24" w:rsidRPr="0060414E" w:rsidTr="009666E7">
        <w:tc>
          <w:tcPr>
            <w:tcW w:w="595" w:type="dxa"/>
          </w:tcPr>
          <w:p w:rsidR="00A03D24" w:rsidRPr="0060414E" w:rsidRDefault="00A03D24" w:rsidP="009666E7">
            <w:pPr>
              <w:ind w:right="-107" w:firstLine="21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>19</w:t>
            </w:r>
          </w:p>
        </w:tc>
        <w:tc>
          <w:tcPr>
            <w:tcW w:w="8331" w:type="dxa"/>
          </w:tcPr>
          <w:p w:rsidR="00A03D24" w:rsidRPr="0060414E" w:rsidRDefault="00A03D24" w:rsidP="009666E7">
            <w:pPr>
              <w:ind w:right="-107" w:firstLine="21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Организация работы наблюдательных постов по визуальному </w:t>
            </w:r>
            <w:r>
              <w:rPr>
                <w:bCs/>
                <w:iCs/>
                <w:szCs w:val="28"/>
              </w:rPr>
              <w:t xml:space="preserve">                                   </w:t>
            </w:r>
            <w:r w:rsidRPr="0060414E">
              <w:rPr>
                <w:bCs/>
                <w:iCs/>
                <w:szCs w:val="28"/>
              </w:rPr>
              <w:t xml:space="preserve">мониторингу обстановки на акватории водного объекта в зоне </w:t>
            </w:r>
            <w:r>
              <w:rPr>
                <w:bCs/>
                <w:iCs/>
                <w:szCs w:val="28"/>
              </w:rPr>
              <w:t xml:space="preserve">                                 </w:t>
            </w:r>
            <w:r w:rsidRPr="0060414E">
              <w:rPr>
                <w:bCs/>
                <w:iCs/>
                <w:szCs w:val="28"/>
              </w:rPr>
              <w:t>своей ответственности</w:t>
            </w:r>
          </w:p>
        </w:tc>
        <w:tc>
          <w:tcPr>
            <w:tcW w:w="4394" w:type="dxa"/>
          </w:tcPr>
          <w:p w:rsidR="00A03D24" w:rsidRPr="0060414E" w:rsidRDefault="00A03D24" w:rsidP="009666E7">
            <w:pPr>
              <w:ind w:right="-107" w:firstLine="21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организации города, </w:t>
            </w:r>
          </w:p>
          <w:p w:rsidR="00A03D24" w:rsidRPr="0060414E" w:rsidRDefault="00A03D24" w:rsidP="009666E7">
            <w:pPr>
              <w:ind w:right="-107" w:firstLine="21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>граничащие с водными объектами</w:t>
            </w:r>
          </w:p>
        </w:tc>
        <w:tc>
          <w:tcPr>
            <w:tcW w:w="1701" w:type="dxa"/>
          </w:tcPr>
          <w:p w:rsidR="00A03D24" w:rsidRPr="0060414E" w:rsidRDefault="00A03D24" w:rsidP="009666E7">
            <w:pPr>
              <w:ind w:left="-85" w:firstLine="85"/>
              <w:jc w:val="center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>ежегодно,</w:t>
            </w:r>
          </w:p>
          <w:p w:rsidR="00A03D24" w:rsidRPr="0060414E" w:rsidRDefault="00A03D24" w:rsidP="009666E7">
            <w:pPr>
              <w:ind w:left="-85" w:firstLine="85"/>
              <w:jc w:val="center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>в течение</w:t>
            </w:r>
          </w:p>
          <w:p w:rsidR="00A03D24" w:rsidRDefault="00A03D24" w:rsidP="009666E7">
            <w:pPr>
              <w:ind w:left="-85" w:firstLine="85"/>
              <w:jc w:val="center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летнего </w:t>
            </w:r>
          </w:p>
          <w:p w:rsidR="00A03D24" w:rsidRPr="0060414E" w:rsidRDefault="00A03D24" w:rsidP="009666E7">
            <w:pPr>
              <w:ind w:left="-85" w:firstLine="85"/>
              <w:jc w:val="center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>периода</w:t>
            </w:r>
          </w:p>
        </w:tc>
      </w:tr>
      <w:tr w:rsidR="00A03D24" w:rsidRPr="0060414E" w:rsidTr="009666E7">
        <w:tc>
          <w:tcPr>
            <w:tcW w:w="595" w:type="dxa"/>
          </w:tcPr>
          <w:p w:rsidR="00A03D24" w:rsidRPr="0060414E" w:rsidRDefault="00A03D24" w:rsidP="009666E7">
            <w:pPr>
              <w:ind w:right="-107" w:firstLine="21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>20</w:t>
            </w:r>
          </w:p>
        </w:tc>
        <w:tc>
          <w:tcPr>
            <w:tcW w:w="8331" w:type="dxa"/>
          </w:tcPr>
          <w:p w:rsidR="00A03D24" w:rsidRDefault="00A03D24" w:rsidP="009666E7">
            <w:pPr>
              <w:ind w:right="-107" w:firstLine="21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Обеспечение взаимодействие наблюдателей </w:t>
            </w:r>
          </w:p>
          <w:p w:rsidR="00A03D24" w:rsidRPr="0060414E" w:rsidRDefault="00A03D24" w:rsidP="009666E7">
            <w:pPr>
              <w:ind w:right="-107" w:firstLine="21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>с дежурно-диспетчерской службой организации и муниципальным каз</w:t>
            </w:r>
            <w:r>
              <w:rPr>
                <w:bCs/>
                <w:iCs/>
                <w:szCs w:val="28"/>
              </w:rPr>
              <w:t>е</w:t>
            </w:r>
            <w:r w:rsidRPr="0060414E">
              <w:rPr>
                <w:bCs/>
                <w:iCs/>
                <w:szCs w:val="28"/>
              </w:rPr>
              <w:t xml:space="preserve">нным учреждением «Единая дежурно-диспетчерская служба </w:t>
            </w:r>
            <w:r>
              <w:rPr>
                <w:bCs/>
                <w:iCs/>
                <w:szCs w:val="28"/>
              </w:rPr>
              <w:t xml:space="preserve">                                            </w:t>
            </w:r>
            <w:r w:rsidRPr="0060414E">
              <w:rPr>
                <w:bCs/>
                <w:iCs/>
                <w:szCs w:val="28"/>
              </w:rPr>
              <w:t xml:space="preserve">города Сургута»  </w:t>
            </w:r>
          </w:p>
        </w:tc>
        <w:tc>
          <w:tcPr>
            <w:tcW w:w="4394" w:type="dxa"/>
          </w:tcPr>
          <w:p w:rsidR="00A03D24" w:rsidRPr="0060414E" w:rsidRDefault="00A03D24" w:rsidP="009666E7">
            <w:pPr>
              <w:ind w:right="-107" w:firstLine="21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организации города, граничащие </w:t>
            </w:r>
          </w:p>
          <w:p w:rsidR="00A03D24" w:rsidRDefault="00A03D24" w:rsidP="009666E7">
            <w:pPr>
              <w:ind w:right="-107" w:firstLine="21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с водными объектами, </w:t>
            </w:r>
          </w:p>
          <w:p w:rsidR="00A03D24" w:rsidRDefault="00A03D24" w:rsidP="009666E7">
            <w:pPr>
              <w:ind w:right="-107" w:firstLine="21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>муниципальное каз</w:t>
            </w:r>
            <w:r>
              <w:rPr>
                <w:bCs/>
                <w:iCs/>
                <w:szCs w:val="28"/>
              </w:rPr>
              <w:t>е</w:t>
            </w:r>
            <w:r w:rsidRPr="0060414E">
              <w:rPr>
                <w:bCs/>
                <w:iCs/>
                <w:szCs w:val="28"/>
              </w:rPr>
              <w:t xml:space="preserve">нное </w:t>
            </w:r>
          </w:p>
          <w:p w:rsidR="00A03D24" w:rsidRDefault="00A03D24" w:rsidP="009666E7">
            <w:pPr>
              <w:ind w:right="-107" w:firstLine="21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учреждение «Единая </w:t>
            </w:r>
          </w:p>
          <w:p w:rsidR="00A03D24" w:rsidRDefault="00A03D24" w:rsidP="009666E7">
            <w:pPr>
              <w:ind w:right="-107" w:firstLine="21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дежурно-диспетчерская </w:t>
            </w:r>
          </w:p>
          <w:p w:rsidR="00A03D24" w:rsidRPr="0060414E" w:rsidRDefault="00A03D24" w:rsidP="00A03D24">
            <w:pPr>
              <w:ind w:right="-107" w:firstLine="21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служба города Сургута»  </w:t>
            </w:r>
          </w:p>
        </w:tc>
        <w:tc>
          <w:tcPr>
            <w:tcW w:w="1701" w:type="dxa"/>
          </w:tcPr>
          <w:p w:rsidR="00A03D24" w:rsidRPr="0060414E" w:rsidRDefault="00A03D24" w:rsidP="009666E7">
            <w:pPr>
              <w:ind w:left="-85" w:firstLine="85"/>
              <w:jc w:val="center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>ежегодно,</w:t>
            </w:r>
          </w:p>
          <w:p w:rsidR="00A03D24" w:rsidRPr="0060414E" w:rsidRDefault="00A03D24" w:rsidP="009666E7">
            <w:pPr>
              <w:ind w:left="-85" w:firstLine="85"/>
              <w:jc w:val="center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>в течение</w:t>
            </w:r>
          </w:p>
          <w:p w:rsidR="00A03D24" w:rsidRDefault="00A03D24" w:rsidP="009666E7">
            <w:pPr>
              <w:ind w:left="-85" w:firstLine="85"/>
              <w:jc w:val="center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 xml:space="preserve">летнего </w:t>
            </w:r>
          </w:p>
          <w:p w:rsidR="00A03D24" w:rsidRPr="0060414E" w:rsidRDefault="00A03D24" w:rsidP="009666E7">
            <w:pPr>
              <w:ind w:left="-85" w:firstLine="85"/>
              <w:jc w:val="center"/>
              <w:rPr>
                <w:bCs/>
                <w:iCs/>
                <w:szCs w:val="28"/>
              </w:rPr>
            </w:pPr>
            <w:r w:rsidRPr="0060414E">
              <w:rPr>
                <w:bCs/>
                <w:iCs/>
                <w:szCs w:val="28"/>
              </w:rPr>
              <w:t>периода</w:t>
            </w:r>
          </w:p>
        </w:tc>
      </w:tr>
    </w:tbl>
    <w:p w:rsidR="00A03D24" w:rsidRPr="0060414E" w:rsidRDefault="00A03D24" w:rsidP="00A03D24">
      <w:pPr>
        <w:jc w:val="center"/>
        <w:rPr>
          <w:rFonts w:cs="Times New Roman"/>
          <w:szCs w:val="28"/>
        </w:rPr>
      </w:pPr>
    </w:p>
    <w:sectPr w:rsidR="00A03D24" w:rsidRPr="0060414E" w:rsidSect="00A03D24">
      <w:headerReference w:type="default" r:id="rId8"/>
      <w:pgSz w:w="16838" w:h="11906" w:orient="landscape"/>
      <w:pgMar w:top="1702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9F5" w:rsidRDefault="00C069F5" w:rsidP="00A03D24">
      <w:r>
        <w:separator/>
      </w:r>
    </w:p>
  </w:endnote>
  <w:endnote w:type="continuationSeparator" w:id="0">
    <w:p w:rsidR="00C069F5" w:rsidRDefault="00C069F5" w:rsidP="00A0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9F5" w:rsidRDefault="00C069F5" w:rsidP="00A03D24">
      <w:r>
        <w:separator/>
      </w:r>
    </w:p>
  </w:footnote>
  <w:footnote w:type="continuationSeparator" w:id="0">
    <w:p w:rsidR="00C069F5" w:rsidRDefault="00C069F5" w:rsidP="00A03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A03D24" w:rsidRPr="006E704F" w:rsidRDefault="00A03D2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7220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D55D0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A03D24" w:rsidRDefault="00A03D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734958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03D24" w:rsidRPr="00A03D24" w:rsidRDefault="00A03D24">
        <w:pPr>
          <w:pStyle w:val="a4"/>
          <w:jc w:val="center"/>
          <w:rPr>
            <w:sz w:val="20"/>
            <w:szCs w:val="20"/>
          </w:rPr>
        </w:pPr>
        <w:r w:rsidRPr="00A03D24">
          <w:rPr>
            <w:sz w:val="20"/>
            <w:szCs w:val="20"/>
          </w:rPr>
          <w:fldChar w:fldCharType="begin"/>
        </w:r>
        <w:r w:rsidRPr="00A03D24">
          <w:rPr>
            <w:sz w:val="20"/>
            <w:szCs w:val="20"/>
          </w:rPr>
          <w:instrText>PAGE   \* MERGEFORMAT</w:instrText>
        </w:r>
        <w:r w:rsidRPr="00A03D24">
          <w:rPr>
            <w:sz w:val="20"/>
            <w:szCs w:val="20"/>
          </w:rPr>
          <w:fldChar w:fldCharType="separate"/>
        </w:r>
        <w:r w:rsidR="0059018B">
          <w:rPr>
            <w:noProof/>
            <w:sz w:val="20"/>
            <w:szCs w:val="20"/>
          </w:rPr>
          <w:t>1</w:t>
        </w:r>
        <w:r w:rsidRPr="00A03D24">
          <w:rPr>
            <w:sz w:val="20"/>
            <w:szCs w:val="20"/>
          </w:rPr>
          <w:fldChar w:fldCharType="end"/>
        </w:r>
      </w:p>
    </w:sdtContent>
  </w:sdt>
  <w:p w:rsidR="00A03D24" w:rsidRPr="00A03D24" w:rsidRDefault="00A03D24">
    <w:pPr>
      <w:pStyle w:val="a4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28535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F443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9018B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9018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9018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9018B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59018B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5901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24"/>
    <w:rsid w:val="0018589D"/>
    <w:rsid w:val="003D55D0"/>
    <w:rsid w:val="003F4433"/>
    <w:rsid w:val="005878FB"/>
    <w:rsid w:val="0059018B"/>
    <w:rsid w:val="00672207"/>
    <w:rsid w:val="007473BD"/>
    <w:rsid w:val="007560C1"/>
    <w:rsid w:val="00797F35"/>
    <w:rsid w:val="009053D9"/>
    <w:rsid w:val="00996091"/>
    <w:rsid w:val="00A03D24"/>
    <w:rsid w:val="00A5590F"/>
    <w:rsid w:val="00C069F5"/>
    <w:rsid w:val="00D63788"/>
    <w:rsid w:val="00D80BB2"/>
    <w:rsid w:val="00DD2685"/>
    <w:rsid w:val="00E62F67"/>
    <w:rsid w:val="00FC55B1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D06CF-AF63-47D5-A379-6A800F7D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3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D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3D24"/>
    <w:rPr>
      <w:rFonts w:ascii="Times New Roman" w:hAnsi="Times New Roman"/>
      <w:sz w:val="28"/>
    </w:rPr>
  </w:style>
  <w:style w:type="character" w:styleId="a6">
    <w:name w:val="page number"/>
    <w:basedOn w:val="a0"/>
    <w:rsid w:val="00A03D24"/>
  </w:style>
  <w:style w:type="paragraph" w:styleId="a7">
    <w:name w:val="List Paragraph"/>
    <w:basedOn w:val="a"/>
    <w:uiPriority w:val="34"/>
    <w:qFormat/>
    <w:rsid w:val="00A03D24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table" w:customStyle="1" w:styleId="1">
    <w:name w:val="Сетка таблицы1"/>
    <w:basedOn w:val="a1"/>
    <w:next w:val="a3"/>
    <w:uiPriority w:val="39"/>
    <w:rsid w:val="00A03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A03D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D2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1512</Words>
  <Characters>8619</Characters>
  <Application>Microsoft Office Word</Application>
  <DocSecurity>0</DocSecurity>
  <Lines>71</Lines>
  <Paragraphs>20</Paragraphs>
  <ScaleCrop>false</ScaleCrop>
  <Company>Hewlett-Packard Company</Company>
  <LinksUpToDate>false</LinksUpToDate>
  <CharactersWithSpaces>10111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2018-08-20T12:37:00Z</cp:lastPrinted>
  <dcterms:created xsi:type="dcterms:W3CDTF">2018-08-21T09:40:00Z</dcterms:created>
  <dcterms:modified xsi:type="dcterms:W3CDTF">2018-08-21T09:40:00Z</dcterms:modified>
</cp:coreProperties>
</file>