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4D" w:rsidRDefault="00A8254D" w:rsidP="00656C1A">
      <w:pPr>
        <w:spacing w:line="120" w:lineRule="atLeast"/>
        <w:jc w:val="center"/>
        <w:rPr>
          <w:sz w:val="24"/>
          <w:szCs w:val="24"/>
        </w:rPr>
      </w:pPr>
    </w:p>
    <w:p w:rsidR="00A8254D" w:rsidRDefault="00A8254D" w:rsidP="00656C1A">
      <w:pPr>
        <w:spacing w:line="120" w:lineRule="atLeast"/>
        <w:jc w:val="center"/>
        <w:rPr>
          <w:sz w:val="24"/>
          <w:szCs w:val="24"/>
        </w:rPr>
      </w:pPr>
    </w:p>
    <w:p w:rsidR="00A8254D" w:rsidRPr="00852378" w:rsidRDefault="00A8254D" w:rsidP="00656C1A">
      <w:pPr>
        <w:spacing w:line="120" w:lineRule="atLeast"/>
        <w:jc w:val="center"/>
        <w:rPr>
          <w:sz w:val="10"/>
          <w:szCs w:val="10"/>
        </w:rPr>
      </w:pPr>
    </w:p>
    <w:p w:rsidR="00A8254D" w:rsidRDefault="00A8254D" w:rsidP="00656C1A">
      <w:pPr>
        <w:spacing w:line="120" w:lineRule="atLeast"/>
        <w:jc w:val="center"/>
        <w:rPr>
          <w:sz w:val="10"/>
          <w:szCs w:val="24"/>
        </w:rPr>
      </w:pPr>
    </w:p>
    <w:p w:rsidR="00A8254D" w:rsidRPr="005541F0" w:rsidRDefault="00A825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254D" w:rsidRPr="005541F0" w:rsidRDefault="00A825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254D" w:rsidRPr="005649E4" w:rsidRDefault="00A8254D" w:rsidP="00656C1A">
      <w:pPr>
        <w:spacing w:line="120" w:lineRule="atLeast"/>
        <w:jc w:val="center"/>
        <w:rPr>
          <w:sz w:val="18"/>
          <w:szCs w:val="24"/>
        </w:rPr>
      </w:pPr>
    </w:p>
    <w:p w:rsidR="00A8254D" w:rsidRPr="00656C1A" w:rsidRDefault="00A825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8254D" w:rsidRPr="005541F0" w:rsidRDefault="00A8254D" w:rsidP="00656C1A">
      <w:pPr>
        <w:spacing w:line="120" w:lineRule="atLeast"/>
        <w:jc w:val="center"/>
        <w:rPr>
          <w:sz w:val="18"/>
          <w:szCs w:val="24"/>
        </w:rPr>
      </w:pPr>
    </w:p>
    <w:p w:rsidR="00A8254D" w:rsidRPr="005541F0" w:rsidRDefault="00A8254D" w:rsidP="00656C1A">
      <w:pPr>
        <w:spacing w:line="120" w:lineRule="atLeast"/>
        <w:jc w:val="center"/>
        <w:rPr>
          <w:sz w:val="20"/>
          <w:szCs w:val="24"/>
        </w:rPr>
      </w:pPr>
    </w:p>
    <w:p w:rsidR="00A8254D" w:rsidRPr="00656C1A" w:rsidRDefault="00A8254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8254D" w:rsidRDefault="00A8254D" w:rsidP="00656C1A">
      <w:pPr>
        <w:spacing w:line="120" w:lineRule="atLeast"/>
        <w:jc w:val="center"/>
        <w:rPr>
          <w:sz w:val="30"/>
          <w:szCs w:val="24"/>
        </w:rPr>
      </w:pPr>
    </w:p>
    <w:p w:rsidR="00A8254D" w:rsidRPr="00656C1A" w:rsidRDefault="00A8254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8254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8254D" w:rsidRPr="00F8214F" w:rsidRDefault="00A825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8254D" w:rsidRPr="00F8214F" w:rsidRDefault="007F4A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8254D" w:rsidRPr="00F8214F" w:rsidRDefault="00A825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8254D" w:rsidRPr="00F8214F" w:rsidRDefault="007F4A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8254D" w:rsidRPr="00A63FB0" w:rsidRDefault="00A825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8254D" w:rsidRPr="00A3761A" w:rsidRDefault="007F4A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8254D" w:rsidRPr="00F8214F" w:rsidRDefault="00A8254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8254D" w:rsidRPr="00F8214F" w:rsidRDefault="00A8254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8254D" w:rsidRPr="00AB4194" w:rsidRDefault="00A825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8254D" w:rsidRPr="00F8214F" w:rsidRDefault="007F4A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8989</w:t>
            </w:r>
          </w:p>
        </w:tc>
      </w:tr>
    </w:tbl>
    <w:p w:rsidR="00A8254D" w:rsidRPr="00C725A6" w:rsidRDefault="00A8254D" w:rsidP="00C725A6">
      <w:pPr>
        <w:rPr>
          <w:rFonts w:cs="Times New Roman"/>
          <w:szCs w:val="28"/>
        </w:rPr>
      </w:pPr>
    </w:p>
    <w:p w:rsidR="00A8254D" w:rsidRPr="00A8254D" w:rsidRDefault="00A8254D" w:rsidP="00A8254D">
      <w:pPr>
        <w:rPr>
          <w:rFonts w:cs="Times New Roman"/>
          <w:szCs w:val="28"/>
          <w:lang w:eastAsia="ru-RU"/>
        </w:rPr>
      </w:pPr>
      <w:r w:rsidRPr="00A8254D">
        <w:rPr>
          <w:rFonts w:cs="Times New Roman"/>
          <w:szCs w:val="28"/>
          <w:lang w:eastAsia="ru-RU"/>
        </w:rPr>
        <w:t xml:space="preserve">О внесении изменений </w:t>
      </w:r>
    </w:p>
    <w:p w:rsidR="00A8254D" w:rsidRPr="00A8254D" w:rsidRDefault="00A8254D" w:rsidP="00A8254D">
      <w:pPr>
        <w:rPr>
          <w:rFonts w:cs="Times New Roman"/>
          <w:szCs w:val="28"/>
          <w:lang w:eastAsia="ru-RU"/>
        </w:rPr>
      </w:pPr>
      <w:r w:rsidRPr="00A8254D">
        <w:rPr>
          <w:rFonts w:cs="Times New Roman"/>
          <w:szCs w:val="28"/>
          <w:lang w:eastAsia="ru-RU"/>
        </w:rPr>
        <w:t xml:space="preserve">в постановление Администрации </w:t>
      </w:r>
    </w:p>
    <w:p w:rsidR="00A8254D" w:rsidRPr="00A8254D" w:rsidRDefault="00A8254D" w:rsidP="00A8254D">
      <w:pPr>
        <w:rPr>
          <w:rFonts w:cs="Times New Roman"/>
          <w:szCs w:val="28"/>
          <w:lang w:eastAsia="ru-RU"/>
        </w:rPr>
      </w:pPr>
      <w:r w:rsidRPr="00A8254D">
        <w:rPr>
          <w:rFonts w:cs="Times New Roman"/>
          <w:szCs w:val="28"/>
          <w:lang w:eastAsia="ru-RU"/>
        </w:rPr>
        <w:t>города от 20.06.2018 № 4621</w:t>
      </w:r>
    </w:p>
    <w:p w:rsidR="00A8254D" w:rsidRPr="00A8254D" w:rsidRDefault="00A8254D" w:rsidP="00A8254D">
      <w:pPr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>«О порядке реализации проекта</w:t>
      </w:r>
    </w:p>
    <w:p w:rsidR="00A8254D" w:rsidRPr="00A8254D" w:rsidRDefault="00A8254D" w:rsidP="00A8254D">
      <w:pPr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>партисипаторного бюджетирования</w:t>
      </w:r>
    </w:p>
    <w:p w:rsidR="00A8254D" w:rsidRPr="00A8254D" w:rsidRDefault="00A8254D" w:rsidP="00A8254D">
      <w:pPr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 xml:space="preserve">«Бюджет Сургута </w:t>
      </w:r>
      <w:r w:rsidRPr="00A8254D">
        <w:rPr>
          <w:rFonts w:cs="Times New Roman"/>
          <w:szCs w:val="28"/>
          <w:lang w:val="en-US"/>
        </w:rPr>
        <w:t>Online</w:t>
      </w:r>
      <w:r w:rsidRPr="00A8254D">
        <w:rPr>
          <w:rFonts w:cs="Times New Roman"/>
          <w:szCs w:val="28"/>
        </w:rPr>
        <w:t>»</w:t>
      </w:r>
    </w:p>
    <w:p w:rsidR="00A8254D" w:rsidRPr="00A8254D" w:rsidRDefault="00A8254D" w:rsidP="00A8254D">
      <w:pPr>
        <w:ind w:right="141"/>
        <w:jc w:val="both"/>
        <w:rPr>
          <w:rFonts w:cs="Times New Roman"/>
          <w:szCs w:val="28"/>
        </w:rPr>
      </w:pPr>
    </w:p>
    <w:p w:rsidR="00A8254D" w:rsidRPr="00A8254D" w:rsidRDefault="00A8254D" w:rsidP="00A8254D">
      <w:pPr>
        <w:jc w:val="both"/>
        <w:rPr>
          <w:rFonts w:cs="Times New Roman"/>
          <w:szCs w:val="28"/>
        </w:rPr>
      </w:pPr>
    </w:p>
    <w:p w:rsidR="00A8254D" w:rsidRDefault="00A8254D" w:rsidP="00A8254D">
      <w:pPr>
        <w:pStyle w:val="a7"/>
        <w:tabs>
          <w:tab w:val="left" w:pos="567"/>
        </w:tabs>
        <w:ind w:left="0" w:firstLine="709"/>
        <w:jc w:val="both"/>
        <w:rPr>
          <w:rFonts w:cs="Times New Roman"/>
          <w:szCs w:val="28"/>
          <w:lang w:eastAsia="ru-RU"/>
        </w:rPr>
      </w:pPr>
      <w:r w:rsidRPr="00A8254D">
        <w:rPr>
          <w:rFonts w:cs="Times New Roman"/>
          <w:szCs w:val="28"/>
          <w:lang w:eastAsia="ru-RU"/>
        </w:rPr>
        <w:t>В соответствии с постановлением Администрации города от 13.12.2013     № 8994 «Об утверждении муниципальной программы «Управление муниципальными финансами города Сургута на 2014</w:t>
      </w:r>
      <w:r>
        <w:rPr>
          <w:rFonts w:cs="Times New Roman"/>
          <w:szCs w:val="28"/>
          <w:lang w:eastAsia="ru-RU"/>
        </w:rPr>
        <w:t xml:space="preserve"> – </w:t>
      </w:r>
      <w:r w:rsidRPr="00A8254D">
        <w:rPr>
          <w:rFonts w:cs="Times New Roman"/>
          <w:szCs w:val="28"/>
          <w:lang w:eastAsia="ru-RU"/>
        </w:rPr>
        <w:t>2030 годы», распоряжением Администрации города от 30.12.2005 № 3686 «Об утверждении Регламента Админи</w:t>
      </w:r>
      <w:r>
        <w:rPr>
          <w:rFonts w:cs="Times New Roman"/>
          <w:szCs w:val="28"/>
          <w:lang w:eastAsia="ru-RU"/>
        </w:rPr>
        <w:t xml:space="preserve">-     </w:t>
      </w:r>
      <w:r w:rsidRPr="00A8254D">
        <w:rPr>
          <w:rFonts w:cs="Times New Roman"/>
          <w:szCs w:val="28"/>
          <w:lang w:eastAsia="ru-RU"/>
        </w:rPr>
        <w:t>страции города»:</w:t>
      </w:r>
    </w:p>
    <w:p w:rsidR="00A8254D" w:rsidRDefault="00A8254D" w:rsidP="00A8254D">
      <w:pPr>
        <w:pStyle w:val="a7"/>
        <w:tabs>
          <w:tab w:val="left" w:pos="567"/>
        </w:tabs>
        <w:ind w:left="0"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 </w:t>
      </w:r>
      <w:r w:rsidRPr="00A8254D">
        <w:rPr>
          <w:rFonts w:cs="Times New Roman"/>
          <w:szCs w:val="28"/>
          <w:lang w:eastAsia="ru-RU"/>
        </w:rPr>
        <w:t>Внести в постановление Администрации города от 20.06.2018 № 4621 «</w:t>
      </w:r>
      <w:r w:rsidRPr="00A8254D">
        <w:rPr>
          <w:rFonts w:cs="Times New Roman"/>
          <w:szCs w:val="28"/>
        </w:rPr>
        <w:t xml:space="preserve">О порядке реализации проекта партисипаторного бюджетирования «Бюджет Сургута </w:t>
      </w:r>
      <w:r w:rsidRPr="00A8254D">
        <w:rPr>
          <w:rFonts w:cs="Times New Roman"/>
          <w:szCs w:val="28"/>
          <w:lang w:val="en-US"/>
        </w:rPr>
        <w:t>Online</w:t>
      </w:r>
      <w:r w:rsidRPr="00A8254D">
        <w:rPr>
          <w:rFonts w:cs="Times New Roman"/>
          <w:szCs w:val="28"/>
          <w:lang w:eastAsia="ru-RU"/>
        </w:rPr>
        <w:t>» (с изменениями от 11.09.2018 № 6937) следующие изменения:</w:t>
      </w:r>
    </w:p>
    <w:p w:rsidR="00A8254D" w:rsidRPr="00A8254D" w:rsidRDefault="00A8254D" w:rsidP="00A8254D">
      <w:pPr>
        <w:pStyle w:val="a7"/>
        <w:tabs>
          <w:tab w:val="left" w:pos="567"/>
        </w:tabs>
        <w:ind w:left="0" w:firstLine="709"/>
        <w:jc w:val="both"/>
        <w:rPr>
          <w:rFonts w:cs="Times New Roman"/>
          <w:szCs w:val="28"/>
          <w:lang w:eastAsia="ru-RU"/>
        </w:rPr>
      </w:pPr>
      <w:r w:rsidRPr="00A8254D">
        <w:rPr>
          <w:rFonts w:cs="Times New Roman"/>
          <w:szCs w:val="28"/>
          <w:lang w:eastAsia="ru-RU"/>
        </w:rPr>
        <w:t xml:space="preserve">1.1. </w:t>
      </w:r>
      <w:r w:rsidR="000727FD">
        <w:rPr>
          <w:rFonts w:cs="Times New Roman"/>
          <w:szCs w:val="28"/>
          <w:lang w:eastAsia="ru-RU"/>
        </w:rPr>
        <w:t>Д</w:t>
      </w:r>
      <w:r w:rsidR="000727FD" w:rsidRPr="00A8254D">
        <w:rPr>
          <w:rFonts w:cs="Times New Roman"/>
          <w:szCs w:val="28"/>
          <w:lang w:eastAsia="ru-RU"/>
        </w:rPr>
        <w:t xml:space="preserve">ополнить </w:t>
      </w:r>
      <w:r w:rsidR="000727FD">
        <w:rPr>
          <w:rFonts w:cs="Times New Roman"/>
          <w:szCs w:val="28"/>
          <w:lang w:eastAsia="ru-RU"/>
        </w:rPr>
        <w:t>п</w:t>
      </w:r>
      <w:r w:rsidRPr="00A8254D">
        <w:rPr>
          <w:rFonts w:cs="Times New Roman"/>
          <w:szCs w:val="28"/>
          <w:lang w:eastAsia="ru-RU"/>
        </w:rPr>
        <w:t>остановлени</w:t>
      </w:r>
      <w:r w:rsidR="000727FD">
        <w:rPr>
          <w:rFonts w:cs="Times New Roman"/>
          <w:szCs w:val="28"/>
          <w:lang w:eastAsia="ru-RU"/>
        </w:rPr>
        <w:t>е</w:t>
      </w:r>
      <w:r w:rsidRPr="00A8254D">
        <w:rPr>
          <w:rFonts w:cs="Times New Roman"/>
          <w:szCs w:val="28"/>
          <w:lang w:eastAsia="ru-RU"/>
        </w:rPr>
        <w:t xml:space="preserve"> пунктом 2</w:t>
      </w:r>
      <w:r w:rsidRPr="00A8254D">
        <w:rPr>
          <w:rFonts w:cs="Times New Roman"/>
          <w:szCs w:val="28"/>
          <w:vertAlign w:val="superscript"/>
          <w:lang w:eastAsia="ru-RU"/>
        </w:rPr>
        <w:t xml:space="preserve">1 </w:t>
      </w:r>
      <w:r w:rsidRPr="00A8254D">
        <w:rPr>
          <w:rFonts w:cs="Times New Roman"/>
          <w:szCs w:val="28"/>
          <w:lang w:eastAsia="ru-RU"/>
        </w:rPr>
        <w:t>следующего содержания:</w:t>
      </w:r>
    </w:p>
    <w:p w:rsidR="00A8254D" w:rsidRPr="00A8254D" w:rsidRDefault="00A8254D" w:rsidP="00A8254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>«2</w:t>
      </w:r>
      <w:r w:rsidRPr="00A8254D">
        <w:rPr>
          <w:rFonts w:cs="Times New Roman"/>
          <w:szCs w:val="28"/>
          <w:vertAlign w:val="superscript"/>
        </w:rPr>
        <w:t>1</w:t>
      </w:r>
      <w:r w:rsidRPr="00A8254D">
        <w:rPr>
          <w:rFonts w:cs="Times New Roman"/>
          <w:szCs w:val="28"/>
        </w:rPr>
        <w:t>. Утвердить состав «Народного совета» согласно приложению 3»</w:t>
      </w:r>
      <w:r w:rsidR="000727FD">
        <w:rPr>
          <w:rFonts w:cs="Times New Roman"/>
          <w:szCs w:val="28"/>
        </w:rPr>
        <w:t>.</w:t>
      </w:r>
    </w:p>
    <w:p w:rsidR="00A8254D" w:rsidRPr="00A8254D" w:rsidRDefault="00A8254D" w:rsidP="00A8254D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  <w:lang w:eastAsia="ru-RU"/>
        </w:rPr>
        <w:t xml:space="preserve">1.2. </w:t>
      </w:r>
      <w:r>
        <w:rPr>
          <w:rFonts w:cs="Times New Roman"/>
          <w:szCs w:val="28"/>
          <w:lang w:eastAsia="ru-RU"/>
        </w:rPr>
        <w:t>П</w:t>
      </w:r>
      <w:r w:rsidRPr="00A8254D">
        <w:rPr>
          <w:rFonts w:cs="Times New Roman"/>
          <w:szCs w:val="28"/>
          <w:lang w:eastAsia="ru-RU"/>
        </w:rPr>
        <w:t xml:space="preserve">ункт 1 раздела </w:t>
      </w:r>
      <w:r w:rsidRPr="00A8254D">
        <w:rPr>
          <w:rFonts w:cs="Times New Roman"/>
          <w:szCs w:val="28"/>
          <w:lang w:val="en-US" w:eastAsia="ru-RU"/>
        </w:rPr>
        <w:t>II</w:t>
      </w:r>
      <w:r w:rsidRPr="00A8254D">
        <w:rPr>
          <w:rFonts w:cs="Times New Roman"/>
          <w:szCs w:val="28"/>
          <w:lang w:eastAsia="ru-RU"/>
        </w:rPr>
        <w:t xml:space="preserve"> приложения 2 к постановлению </w:t>
      </w:r>
      <w:r>
        <w:rPr>
          <w:rFonts w:cs="Times New Roman"/>
          <w:szCs w:val="28"/>
          <w:lang w:eastAsia="ru-RU"/>
        </w:rPr>
        <w:t>и</w:t>
      </w:r>
      <w:r w:rsidRPr="00A8254D">
        <w:rPr>
          <w:rFonts w:cs="Times New Roman"/>
          <w:szCs w:val="28"/>
          <w:lang w:eastAsia="ru-RU"/>
        </w:rPr>
        <w:t>зложить в следующей редакции: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  <w:lang w:eastAsia="ru-RU"/>
        </w:rPr>
        <w:t xml:space="preserve">«1. </w:t>
      </w:r>
      <w:r w:rsidRPr="00A8254D">
        <w:rPr>
          <w:rFonts w:cs="Times New Roman"/>
          <w:szCs w:val="28"/>
        </w:rPr>
        <w:t xml:space="preserve">Состав «Народного совета» в количестве 16 членов формируется </w:t>
      </w:r>
      <w:r>
        <w:rPr>
          <w:rFonts w:cs="Times New Roman"/>
          <w:szCs w:val="28"/>
        </w:rPr>
        <w:t xml:space="preserve">                    </w:t>
      </w:r>
      <w:r w:rsidRPr="00A8254D">
        <w:rPr>
          <w:rFonts w:cs="Times New Roman"/>
          <w:szCs w:val="28"/>
        </w:rPr>
        <w:t>из наиболее активных горожан, а также представителя органа местного самоуправления города и имеет следующую структуру: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>- пять представителей от территориальных общественных самоуправлений города;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>- три представителя от Молодежной палаты при Думе города Сургута;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>- два представителя от высших учебных заведений города из числа преподавательского состава и студентов;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>- два представителя от совета при Главе города по организации стратегического управления в городе Сургуте;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</w:rPr>
        <w:t>- два представителя малого и среднего предпринимательства города;</w:t>
      </w:r>
    </w:p>
    <w:p w:rsidR="000727FD" w:rsidRDefault="000727FD" w:rsidP="00A8254D">
      <w:pPr>
        <w:pStyle w:val="a7"/>
        <w:ind w:left="0" w:firstLine="709"/>
        <w:jc w:val="both"/>
        <w:rPr>
          <w:rFonts w:cs="Times New Roman"/>
          <w:szCs w:val="28"/>
        </w:rPr>
      </w:pP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</w:rPr>
        <w:lastRenderedPageBreak/>
        <w:t xml:space="preserve">- один представитель от Союза «Сургутская торгово-промышленная </w:t>
      </w:r>
      <w:r>
        <w:rPr>
          <w:rFonts w:cs="Times New Roman"/>
          <w:szCs w:val="28"/>
        </w:rPr>
        <w:t xml:space="preserve">                  </w:t>
      </w:r>
      <w:r w:rsidRPr="00A8254D">
        <w:rPr>
          <w:rFonts w:cs="Times New Roman"/>
          <w:szCs w:val="28"/>
        </w:rPr>
        <w:t>палата»;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  <w:lang w:eastAsia="ru-RU"/>
        </w:rPr>
      </w:pPr>
      <w:r w:rsidRPr="00A8254D">
        <w:rPr>
          <w:rFonts w:cs="Times New Roman"/>
          <w:szCs w:val="28"/>
        </w:rPr>
        <w:t>- один представитель от Администрации города</w:t>
      </w:r>
      <w:r w:rsidRPr="00A8254D">
        <w:rPr>
          <w:rFonts w:cs="Times New Roman"/>
          <w:szCs w:val="28"/>
          <w:lang w:eastAsia="ru-RU"/>
        </w:rPr>
        <w:t>»</w:t>
      </w:r>
      <w:r>
        <w:rPr>
          <w:rFonts w:cs="Times New Roman"/>
          <w:szCs w:val="28"/>
          <w:lang w:eastAsia="ru-RU"/>
        </w:rPr>
        <w:t>.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  <w:lang w:eastAsia="ru-RU"/>
        </w:rPr>
      </w:pPr>
      <w:r w:rsidRPr="00A8254D">
        <w:rPr>
          <w:rFonts w:cs="Times New Roman"/>
          <w:szCs w:val="28"/>
          <w:lang w:eastAsia="ru-RU"/>
        </w:rPr>
        <w:t xml:space="preserve">1.3. Абзац первый пункта 2 раздела </w:t>
      </w:r>
      <w:r w:rsidRPr="00A8254D">
        <w:rPr>
          <w:rFonts w:cs="Times New Roman"/>
          <w:szCs w:val="28"/>
          <w:lang w:val="en-US" w:eastAsia="ru-RU"/>
        </w:rPr>
        <w:t>II</w:t>
      </w:r>
      <w:r w:rsidRPr="00A8254D">
        <w:rPr>
          <w:rFonts w:cs="Times New Roman"/>
          <w:szCs w:val="28"/>
          <w:lang w:eastAsia="ru-RU"/>
        </w:rPr>
        <w:t xml:space="preserve"> приложения 2 к постановлению </w:t>
      </w:r>
      <w:r>
        <w:rPr>
          <w:rFonts w:cs="Times New Roman"/>
          <w:szCs w:val="28"/>
          <w:lang w:eastAsia="ru-RU"/>
        </w:rPr>
        <w:t xml:space="preserve">                 </w:t>
      </w:r>
      <w:r w:rsidRPr="00A8254D">
        <w:rPr>
          <w:rFonts w:cs="Times New Roman"/>
          <w:szCs w:val="28"/>
          <w:lang w:eastAsia="ru-RU"/>
        </w:rPr>
        <w:t>исключить.</w:t>
      </w:r>
    </w:p>
    <w:p w:rsidR="00A8254D" w:rsidRPr="00A8254D" w:rsidRDefault="00A8254D" w:rsidP="00A8254D">
      <w:pPr>
        <w:pStyle w:val="a7"/>
        <w:ind w:left="0" w:firstLine="709"/>
        <w:jc w:val="both"/>
        <w:rPr>
          <w:rFonts w:cs="Times New Roman"/>
          <w:szCs w:val="28"/>
        </w:rPr>
      </w:pPr>
      <w:r w:rsidRPr="00A8254D">
        <w:rPr>
          <w:rFonts w:cs="Times New Roman"/>
          <w:szCs w:val="28"/>
          <w:lang w:eastAsia="ru-RU"/>
        </w:rPr>
        <w:t xml:space="preserve">1.4. Дополнить постановление приложением 3 согласно приложению </w:t>
      </w:r>
      <w:r>
        <w:rPr>
          <w:rFonts w:cs="Times New Roman"/>
          <w:szCs w:val="28"/>
          <w:lang w:eastAsia="ru-RU"/>
        </w:rPr>
        <w:t xml:space="preserve">                     </w:t>
      </w:r>
      <w:r w:rsidRPr="00A8254D">
        <w:rPr>
          <w:rFonts w:cs="Times New Roman"/>
          <w:szCs w:val="28"/>
          <w:lang w:eastAsia="ru-RU"/>
        </w:rPr>
        <w:t>к настоящему постановлению.</w:t>
      </w:r>
    </w:p>
    <w:p w:rsidR="00A8254D" w:rsidRPr="00A8254D" w:rsidRDefault="00A8254D" w:rsidP="00A8254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8254D">
        <w:rPr>
          <w:rFonts w:ascii="Times New Roman" w:hAnsi="Times New Roman"/>
          <w:sz w:val="28"/>
          <w:szCs w:val="28"/>
        </w:rPr>
        <w:t>. Управлению документационного и информационного обеспечения              разместить настоящее постановление на официальном портале Администрации города.</w:t>
      </w:r>
    </w:p>
    <w:p w:rsidR="00A8254D" w:rsidRPr="00A8254D" w:rsidRDefault="00A8254D" w:rsidP="00A8254D">
      <w:pPr>
        <w:pStyle w:val="a8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254D">
        <w:rPr>
          <w:rFonts w:ascii="Times New Roman" w:hAnsi="Times New Roman"/>
          <w:sz w:val="28"/>
          <w:szCs w:val="28"/>
        </w:rPr>
        <w:t xml:space="preserve">. Муниципальному казенному учреждению «Наш город» опубликовать настоящее постановление в средствах массовой информации. </w:t>
      </w:r>
    </w:p>
    <w:p w:rsidR="00A8254D" w:rsidRDefault="00A8254D" w:rsidP="00A8254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A8254D">
        <w:rPr>
          <w:rFonts w:cs="Times New Roman"/>
          <w:szCs w:val="28"/>
        </w:rPr>
        <w:t>. Контроль за выполнением постановления возложить на заместителя Главы города Шерстневу А.Ю.</w:t>
      </w:r>
    </w:p>
    <w:p w:rsidR="00A8254D" w:rsidRPr="00A8254D" w:rsidRDefault="00A8254D" w:rsidP="00A8254D">
      <w:pPr>
        <w:jc w:val="both"/>
        <w:rPr>
          <w:rFonts w:cs="Times New Roman"/>
          <w:szCs w:val="28"/>
        </w:rPr>
      </w:pPr>
    </w:p>
    <w:p w:rsidR="00A8254D" w:rsidRPr="00A8254D" w:rsidRDefault="00A8254D" w:rsidP="00A8254D">
      <w:pPr>
        <w:jc w:val="both"/>
        <w:rPr>
          <w:rFonts w:cs="Times New Roman"/>
          <w:szCs w:val="28"/>
        </w:rPr>
      </w:pPr>
    </w:p>
    <w:p w:rsidR="00A8254D" w:rsidRPr="00A8254D" w:rsidRDefault="00A8254D" w:rsidP="00A8254D">
      <w:pPr>
        <w:jc w:val="both"/>
        <w:rPr>
          <w:rFonts w:cs="Times New Roman"/>
          <w:szCs w:val="28"/>
        </w:rPr>
      </w:pPr>
    </w:p>
    <w:p w:rsidR="00A8254D" w:rsidRPr="00A8254D" w:rsidRDefault="00A8254D" w:rsidP="00A8254D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8254D">
        <w:rPr>
          <w:rFonts w:eastAsia="Times New Roman" w:cs="Times New Roman"/>
          <w:bCs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A8254D" w:rsidRPr="00A8254D" w:rsidRDefault="00A8254D" w:rsidP="00A8254D">
      <w:pPr>
        <w:jc w:val="both"/>
        <w:rPr>
          <w:rFonts w:eastAsia="Times New Roman" w:cs="Times New Roman"/>
          <w:szCs w:val="28"/>
          <w:lang w:eastAsia="ru-RU"/>
        </w:rPr>
      </w:pPr>
    </w:p>
    <w:p w:rsidR="00A8254D" w:rsidRPr="00A8254D" w:rsidRDefault="00A8254D" w:rsidP="00A8254D">
      <w:pPr>
        <w:rPr>
          <w:rFonts w:cs="Times New Roman"/>
          <w:szCs w:val="28"/>
        </w:rPr>
      </w:pPr>
    </w:p>
    <w:p w:rsidR="00A8254D" w:rsidRPr="00A8254D" w:rsidRDefault="00A8254D" w:rsidP="00A8254D">
      <w:pPr>
        <w:rPr>
          <w:rFonts w:cs="Times New Roman"/>
          <w:szCs w:val="28"/>
        </w:rPr>
      </w:pPr>
    </w:p>
    <w:p w:rsidR="00A8254D" w:rsidRPr="00A8254D" w:rsidRDefault="00A8254D" w:rsidP="00A8254D">
      <w:pPr>
        <w:rPr>
          <w:rFonts w:cs="Times New Roman"/>
          <w:szCs w:val="28"/>
        </w:rPr>
      </w:pPr>
    </w:p>
    <w:p w:rsidR="00A8254D" w:rsidRPr="00A8254D" w:rsidRDefault="00A8254D" w:rsidP="00A8254D">
      <w:pPr>
        <w:rPr>
          <w:rFonts w:cs="Times New Roman"/>
          <w:szCs w:val="28"/>
        </w:rPr>
      </w:pPr>
    </w:p>
    <w:p w:rsidR="00226A5C" w:rsidRDefault="00226A5C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Default="00A8254D" w:rsidP="00A8254D">
      <w:pPr>
        <w:rPr>
          <w:rFonts w:cs="Times New Roman"/>
          <w:szCs w:val="28"/>
        </w:rPr>
      </w:pPr>
    </w:p>
    <w:p w:rsidR="00A8254D" w:rsidRPr="00A8254D" w:rsidRDefault="00A8254D" w:rsidP="00A8254D">
      <w:pPr>
        <w:tabs>
          <w:tab w:val="left" w:pos="7088"/>
          <w:tab w:val="left" w:pos="7371"/>
          <w:tab w:val="left" w:pos="7655"/>
        </w:tabs>
        <w:spacing w:line="259" w:lineRule="auto"/>
        <w:ind w:firstLine="5954"/>
        <w:rPr>
          <w:rFonts w:cs="Times New Roman"/>
          <w:b/>
          <w:szCs w:val="28"/>
        </w:rPr>
      </w:pPr>
      <w:r w:rsidRPr="00A8254D">
        <w:rPr>
          <w:rFonts w:cs="Times New Roman"/>
          <w:bCs/>
          <w:szCs w:val="28"/>
        </w:rPr>
        <w:lastRenderedPageBreak/>
        <w:t xml:space="preserve">Приложение </w:t>
      </w:r>
    </w:p>
    <w:p w:rsidR="00A8254D" w:rsidRPr="00A8254D" w:rsidRDefault="00A8254D" w:rsidP="00A8254D">
      <w:pPr>
        <w:tabs>
          <w:tab w:val="left" w:pos="7088"/>
          <w:tab w:val="left" w:pos="7371"/>
          <w:tab w:val="left" w:pos="7655"/>
        </w:tabs>
        <w:spacing w:line="259" w:lineRule="auto"/>
        <w:ind w:firstLine="5954"/>
        <w:rPr>
          <w:rFonts w:asciiTheme="minorHAnsi" w:hAnsiTheme="minorHAnsi"/>
          <w:sz w:val="22"/>
        </w:rPr>
      </w:pPr>
      <w:r w:rsidRPr="00A8254D">
        <w:rPr>
          <w:rFonts w:cs="Times New Roman"/>
          <w:bCs/>
          <w:szCs w:val="28"/>
        </w:rPr>
        <w:t>к постановлению</w:t>
      </w:r>
      <w:r w:rsidRPr="00A8254D">
        <w:rPr>
          <w:rFonts w:asciiTheme="minorHAnsi" w:hAnsiTheme="minorHAnsi"/>
          <w:b/>
          <w:sz w:val="22"/>
        </w:rPr>
        <w:t xml:space="preserve"> </w:t>
      </w:r>
    </w:p>
    <w:p w:rsidR="00A8254D" w:rsidRPr="00A8254D" w:rsidRDefault="00A8254D" w:rsidP="00A8254D">
      <w:pPr>
        <w:tabs>
          <w:tab w:val="left" w:pos="7088"/>
        </w:tabs>
        <w:spacing w:line="259" w:lineRule="auto"/>
        <w:ind w:firstLine="5954"/>
        <w:rPr>
          <w:rFonts w:cs="Times New Roman"/>
          <w:b/>
          <w:szCs w:val="28"/>
        </w:rPr>
      </w:pPr>
      <w:r w:rsidRPr="00A8254D">
        <w:rPr>
          <w:rFonts w:cs="Times New Roman"/>
          <w:bCs/>
          <w:szCs w:val="28"/>
        </w:rPr>
        <w:t>Администрации города</w:t>
      </w:r>
    </w:p>
    <w:p w:rsidR="00A8254D" w:rsidRDefault="00A8254D" w:rsidP="00A8254D">
      <w:pPr>
        <w:tabs>
          <w:tab w:val="left" w:pos="7088"/>
        </w:tabs>
        <w:spacing w:line="259" w:lineRule="auto"/>
        <w:ind w:firstLine="5954"/>
        <w:rPr>
          <w:rFonts w:cs="Times New Roman"/>
          <w:szCs w:val="28"/>
        </w:rPr>
      </w:pPr>
      <w:r w:rsidRPr="00A8254D">
        <w:rPr>
          <w:rFonts w:cs="Times New Roman"/>
          <w:bCs/>
          <w:szCs w:val="28"/>
        </w:rPr>
        <w:t>от ____________ № __</w:t>
      </w:r>
      <w:r>
        <w:rPr>
          <w:rFonts w:cs="Times New Roman"/>
          <w:szCs w:val="28"/>
        </w:rPr>
        <w:t>_____</w:t>
      </w:r>
    </w:p>
    <w:p w:rsidR="00A8254D" w:rsidRDefault="00A8254D" w:rsidP="00A8254D">
      <w:pPr>
        <w:tabs>
          <w:tab w:val="left" w:pos="7088"/>
        </w:tabs>
        <w:spacing w:line="259" w:lineRule="auto"/>
        <w:ind w:firstLine="5954"/>
        <w:rPr>
          <w:rFonts w:cs="Times New Roman"/>
          <w:szCs w:val="28"/>
        </w:rPr>
      </w:pPr>
    </w:p>
    <w:p w:rsidR="00A8254D" w:rsidRPr="00A8254D" w:rsidRDefault="00A8254D" w:rsidP="00A8254D">
      <w:pPr>
        <w:tabs>
          <w:tab w:val="left" w:pos="7088"/>
        </w:tabs>
        <w:spacing w:line="259" w:lineRule="auto"/>
        <w:ind w:firstLine="5954"/>
        <w:rPr>
          <w:rFonts w:cs="Times New Roman"/>
          <w:szCs w:val="28"/>
        </w:rPr>
      </w:pPr>
    </w:p>
    <w:p w:rsidR="000727FD" w:rsidRDefault="00A8254D" w:rsidP="00A8254D">
      <w:pPr>
        <w:spacing w:line="259" w:lineRule="auto"/>
        <w:ind w:right="-5"/>
        <w:jc w:val="center"/>
        <w:rPr>
          <w:rFonts w:eastAsia="Calibri" w:cs="Times New Roman"/>
          <w:szCs w:val="28"/>
        </w:rPr>
      </w:pPr>
      <w:r w:rsidRPr="00A8254D">
        <w:rPr>
          <w:rFonts w:eastAsia="Calibri" w:cs="Times New Roman"/>
          <w:szCs w:val="28"/>
        </w:rPr>
        <w:t xml:space="preserve">Состав </w:t>
      </w:r>
    </w:p>
    <w:p w:rsidR="00A8254D" w:rsidRPr="00A8254D" w:rsidRDefault="00A8254D" w:rsidP="00A8254D">
      <w:pPr>
        <w:spacing w:line="259" w:lineRule="auto"/>
        <w:ind w:right="-5"/>
        <w:jc w:val="center"/>
        <w:rPr>
          <w:rFonts w:eastAsia="Calibri" w:cs="Times New Roman"/>
          <w:szCs w:val="28"/>
        </w:rPr>
      </w:pPr>
      <w:r w:rsidRPr="00A8254D">
        <w:rPr>
          <w:rFonts w:eastAsia="Calibri" w:cs="Times New Roman"/>
          <w:szCs w:val="28"/>
        </w:rPr>
        <w:t xml:space="preserve">«Народного совета» </w:t>
      </w:r>
    </w:p>
    <w:p w:rsidR="00A8254D" w:rsidRDefault="00A8254D" w:rsidP="00A8254D">
      <w:pPr>
        <w:spacing w:line="259" w:lineRule="auto"/>
        <w:ind w:right="-5"/>
        <w:jc w:val="center"/>
        <w:rPr>
          <w:rFonts w:eastAsia="Calibri"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14"/>
        <w:gridCol w:w="310"/>
        <w:gridCol w:w="5914"/>
      </w:tblGrid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Тищенко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Ольга Адольфовна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председатель совета территориального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общественного самоуправления № 29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Леонова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Галина Евгеньевна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председатель совета территориального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общественного самоуправления № 25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Нургатина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Любовь Александровна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председатель совета территориального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общественного самоуправления № 28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Петрова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Татьяна Владимировна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председатель совета территориального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общественного самоуправления № 1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Носова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Марина Александровна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председатель совета территориального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общественного самоуправления № 33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Стрелец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Юрий Юрьевич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председатель Молодежной палаты при Думе города Сургута шестого созыва 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Кравчук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Данил Сергеевич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член Молодежной палаты при Думе города Сургута шестого созыва 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Никешин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Никита Сергеевич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член Молодежной палаты при Думе города Сургута шестого созыва 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Кондрашкина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Елена Георгиевна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член совета при Главе города по организации стратегического управления в городе Сургуте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Обухов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Сергей Михайлович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член совета при Главе города по организации стратегического управления в городе Сургуте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Смирнов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Андрей Николаевич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0727F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директор общества с ограниченной </w:t>
            </w:r>
          </w:p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ответственностью управляющая компания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«Северстрой комплекс»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Скрябин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Евгений Вячеславович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директор Сургутского филиала Фонда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поддержки предпринимательства Югры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rPr>
          <w:cantSplit/>
        </w:trPr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Каратаев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Алексей Сергеевич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заведующий кафедрой «Финансов, денежного обращения и кредита» института экономики </w:t>
            </w:r>
          </w:p>
          <w:p w:rsidR="00A8254D" w:rsidRDefault="00A8254D" w:rsidP="00A8254D">
            <w:pPr>
              <w:spacing w:line="259" w:lineRule="auto"/>
              <w:ind w:left="-38" w:right="-5"/>
              <w:rPr>
                <w:rFonts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и управления </w:t>
            </w:r>
            <w:r w:rsidRPr="00A8254D">
              <w:rPr>
                <w:rFonts w:cs="Times New Roman"/>
                <w:szCs w:val="28"/>
              </w:rPr>
              <w:t xml:space="preserve">бюджетного учреждения </w:t>
            </w:r>
          </w:p>
          <w:p w:rsidR="00A8254D" w:rsidRDefault="00A8254D" w:rsidP="00A8254D">
            <w:pPr>
              <w:spacing w:line="259" w:lineRule="auto"/>
              <w:ind w:left="-38" w:right="-5"/>
              <w:rPr>
                <w:rFonts w:cs="Times New Roman"/>
                <w:szCs w:val="28"/>
              </w:rPr>
            </w:pPr>
            <w:r w:rsidRPr="00A8254D">
              <w:rPr>
                <w:rFonts w:cs="Times New Roman"/>
                <w:szCs w:val="28"/>
              </w:rPr>
              <w:t xml:space="preserve">высшего образования Ханты-Мансийского </w:t>
            </w:r>
          </w:p>
          <w:p w:rsidR="00A8254D" w:rsidRDefault="00A8254D" w:rsidP="00A8254D">
            <w:pPr>
              <w:spacing w:line="259" w:lineRule="auto"/>
              <w:ind w:left="-38" w:right="-5"/>
              <w:rPr>
                <w:rFonts w:cs="Times New Roman"/>
                <w:szCs w:val="28"/>
              </w:rPr>
            </w:pPr>
            <w:r w:rsidRPr="00A8254D">
              <w:rPr>
                <w:rFonts w:cs="Times New Roman"/>
                <w:szCs w:val="28"/>
              </w:rPr>
              <w:t xml:space="preserve">автономного округа – Югры «Сургутский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cs="Times New Roman"/>
                <w:szCs w:val="28"/>
              </w:rPr>
            </w:pPr>
            <w:r w:rsidRPr="00A8254D">
              <w:rPr>
                <w:rFonts w:cs="Times New Roman"/>
                <w:szCs w:val="28"/>
              </w:rPr>
              <w:t>государственный университет»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Мыльникова 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Юлия Алексеевна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студентка института экономики и управления </w:t>
            </w:r>
            <w:r w:rsidRPr="00A8254D">
              <w:rPr>
                <w:rFonts w:cs="Times New Roman"/>
                <w:szCs w:val="28"/>
              </w:rPr>
              <w:t xml:space="preserve">бюджетного учреждения высшего образования Ханты-Мансийского автономного округа – Югры «Сургутский государственный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cs="Times New Roman"/>
                <w:szCs w:val="28"/>
              </w:rPr>
            </w:pPr>
            <w:r w:rsidRPr="00A8254D">
              <w:rPr>
                <w:rFonts w:cs="Times New Roman"/>
                <w:szCs w:val="28"/>
              </w:rPr>
              <w:t>университет»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Билль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Ольга Олеговна</w:t>
            </w: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ведущий юрисконсульт отдела анализа </w:t>
            </w:r>
          </w:p>
          <w:p w:rsidR="000727F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и оценки регулирующего воздействия </w:t>
            </w:r>
          </w:p>
          <w:p w:rsidR="000727F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юридического департамента союза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«Сургутская торгово-промышленная палата»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A8254D" w:rsidRPr="00A8254D" w:rsidTr="00A8254D">
        <w:tc>
          <w:tcPr>
            <w:tcW w:w="1771" w:type="pct"/>
          </w:tcPr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Кузнецова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Евгения Александровна</w:t>
            </w:r>
          </w:p>
          <w:p w:rsidR="00A8254D" w:rsidRPr="00A8254D" w:rsidRDefault="00A8254D" w:rsidP="00A8254D">
            <w:pPr>
              <w:spacing w:line="259" w:lineRule="auto"/>
              <w:ind w:right="-5"/>
              <w:rPr>
                <w:rFonts w:eastAsia="Calibri" w:cs="Times New Roman"/>
                <w:szCs w:val="28"/>
              </w:rPr>
            </w:pPr>
          </w:p>
        </w:tc>
        <w:tc>
          <w:tcPr>
            <w:tcW w:w="161" w:type="pct"/>
          </w:tcPr>
          <w:p w:rsidR="00A8254D" w:rsidRPr="00A8254D" w:rsidRDefault="00A8254D" w:rsidP="00A8254D">
            <w:pPr>
              <w:spacing w:line="259" w:lineRule="auto"/>
              <w:ind w:right="-5"/>
              <w:jc w:val="center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3069" w:type="pct"/>
          </w:tcPr>
          <w:p w:rsidR="000727F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главный специалист отдела анализа </w:t>
            </w:r>
          </w:p>
          <w:p w:rsidR="000727F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и муниципальных программ управления </w:t>
            </w:r>
          </w:p>
          <w:p w:rsid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 xml:space="preserve">анализа и сводного планирования расходов </w:t>
            </w:r>
          </w:p>
          <w:p w:rsidR="00A8254D" w:rsidRPr="00A8254D" w:rsidRDefault="00A8254D" w:rsidP="00A8254D">
            <w:pPr>
              <w:spacing w:line="259" w:lineRule="auto"/>
              <w:ind w:left="-38" w:right="-5"/>
              <w:rPr>
                <w:rFonts w:eastAsia="Calibri" w:cs="Times New Roman"/>
                <w:szCs w:val="28"/>
              </w:rPr>
            </w:pPr>
            <w:r w:rsidRPr="00A8254D">
              <w:rPr>
                <w:rFonts w:eastAsia="Calibri" w:cs="Times New Roman"/>
                <w:szCs w:val="28"/>
              </w:rPr>
              <w:t>департамента финансов Администрации города</w:t>
            </w:r>
          </w:p>
        </w:tc>
      </w:tr>
    </w:tbl>
    <w:p w:rsidR="00A8254D" w:rsidRPr="00A8254D" w:rsidRDefault="00A8254D" w:rsidP="00A8254D">
      <w:pPr>
        <w:spacing w:after="160" w:line="259" w:lineRule="auto"/>
        <w:rPr>
          <w:rFonts w:asciiTheme="minorHAnsi" w:hAnsiTheme="minorHAnsi"/>
          <w:sz w:val="22"/>
        </w:rPr>
      </w:pPr>
    </w:p>
    <w:sectPr w:rsidR="00A8254D" w:rsidRPr="00A8254D" w:rsidSect="00A8254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76" w:rsidRDefault="00BD6876">
      <w:r>
        <w:separator/>
      </w:r>
    </w:p>
  </w:endnote>
  <w:endnote w:type="continuationSeparator" w:id="0">
    <w:p w:rsidR="00BD6876" w:rsidRDefault="00BD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76" w:rsidRDefault="00BD6876">
      <w:r>
        <w:separator/>
      </w:r>
    </w:p>
  </w:footnote>
  <w:footnote w:type="continuationSeparator" w:id="0">
    <w:p w:rsidR="00BD6876" w:rsidRDefault="00BD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F14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F4A2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23D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23D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823D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F4A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4506"/>
    <w:multiLevelType w:val="multilevel"/>
    <w:tmpl w:val="8BC80A44"/>
    <w:lvl w:ilvl="0">
      <w:start w:val="1"/>
      <w:numFmt w:val="decimal"/>
      <w:lvlText w:val="%1."/>
      <w:lvlJc w:val="left"/>
      <w:pPr>
        <w:ind w:left="957" w:hanging="39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4D"/>
    <w:rsid w:val="00070A09"/>
    <w:rsid w:val="000727FD"/>
    <w:rsid w:val="00226A5C"/>
    <w:rsid w:val="004823D8"/>
    <w:rsid w:val="005A6B82"/>
    <w:rsid w:val="006F14C7"/>
    <w:rsid w:val="007F4A24"/>
    <w:rsid w:val="00A8254D"/>
    <w:rsid w:val="00B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0BC2-5E3E-498F-A84A-31312644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825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254D"/>
    <w:rPr>
      <w:rFonts w:ascii="Times New Roman" w:hAnsi="Times New Roman"/>
      <w:sz w:val="28"/>
    </w:rPr>
  </w:style>
  <w:style w:type="character" w:styleId="a6">
    <w:name w:val="page number"/>
    <w:basedOn w:val="a0"/>
    <w:rsid w:val="00A8254D"/>
  </w:style>
  <w:style w:type="paragraph" w:styleId="a7">
    <w:name w:val="List Paragraph"/>
    <w:basedOn w:val="a"/>
    <w:uiPriority w:val="34"/>
    <w:qFormat/>
    <w:rsid w:val="00A8254D"/>
    <w:pPr>
      <w:ind w:left="720"/>
      <w:contextualSpacing/>
    </w:pPr>
  </w:style>
  <w:style w:type="paragraph" w:styleId="a8">
    <w:name w:val="No Spacing"/>
    <w:uiPriority w:val="1"/>
    <w:qFormat/>
    <w:rsid w:val="00A825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2018-11-28T08:22:00Z</cp:lastPrinted>
  <dcterms:created xsi:type="dcterms:W3CDTF">2018-11-29T10:53:00Z</dcterms:created>
  <dcterms:modified xsi:type="dcterms:W3CDTF">2018-11-29T10:53:00Z</dcterms:modified>
</cp:coreProperties>
</file>